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895F" w14:textId="501F70D2" w:rsidR="00DC41C3" w:rsidRPr="006D0744" w:rsidRDefault="00DC41C3" w:rsidP="004C016D">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bookmarkStart w:id="0" w:name="OLE_LINK1"/>
      <w:r w:rsidRPr="006D0744">
        <w:rPr>
          <w:rFonts w:ascii="Arial" w:hAnsi="Arial" w:cs="Arial"/>
          <w:b/>
          <w:sz w:val="22"/>
          <w:szCs w:val="22"/>
        </w:rPr>
        <w:t>GAINESVILLE-ALACHUA COUNTY REGIONAL AIRPORT AUTHORITY</w:t>
      </w:r>
    </w:p>
    <w:p w14:paraId="49A3E7A4" w14:textId="08C61839" w:rsidR="00FB7AE3" w:rsidRPr="006D0744" w:rsidRDefault="00036B40"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 xml:space="preserve"> </w:t>
      </w:r>
      <w:r w:rsidR="00B45139" w:rsidRPr="006D0744">
        <w:rPr>
          <w:rFonts w:ascii="Arial" w:hAnsi="Arial" w:cs="Arial"/>
          <w:b/>
          <w:sz w:val="22"/>
          <w:szCs w:val="22"/>
        </w:rPr>
        <w:t>T</w:t>
      </w:r>
      <w:r w:rsidR="006D0744" w:rsidRPr="006D0744">
        <w:rPr>
          <w:rFonts w:ascii="Arial" w:hAnsi="Arial" w:cs="Arial"/>
          <w:b/>
          <w:sz w:val="22"/>
          <w:szCs w:val="22"/>
        </w:rPr>
        <w:t>hursday</w:t>
      </w:r>
      <w:r w:rsidR="00B45139" w:rsidRPr="006D0744">
        <w:rPr>
          <w:rFonts w:ascii="Arial" w:hAnsi="Arial" w:cs="Arial"/>
          <w:b/>
          <w:sz w:val="22"/>
          <w:szCs w:val="22"/>
        </w:rPr>
        <w:t xml:space="preserve">, </w:t>
      </w:r>
      <w:r w:rsidR="00375A9E">
        <w:rPr>
          <w:rFonts w:ascii="Arial" w:hAnsi="Arial" w:cs="Arial"/>
          <w:b/>
          <w:sz w:val="22"/>
          <w:szCs w:val="22"/>
        </w:rPr>
        <w:t>September 22</w:t>
      </w:r>
      <w:r w:rsidR="0054723B" w:rsidRPr="006D0744">
        <w:rPr>
          <w:rFonts w:ascii="Arial" w:hAnsi="Arial" w:cs="Arial"/>
          <w:b/>
          <w:sz w:val="22"/>
          <w:szCs w:val="22"/>
        </w:rPr>
        <w:t>, 202</w:t>
      </w:r>
      <w:r w:rsidR="00A44E6B" w:rsidRPr="006D0744">
        <w:rPr>
          <w:rFonts w:ascii="Arial" w:hAnsi="Arial" w:cs="Arial"/>
          <w:b/>
          <w:sz w:val="22"/>
          <w:szCs w:val="22"/>
        </w:rPr>
        <w:t>2</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1D2FBFC" w14:textId="77777777" w:rsidR="006657BB" w:rsidRPr="0093136E" w:rsidRDefault="006657BB" w:rsidP="00A820EC">
      <w:pPr>
        <w:ind w:right="-90"/>
        <w:rPr>
          <w:rFonts w:ascii="Arial" w:hAnsi="Arial" w:cs="Arial"/>
          <w:color w:val="FF0000"/>
          <w:sz w:val="18"/>
          <w:szCs w:val="18"/>
        </w:rPr>
      </w:pPr>
    </w:p>
    <w:p w14:paraId="0619AD85" w14:textId="321F3738" w:rsidR="003A31BE" w:rsidRPr="00CD77F7" w:rsidRDefault="003A31BE" w:rsidP="003A31BE">
      <w:pPr>
        <w:ind w:right="-90"/>
        <w:jc w:val="both"/>
        <w:rPr>
          <w:rFonts w:ascii="Arial" w:hAnsi="Arial" w:cs="Arial"/>
          <w:sz w:val="22"/>
          <w:szCs w:val="22"/>
        </w:rPr>
      </w:pPr>
      <w:r w:rsidRPr="00CD77F7">
        <w:rPr>
          <w:rFonts w:ascii="Arial" w:hAnsi="Arial" w:cs="Arial"/>
          <w:b/>
          <w:sz w:val="22"/>
          <w:szCs w:val="22"/>
          <w:u w:val="single"/>
        </w:rPr>
        <w:t xml:space="preserve">Call To Order </w:t>
      </w:r>
      <w:proofErr w:type="gramStart"/>
      <w:r w:rsidRPr="00CD77F7">
        <w:rPr>
          <w:rFonts w:ascii="Arial" w:hAnsi="Arial" w:cs="Arial"/>
          <w:b/>
          <w:sz w:val="22"/>
          <w:szCs w:val="22"/>
          <w:u w:val="single"/>
        </w:rPr>
        <w:t>By</w:t>
      </w:r>
      <w:proofErr w:type="gramEnd"/>
      <w:r w:rsidRPr="00CD77F7">
        <w:rPr>
          <w:rFonts w:ascii="Arial" w:hAnsi="Arial" w:cs="Arial"/>
          <w:b/>
          <w:sz w:val="22"/>
          <w:szCs w:val="22"/>
          <w:u w:val="single"/>
        </w:rPr>
        <w:t xml:space="preserve"> the Chair</w:t>
      </w:r>
      <w:r w:rsidRPr="00CD77F7">
        <w:rPr>
          <w:rFonts w:ascii="Arial" w:hAnsi="Arial" w:cs="Arial"/>
          <w:sz w:val="22"/>
          <w:szCs w:val="22"/>
        </w:rPr>
        <w:t xml:space="preserve"> </w:t>
      </w:r>
      <w:r w:rsidR="00CD77F7" w:rsidRPr="00CD77F7">
        <w:rPr>
          <w:rFonts w:ascii="Arial" w:hAnsi="Arial" w:cs="Arial"/>
          <w:sz w:val="22"/>
          <w:szCs w:val="22"/>
        </w:rPr>
        <w:t>–</w:t>
      </w:r>
      <w:r w:rsidR="00A01F5E">
        <w:rPr>
          <w:rFonts w:ascii="Arial" w:hAnsi="Arial" w:cs="Arial"/>
          <w:sz w:val="22"/>
          <w:szCs w:val="22"/>
        </w:rPr>
        <w:t xml:space="preserve"> </w:t>
      </w:r>
      <w:r w:rsidR="007E5822">
        <w:rPr>
          <w:rFonts w:ascii="Arial" w:hAnsi="Arial" w:cs="Arial"/>
          <w:sz w:val="22"/>
          <w:szCs w:val="22"/>
        </w:rPr>
        <w:t>Vice-chair Gerry Dedenbach</w:t>
      </w:r>
      <w:r w:rsidR="00532C79" w:rsidRPr="00CD77F7">
        <w:rPr>
          <w:rFonts w:ascii="Arial" w:hAnsi="Arial" w:cs="Arial"/>
          <w:sz w:val="22"/>
          <w:szCs w:val="22"/>
        </w:rPr>
        <w:t xml:space="preserve"> called the meeting to order at </w:t>
      </w:r>
      <w:r w:rsidR="0054723B" w:rsidRPr="00C23DA0">
        <w:rPr>
          <w:rFonts w:ascii="Arial" w:hAnsi="Arial" w:cs="Arial"/>
          <w:sz w:val="22"/>
          <w:szCs w:val="22"/>
        </w:rPr>
        <w:t>4:0</w:t>
      </w:r>
      <w:r w:rsidR="00A1100A">
        <w:rPr>
          <w:rFonts w:ascii="Arial" w:hAnsi="Arial" w:cs="Arial"/>
          <w:sz w:val="22"/>
          <w:szCs w:val="22"/>
        </w:rPr>
        <w:t>2</w:t>
      </w:r>
      <w:r w:rsidR="0054723B" w:rsidRPr="00C23DA0">
        <w:rPr>
          <w:rFonts w:ascii="Arial" w:hAnsi="Arial" w:cs="Arial"/>
          <w:sz w:val="22"/>
          <w:szCs w:val="22"/>
        </w:rPr>
        <w:t xml:space="preserve"> </w:t>
      </w:r>
      <w:r w:rsidR="0054723B" w:rsidRPr="00CD77F7">
        <w:rPr>
          <w:rFonts w:ascii="Arial" w:hAnsi="Arial" w:cs="Arial"/>
          <w:sz w:val="22"/>
          <w:szCs w:val="22"/>
        </w:rPr>
        <w:t>p</w:t>
      </w:r>
      <w:r w:rsidR="00532C79" w:rsidRPr="00CD77F7">
        <w:rPr>
          <w:rFonts w:ascii="Arial" w:hAnsi="Arial" w:cs="Arial"/>
          <w:sz w:val="22"/>
          <w:szCs w:val="22"/>
        </w:rPr>
        <w:t>.m.</w:t>
      </w:r>
    </w:p>
    <w:p w14:paraId="222278EC" w14:textId="77777777" w:rsidR="003A31BE" w:rsidRPr="00C72CCE" w:rsidRDefault="003A31BE" w:rsidP="00A820EC">
      <w:pPr>
        <w:ind w:right="-90"/>
        <w:rPr>
          <w:rFonts w:ascii="Arial" w:hAnsi="Arial" w:cs="Arial"/>
          <w:color w:val="FF0000"/>
          <w:sz w:val="18"/>
          <w:szCs w:val="18"/>
        </w:rPr>
      </w:pPr>
    </w:p>
    <w:p w14:paraId="1A089592" w14:textId="5C1A8842"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Invocation:</w:t>
      </w:r>
      <w:r w:rsidRPr="00CD77F7">
        <w:rPr>
          <w:rFonts w:ascii="Arial" w:hAnsi="Arial" w:cs="Arial"/>
          <w:sz w:val="22"/>
          <w:szCs w:val="22"/>
        </w:rPr>
        <w:t xml:space="preserve">  </w:t>
      </w:r>
      <w:r w:rsidR="002A4A96" w:rsidRPr="00CD77F7">
        <w:rPr>
          <w:rFonts w:ascii="Arial" w:hAnsi="Arial" w:cs="Arial"/>
          <w:sz w:val="22"/>
          <w:szCs w:val="22"/>
        </w:rPr>
        <w:t>Mrs.</w:t>
      </w:r>
      <w:r w:rsidR="00A95889" w:rsidRPr="00CD77F7">
        <w:rPr>
          <w:rFonts w:ascii="Arial" w:hAnsi="Arial" w:cs="Arial"/>
          <w:sz w:val="22"/>
          <w:szCs w:val="22"/>
        </w:rPr>
        <w:t xml:space="preserve"> </w:t>
      </w:r>
      <w:r w:rsidR="002A4A96" w:rsidRPr="00CD77F7">
        <w:rPr>
          <w:rFonts w:ascii="Arial" w:hAnsi="Arial" w:cs="Arial"/>
          <w:sz w:val="22"/>
          <w:szCs w:val="22"/>
        </w:rPr>
        <w:t>Calderwood</w:t>
      </w:r>
      <w:r w:rsidR="00F52A8C" w:rsidRPr="00CD77F7">
        <w:rPr>
          <w:rFonts w:ascii="Arial" w:hAnsi="Arial" w:cs="Arial"/>
          <w:sz w:val="22"/>
          <w:szCs w:val="22"/>
        </w:rPr>
        <w:t xml:space="preserve"> </w:t>
      </w:r>
      <w:r w:rsidRPr="00CD77F7">
        <w:rPr>
          <w:rFonts w:ascii="Arial" w:hAnsi="Arial" w:cs="Arial"/>
          <w:sz w:val="22"/>
          <w:szCs w:val="22"/>
        </w:rPr>
        <w:t>delivered the invocation.</w:t>
      </w:r>
    </w:p>
    <w:p w14:paraId="565EC852" w14:textId="77777777" w:rsidR="007438B4" w:rsidRPr="00CD77F7" w:rsidRDefault="007438B4" w:rsidP="007438B4">
      <w:pPr>
        <w:ind w:right="-90"/>
        <w:rPr>
          <w:rFonts w:ascii="Arial" w:hAnsi="Arial" w:cs="Arial"/>
          <w:sz w:val="18"/>
          <w:szCs w:val="18"/>
        </w:rPr>
      </w:pPr>
    </w:p>
    <w:p w14:paraId="0D37DA2B" w14:textId="5FC9D446"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Pledge of Allegiance:</w:t>
      </w:r>
      <w:r w:rsidRPr="00CD77F7">
        <w:rPr>
          <w:rFonts w:ascii="Arial" w:hAnsi="Arial" w:cs="Arial"/>
          <w:sz w:val="22"/>
          <w:szCs w:val="22"/>
        </w:rPr>
        <w:t xml:space="preserve">  </w:t>
      </w:r>
      <w:r w:rsidR="006D0744" w:rsidRPr="00CD77F7">
        <w:rPr>
          <w:rFonts w:ascii="Arial" w:hAnsi="Arial" w:cs="Arial"/>
          <w:sz w:val="22"/>
          <w:szCs w:val="22"/>
        </w:rPr>
        <w:t xml:space="preserve"> </w:t>
      </w:r>
      <w:r w:rsidR="007E5822">
        <w:rPr>
          <w:rFonts w:ascii="Arial" w:hAnsi="Arial" w:cs="Arial"/>
          <w:sz w:val="22"/>
          <w:szCs w:val="22"/>
        </w:rPr>
        <w:t>Vice-chair Dedenbach</w:t>
      </w:r>
      <w:r w:rsidR="00D91C35">
        <w:rPr>
          <w:rFonts w:ascii="Arial" w:hAnsi="Arial" w:cs="Arial"/>
          <w:sz w:val="22"/>
          <w:szCs w:val="22"/>
        </w:rPr>
        <w:t xml:space="preserve"> </w:t>
      </w:r>
      <w:r w:rsidRPr="00CD77F7">
        <w:rPr>
          <w:rFonts w:ascii="Arial" w:hAnsi="Arial" w:cs="Arial"/>
          <w:sz w:val="22"/>
          <w:szCs w:val="22"/>
        </w:rPr>
        <w:t>led the Pledge of Allegiance.</w:t>
      </w:r>
    </w:p>
    <w:p w14:paraId="32B95812" w14:textId="77777777" w:rsidR="007438B4" w:rsidRPr="00C72CCE" w:rsidRDefault="007438B4" w:rsidP="00CF2EB9">
      <w:pPr>
        <w:ind w:right="-90"/>
        <w:rPr>
          <w:rFonts w:ascii="Arial" w:hAnsi="Arial" w:cs="Arial"/>
          <w:color w:val="FF0000"/>
          <w:sz w:val="18"/>
          <w:szCs w:val="18"/>
        </w:rPr>
      </w:pPr>
    </w:p>
    <w:p w14:paraId="38722E47" w14:textId="2F1DE00B" w:rsidR="004E5794" w:rsidRPr="00CD77F7" w:rsidRDefault="004E5794" w:rsidP="004C4D75">
      <w:pPr>
        <w:jc w:val="both"/>
        <w:rPr>
          <w:rFonts w:ascii="Arial" w:hAnsi="Arial" w:cs="Arial"/>
          <w:b/>
          <w:sz w:val="22"/>
          <w:szCs w:val="22"/>
          <w:u w:val="single"/>
        </w:rPr>
      </w:pPr>
      <w:r w:rsidRPr="00CD77F7">
        <w:rPr>
          <w:rFonts w:ascii="Arial" w:hAnsi="Arial" w:cs="Arial"/>
          <w:b/>
          <w:sz w:val="22"/>
          <w:szCs w:val="22"/>
          <w:u w:val="single"/>
        </w:rPr>
        <w:t>Roll Call</w:t>
      </w:r>
    </w:p>
    <w:p w14:paraId="773862E4" w14:textId="3EC45B6B" w:rsidR="003E0E7A" w:rsidRPr="003F4B79" w:rsidRDefault="004E5794" w:rsidP="005A04D0">
      <w:pPr>
        <w:jc w:val="both"/>
        <w:rPr>
          <w:rFonts w:ascii="Arial" w:hAnsi="Arial" w:cs="Arial"/>
          <w:sz w:val="22"/>
          <w:szCs w:val="22"/>
        </w:rPr>
      </w:pPr>
      <w:r w:rsidRPr="003F4B79">
        <w:rPr>
          <w:rFonts w:ascii="Arial" w:hAnsi="Arial" w:cs="Arial"/>
          <w:sz w:val="22"/>
          <w:szCs w:val="22"/>
        </w:rPr>
        <w:t xml:space="preserve">Authority Members </w:t>
      </w:r>
      <w:r w:rsidR="005E22F1" w:rsidRPr="003F4B79">
        <w:rPr>
          <w:rFonts w:ascii="Arial" w:hAnsi="Arial" w:cs="Arial"/>
          <w:sz w:val="22"/>
          <w:szCs w:val="22"/>
        </w:rPr>
        <w:t>Present:</w:t>
      </w:r>
      <w:r w:rsidR="00DD1106" w:rsidRPr="003F4B79">
        <w:rPr>
          <w:rFonts w:ascii="Arial" w:hAnsi="Arial" w:cs="Arial"/>
          <w:sz w:val="22"/>
          <w:szCs w:val="22"/>
        </w:rPr>
        <w:t xml:space="preserve"> </w:t>
      </w:r>
      <w:r w:rsidR="002A4A96" w:rsidRPr="003F4B79">
        <w:rPr>
          <w:rFonts w:ascii="Arial" w:hAnsi="Arial" w:cs="Arial"/>
          <w:sz w:val="22"/>
          <w:szCs w:val="22"/>
        </w:rPr>
        <w:t xml:space="preserve">Jean </w:t>
      </w:r>
      <w:r w:rsidR="006D0744" w:rsidRPr="003F4B79">
        <w:rPr>
          <w:rFonts w:ascii="Arial" w:hAnsi="Arial" w:cs="Arial"/>
          <w:sz w:val="22"/>
          <w:szCs w:val="22"/>
        </w:rPr>
        <w:t xml:space="preserve">Calderwood, </w:t>
      </w:r>
      <w:r w:rsidR="00E037EA">
        <w:rPr>
          <w:rFonts w:ascii="Arial" w:hAnsi="Arial" w:cs="Arial"/>
          <w:sz w:val="22"/>
          <w:szCs w:val="22"/>
        </w:rPr>
        <w:t xml:space="preserve">Todd Chase, </w:t>
      </w:r>
      <w:r w:rsidR="00A0063A">
        <w:rPr>
          <w:rFonts w:ascii="Arial" w:hAnsi="Arial" w:cs="Arial"/>
          <w:sz w:val="22"/>
          <w:szCs w:val="22"/>
        </w:rPr>
        <w:t>Gerry Dedenbach,</w:t>
      </w:r>
      <w:r w:rsidR="00A01F5E">
        <w:rPr>
          <w:rFonts w:ascii="Arial" w:hAnsi="Arial" w:cs="Arial"/>
          <w:sz w:val="22"/>
          <w:szCs w:val="22"/>
        </w:rPr>
        <w:t xml:space="preserve"> </w:t>
      </w:r>
      <w:r w:rsidR="00A0063A">
        <w:rPr>
          <w:rFonts w:ascii="Arial" w:hAnsi="Arial" w:cs="Arial"/>
          <w:sz w:val="22"/>
          <w:szCs w:val="22"/>
        </w:rPr>
        <w:t>Bob Page</w:t>
      </w:r>
      <w:r w:rsidR="006D0744" w:rsidRPr="003F4B79">
        <w:rPr>
          <w:rFonts w:ascii="Arial" w:hAnsi="Arial" w:cs="Arial"/>
          <w:sz w:val="22"/>
          <w:szCs w:val="22"/>
        </w:rPr>
        <w:t xml:space="preserve"> </w:t>
      </w:r>
      <w:r w:rsidR="00E037EA">
        <w:rPr>
          <w:rFonts w:ascii="Arial" w:hAnsi="Arial" w:cs="Arial"/>
          <w:sz w:val="22"/>
          <w:szCs w:val="22"/>
        </w:rPr>
        <w:t xml:space="preserve">and Kinnon Thomas </w:t>
      </w:r>
      <w:r w:rsidR="00604096" w:rsidRPr="003F4B79">
        <w:rPr>
          <w:rFonts w:ascii="Arial" w:hAnsi="Arial" w:cs="Arial"/>
          <w:sz w:val="22"/>
          <w:szCs w:val="22"/>
        </w:rPr>
        <w:t>were present</w:t>
      </w:r>
      <w:r w:rsidR="00BD5715" w:rsidRPr="003F4B79">
        <w:rPr>
          <w:rFonts w:ascii="Arial" w:hAnsi="Arial" w:cs="Arial"/>
          <w:sz w:val="22"/>
          <w:szCs w:val="22"/>
        </w:rPr>
        <w:t>.</w:t>
      </w:r>
    </w:p>
    <w:p w14:paraId="60096EAE" w14:textId="276A098B" w:rsidR="000B5795" w:rsidRPr="00C72CCE" w:rsidRDefault="000B5795" w:rsidP="00CF2EB9">
      <w:pPr>
        <w:ind w:right="-90"/>
        <w:rPr>
          <w:rFonts w:ascii="Arial" w:hAnsi="Arial" w:cs="Arial"/>
          <w:color w:val="FF0000"/>
          <w:sz w:val="18"/>
          <w:szCs w:val="18"/>
        </w:rPr>
      </w:pPr>
    </w:p>
    <w:p w14:paraId="6718C709" w14:textId="0496B944" w:rsidR="006F07C8" w:rsidRPr="003F4B79" w:rsidRDefault="007E5822" w:rsidP="006F07C8">
      <w:pPr>
        <w:jc w:val="both"/>
        <w:rPr>
          <w:rFonts w:ascii="Arial" w:hAnsi="Arial" w:cs="Arial"/>
          <w:sz w:val="22"/>
          <w:szCs w:val="22"/>
        </w:rPr>
      </w:pPr>
      <w:r>
        <w:rPr>
          <w:rFonts w:ascii="Arial" w:hAnsi="Arial" w:cs="Arial"/>
          <w:sz w:val="22"/>
          <w:szCs w:val="22"/>
        </w:rPr>
        <w:t xml:space="preserve">Craig Carter, </w:t>
      </w:r>
      <w:r w:rsidR="003F4B79" w:rsidRPr="003F4B79">
        <w:rPr>
          <w:rFonts w:ascii="Arial" w:hAnsi="Arial" w:cs="Arial"/>
          <w:sz w:val="22"/>
          <w:szCs w:val="22"/>
        </w:rPr>
        <w:t xml:space="preserve">Grace </w:t>
      </w:r>
      <w:proofErr w:type="gramStart"/>
      <w:r w:rsidR="003F4B79" w:rsidRPr="003F4B79">
        <w:rPr>
          <w:rFonts w:ascii="Arial" w:hAnsi="Arial" w:cs="Arial"/>
          <w:sz w:val="22"/>
          <w:szCs w:val="22"/>
        </w:rPr>
        <w:t>Horvath</w:t>
      </w:r>
      <w:proofErr w:type="gramEnd"/>
      <w:r>
        <w:rPr>
          <w:rFonts w:ascii="Arial" w:hAnsi="Arial" w:cs="Arial"/>
          <w:sz w:val="22"/>
          <w:szCs w:val="22"/>
        </w:rPr>
        <w:t xml:space="preserve"> and David Norton</w:t>
      </w:r>
      <w:r w:rsidR="00A0063A">
        <w:rPr>
          <w:rFonts w:ascii="Arial" w:hAnsi="Arial" w:cs="Arial"/>
          <w:sz w:val="22"/>
          <w:szCs w:val="22"/>
        </w:rPr>
        <w:t xml:space="preserve"> </w:t>
      </w:r>
      <w:r w:rsidR="00DC0445" w:rsidRPr="003F4B79">
        <w:rPr>
          <w:rFonts w:ascii="Arial" w:hAnsi="Arial" w:cs="Arial"/>
          <w:sz w:val="22"/>
          <w:szCs w:val="22"/>
        </w:rPr>
        <w:t>w</w:t>
      </w:r>
      <w:r>
        <w:rPr>
          <w:rFonts w:ascii="Arial" w:hAnsi="Arial" w:cs="Arial"/>
          <w:sz w:val="22"/>
          <w:szCs w:val="22"/>
        </w:rPr>
        <w:t>ere</w:t>
      </w:r>
      <w:r w:rsidR="00DC0445" w:rsidRPr="003F4B79">
        <w:rPr>
          <w:rFonts w:ascii="Arial" w:hAnsi="Arial" w:cs="Arial"/>
          <w:sz w:val="22"/>
          <w:szCs w:val="22"/>
        </w:rPr>
        <w:t xml:space="preserve"> absent.</w:t>
      </w:r>
    </w:p>
    <w:p w14:paraId="23542443" w14:textId="6DFFE1EC" w:rsidR="00A8798D" w:rsidRPr="00C72CCE" w:rsidRDefault="00A8798D" w:rsidP="00C72CCE">
      <w:pPr>
        <w:ind w:right="-90"/>
        <w:rPr>
          <w:rFonts w:ascii="Arial" w:hAnsi="Arial" w:cs="Arial"/>
          <w:color w:val="FF0000"/>
          <w:sz w:val="18"/>
          <w:szCs w:val="18"/>
        </w:rPr>
      </w:pPr>
    </w:p>
    <w:p w14:paraId="1FF15FF5" w14:textId="3F0EB45F" w:rsidR="00AF50BF" w:rsidRDefault="008A0209" w:rsidP="005A04D0">
      <w:pPr>
        <w:jc w:val="both"/>
        <w:rPr>
          <w:rFonts w:ascii="Arial" w:hAnsi="Arial" w:cs="Arial"/>
          <w:sz w:val="22"/>
          <w:szCs w:val="22"/>
        </w:rPr>
      </w:pPr>
      <w:r w:rsidRPr="00CD77F7">
        <w:rPr>
          <w:rFonts w:ascii="Arial" w:hAnsi="Arial" w:cs="Arial"/>
          <w:sz w:val="22"/>
          <w:szCs w:val="22"/>
        </w:rPr>
        <w:t>Ex-officio member Eric God</w:t>
      </w:r>
      <w:r w:rsidR="0086014E" w:rsidRPr="00CD77F7">
        <w:rPr>
          <w:rFonts w:ascii="Arial" w:hAnsi="Arial" w:cs="Arial"/>
          <w:sz w:val="22"/>
          <w:szCs w:val="22"/>
        </w:rPr>
        <w:t>e</w:t>
      </w:r>
      <w:r w:rsidRPr="00CD77F7">
        <w:rPr>
          <w:rFonts w:ascii="Arial" w:hAnsi="Arial" w:cs="Arial"/>
          <w:sz w:val="22"/>
          <w:szCs w:val="22"/>
        </w:rPr>
        <w:t>t, Sr.</w:t>
      </w:r>
      <w:r w:rsidR="000D20B1" w:rsidRPr="00CD77F7">
        <w:rPr>
          <w:rFonts w:ascii="Arial" w:hAnsi="Arial" w:cs="Arial"/>
          <w:sz w:val="22"/>
          <w:szCs w:val="22"/>
        </w:rPr>
        <w:t xml:space="preserve"> was </w:t>
      </w:r>
      <w:r w:rsidR="00A8798D" w:rsidRPr="00CD77F7">
        <w:rPr>
          <w:rFonts w:ascii="Arial" w:hAnsi="Arial" w:cs="Arial"/>
          <w:sz w:val="22"/>
          <w:szCs w:val="22"/>
        </w:rPr>
        <w:t>absent</w:t>
      </w:r>
      <w:r w:rsidR="00805FCF" w:rsidRPr="00CD77F7">
        <w:rPr>
          <w:rFonts w:ascii="Arial" w:hAnsi="Arial" w:cs="Arial"/>
          <w:sz w:val="22"/>
          <w:szCs w:val="22"/>
        </w:rPr>
        <w:t>.</w:t>
      </w:r>
      <w:r w:rsidR="007438B4" w:rsidRPr="00CD77F7">
        <w:rPr>
          <w:rFonts w:ascii="Arial" w:hAnsi="Arial" w:cs="Arial"/>
          <w:sz w:val="22"/>
          <w:szCs w:val="22"/>
        </w:rPr>
        <w:t xml:space="preserve"> </w:t>
      </w:r>
      <w:r w:rsidR="00E037EA">
        <w:rPr>
          <w:rFonts w:ascii="Arial" w:hAnsi="Arial" w:cs="Arial"/>
          <w:sz w:val="22"/>
          <w:szCs w:val="22"/>
        </w:rPr>
        <w:t xml:space="preserve"> </w:t>
      </w:r>
      <w:r w:rsidR="003443A4" w:rsidRPr="00CD77F7">
        <w:rPr>
          <w:rFonts w:ascii="Arial" w:hAnsi="Arial" w:cs="Arial"/>
          <w:sz w:val="22"/>
          <w:szCs w:val="22"/>
        </w:rPr>
        <w:t xml:space="preserve">City of Gainesville liaison, Erik Bredfeldt, </w:t>
      </w:r>
      <w:r w:rsidR="00FF4F88" w:rsidRPr="00CD77F7">
        <w:rPr>
          <w:rFonts w:ascii="Arial" w:hAnsi="Arial" w:cs="Arial"/>
          <w:sz w:val="22"/>
          <w:szCs w:val="22"/>
        </w:rPr>
        <w:t>w</w:t>
      </w:r>
      <w:r w:rsidR="000D20B1" w:rsidRPr="00CD77F7">
        <w:rPr>
          <w:rFonts w:ascii="Arial" w:hAnsi="Arial" w:cs="Arial"/>
          <w:sz w:val="22"/>
          <w:szCs w:val="22"/>
        </w:rPr>
        <w:t xml:space="preserve">as </w:t>
      </w:r>
      <w:r w:rsidR="002A4A96" w:rsidRPr="00CD77F7">
        <w:rPr>
          <w:rFonts w:ascii="Arial" w:hAnsi="Arial" w:cs="Arial"/>
          <w:sz w:val="22"/>
          <w:szCs w:val="22"/>
        </w:rPr>
        <w:t>present</w:t>
      </w:r>
      <w:r w:rsidR="00156AFF" w:rsidRPr="00CD77F7">
        <w:rPr>
          <w:rFonts w:ascii="Arial" w:hAnsi="Arial" w:cs="Arial"/>
          <w:sz w:val="22"/>
          <w:szCs w:val="22"/>
        </w:rPr>
        <w:t xml:space="preserve">. </w:t>
      </w:r>
      <w:r w:rsidR="007438B4" w:rsidRPr="00CD77F7">
        <w:rPr>
          <w:rFonts w:ascii="Arial" w:hAnsi="Arial" w:cs="Arial"/>
          <w:sz w:val="22"/>
          <w:szCs w:val="22"/>
        </w:rPr>
        <w:t xml:space="preserve">   </w:t>
      </w:r>
    </w:p>
    <w:p w14:paraId="141E0902" w14:textId="5F4C4055" w:rsidR="00E81B5E" w:rsidRPr="00C72CCE" w:rsidRDefault="00E81B5E" w:rsidP="001140BB">
      <w:pPr>
        <w:ind w:right="-90"/>
        <w:rPr>
          <w:rFonts w:ascii="Arial" w:hAnsi="Arial" w:cs="Arial"/>
          <w:color w:val="FF0000"/>
          <w:sz w:val="18"/>
          <w:szCs w:val="18"/>
        </w:rPr>
      </w:pPr>
    </w:p>
    <w:p w14:paraId="14FF223D" w14:textId="679CBB81" w:rsidR="006625E1" w:rsidRDefault="0043486E" w:rsidP="0052054C">
      <w:pPr>
        <w:jc w:val="both"/>
        <w:rPr>
          <w:rFonts w:ascii="Arial" w:hAnsi="Arial" w:cs="Arial"/>
          <w:sz w:val="22"/>
          <w:szCs w:val="22"/>
        </w:rPr>
      </w:pPr>
      <w:r w:rsidRPr="00CD77F7">
        <w:rPr>
          <w:rFonts w:ascii="Arial" w:hAnsi="Arial" w:cs="Arial"/>
          <w:b/>
          <w:bCs/>
          <w:sz w:val="22"/>
          <w:szCs w:val="22"/>
          <w:u w:val="single"/>
        </w:rPr>
        <w:t>Determination of a Quorum</w:t>
      </w:r>
      <w:r w:rsidRPr="00CD77F7">
        <w:rPr>
          <w:rFonts w:ascii="Arial" w:hAnsi="Arial" w:cs="Arial"/>
          <w:sz w:val="22"/>
          <w:szCs w:val="22"/>
        </w:rPr>
        <w:t>: A quorum was present at roll cal</w:t>
      </w:r>
      <w:sdt>
        <w:sdtPr>
          <w:rPr>
            <w:rFonts w:ascii="Arial" w:hAnsi="Arial" w:cs="Arial"/>
            <w:sz w:val="22"/>
            <w:szCs w:val="22"/>
          </w:rPr>
          <w:id w:val="-1377001429"/>
          <w:docPartObj>
            <w:docPartGallery w:val="Watermarks"/>
          </w:docPartObj>
        </w:sdtPr>
        <w:sdtEndPr/>
        <w:sdtContent/>
      </w:sdt>
      <w:r w:rsidRPr="00CD77F7">
        <w:rPr>
          <w:rFonts w:ascii="Arial" w:hAnsi="Arial" w:cs="Arial"/>
          <w:sz w:val="22"/>
          <w:szCs w:val="22"/>
        </w:rPr>
        <w:t>l</w:t>
      </w:r>
    </w:p>
    <w:p w14:paraId="02D23948" w14:textId="77777777" w:rsidR="0052054C" w:rsidRPr="00C72CCE" w:rsidRDefault="0052054C" w:rsidP="0052054C">
      <w:pPr>
        <w:jc w:val="both"/>
        <w:rPr>
          <w:rFonts w:ascii="Arial" w:hAnsi="Arial" w:cs="Arial"/>
          <w:color w:val="FF0000"/>
          <w:sz w:val="18"/>
          <w:szCs w:val="18"/>
        </w:rPr>
      </w:pPr>
    </w:p>
    <w:p w14:paraId="60318949" w14:textId="651E8A51" w:rsidR="00F4402E" w:rsidRPr="00D933DD" w:rsidRDefault="00F4402E" w:rsidP="008E14B4">
      <w:pPr>
        <w:jc w:val="both"/>
        <w:rPr>
          <w:rFonts w:ascii="Arial" w:hAnsi="Arial" w:cs="Arial"/>
          <w:b/>
          <w:sz w:val="22"/>
          <w:szCs w:val="22"/>
          <w:u w:val="single"/>
        </w:rPr>
      </w:pPr>
      <w:r w:rsidRPr="00D933DD">
        <w:rPr>
          <w:rFonts w:ascii="Arial" w:hAnsi="Arial" w:cs="Arial"/>
          <w:b/>
          <w:sz w:val="22"/>
          <w:szCs w:val="22"/>
          <w:u w:val="single"/>
        </w:rPr>
        <w:t xml:space="preserve">Approval of Meeting Highlights </w:t>
      </w:r>
      <w:r w:rsidR="006D0744" w:rsidRPr="00D933DD">
        <w:rPr>
          <w:rFonts w:ascii="Arial" w:hAnsi="Arial" w:cs="Arial"/>
          <w:b/>
          <w:sz w:val="22"/>
          <w:szCs w:val="22"/>
          <w:u w:val="single"/>
        </w:rPr>
        <w:t>of</w:t>
      </w:r>
      <w:r w:rsidR="00827810">
        <w:rPr>
          <w:rFonts w:ascii="Arial" w:hAnsi="Arial" w:cs="Arial"/>
          <w:b/>
          <w:sz w:val="22"/>
          <w:szCs w:val="22"/>
          <w:u w:val="single"/>
        </w:rPr>
        <w:t xml:space="preserve"> </w:t>
      </w:r>
      <w:r w:rsidR="007E5822">
        <w:rPr>
          <w:rFonts w:ascii="Arial" w:hAnsi="Arial" w:cs="Arial"/>
          <w:b/>
          <w:sz w:val="22"/>
          <w:szCs w:val="22"/>
          <w:u w:val="single"/>
        </w:rPr>
        <w:t>August 25</w:t>
      </w:r>
      <w:r w:rsidR="006D0744" w:rsidRPr="00D933DD">
        <w:rPr>
          <w:rFonts w:ascii="Arial" w:hAnsi="Arial" w:cs="Arial"/>
          <w:b/>
          <w:sz w:val="22"/>
          <w:szCs w:val="22"/>
          <w:u w:val="single"/>
        </w:rPr>
        <w:t>,</w:t>
      </w:r>
      <w:r w:rsidR="00A8798D" w:rsidRPr="00D933DD">
        <w:rPr>
          <w:rFonts w:ascii="Arial" w:hAnsi="Arial" w:cs="Arial"/>
          <w:b/>
          <w:sz w:val="22"/>
          <w:szCs w:val="22"/>
          <w:u w:val="single"/>
        </w:rPr>
        <w:t xml:space="preserve"> 2022</w:t>
      </w:r>
    </w:p>
    <w:p w14:paraId="69ADB56F" w14:textId="0F8A3410" w:rsidR="001B0F93" w:rsidRPr="003F4B79" w:rsidRDefault="000B5795" w:rsidP="008E14B4">
      <w:pPr>
        <w:jc w:val="both"/>
        <w:rPr>
          <w:rFonts w:ascii="Arial" w:hAnsi="Arial" w:cs="Arial"/>
          <w:b/>
          <w:bCs/>
          <w:i/>
          <w:sz w:val="22"/>
          <w:szCs w:val="22"/>
        </w:rPr>
      </w:pPr>
      <w:r w:rsidRPr="003F4B79">
        <w:rPr>
          <w:rFonts w:ascii="Arial" w:hAnsi="Arial" w:cs="Arial"/>
          <w:b/>
          <w:bCs/>
          <w:i/>
          <w:sz w:val="22"/>
          <w:szCs w:val="22"/>
        </w:rPr>
        <w:t>Mr.</w:t>
      </w:r>
      <w:r w:rsidR="00784F3D" w:rsidRPr="003F4B79">
        <w:rPr>
          <w:rFonts w:ascii="Arial" w:hAnsi="Arial" w:cs="Arial"/>
          <w:b/>
          <w:bCs/>
          <w:i/>
          <w:sz w:val="22"/>
          <w:szCs w:val="22"/>
        </w:rPr>
        <w:t xml:space="preserve"> </w:t>
      </w:r>
      <w:r w:rsidR="008B72F9">
        <w:rPr>
          <w:rFonts w:ascii="Arial" w:hAnsi="Arial" w:cs="Arial"/>
          <w:b/>
          <w:bCs/>
          <w:i/>
          <w:sz w:val="22"/>
          <w:szCs w:val="22"/>
        </w:rPr>
        <w:t>Thomas</w:t>
      </w:r>
      <w:r w:rsidR="00D933DD" w:rsidRPr="003F4B79">
        <w:rPr>
          <w:rFonts w:ascii="Arial" w:hAnsi="Arial" w:cs="Arial"/>
          <w:b/>
          <w:bCs/>
          <w:i/>
          <w:sz w:val="22"/>
          <w:szCs w:val="22"/>
        </w:rPr>
        <w:t xml:space="preserve"> m</w:t>
      </w:r>
      <w:r w:rsidR="00F4402E" w:rsidRPr="003F4B79">
        <w:rPr>
          <w:rFonts w:ascii="Arial" w:hAnsi="Arial" w:cs="Arial"/>
          <w:b/>
          <w:bCs/>
          <w:i/>
          <w:sz w:val="22"/>
          <w:szCs w:val="22"/>
        </w:rPr>
        <w:t>oved to approve the GACRAA meeting highlights of</w:t>
      </w:r>
      <w:r w:rsidR="002C440A" w:rsidRPr="003F4B79">
        <w:rPr>
          <w:rFonts w:ascii="Arial" w:hAnsi="Arial" w:cs="Arial"/>
          <w:b/>
          <w:bCs/>
          <w:i/>
          <w:sz w:val="22"/>
          <w:szCs w:val="22"/>
        </w:rPr>
        <w:t xml:space="preserve"> </w:t>
      </w:r>
      <w:r w:rsidR="007E5822">
        <w:rPr>
          <w:rFonts w:ascii="Arial" w:hAnsi="Arial" w:cs="Arial"/>
          <w:b/>
          <w:bCs/>
          <w:i/>
          <w:sz w:val="22"/>
          <w:szCs w:val="22"/>
        </w:rPr>
        <w:t>August 25</w:t>
      </w:r>
      <w:r w:rsidR="00A8798D" w:rsidRPr="003F4B79">
        <w:rPr>
          <w:rFonts w:ascii="Arial" w:hAnsi="Arial" w:cs="Arial"/>
          <w:b/>
          <w:bCs/>
          <w:i/>
          <w:sz w:val="22"/>
          <w:szCs w:val="22"/>
        </w:rPr>
        <w:t>, 2022</w:t>
      </w:r>
      <w:r w:rsidR="00F4402E" w:rsidRPr="003F4B79">
        <w:rPr>
          <w:rFonts w:ascii="Arial" w:hAnsi="Arial" w:cs="Arial"/>
          <w:b/>
          <w:bCs/>
          <w:i/>
          <w:sz w:val="22"/>
          <w:szCs w:val="22"/>
        </w:rPr>
        <w:t xml:space="preserve">.  </w:t>
      </w:r>
      <w:r w:rsidR="008B72F9">
        <w:rPr>
          <w:rFonts w:ascii="Arial" w:hAnsi="Arial" w:cs="Arial"/>
          <w:b/>
          <w:bCs/>
          <w:i/>
          <w:sz w:val="22"/>
          <w:szCs w:val="22"/>
        </w:rPr>
        <w:t xml:space="preserve">Mr. </w:t>
      </w:r>
      <w:r w:rsidR="007E5822">
        <w:rPr>
          <w:rFonts w:ascii="Arial" w:hAnsi="Arial" w:cs="Arial"/>
          <w:b/>
          <w:bCs/>
          <w:i/>
          <w:sz w:val="22"/>
          <w:szCs w:val="22"/>
        </w:rPr>
        <w:t>Chase</w:t>
      </w:r>
      <w:r w:rsidR="008B72F9">
        <w:rPr>
          <w:rFonts w:ascii="Arial" w:hAnsi="Arial" w:cs="Arial"/>
          <w:b/>
          <w:bCs/>
          <w:i/>
          <w:sz w:val="22"/>
          <w:szCs w:val="22"/>
        </w:rPr>
        <w:t xml:space="preserve"> </w:t>
      </w:r>
      <w:r w:rsidR="00F4402E" w:rsidRPr="00A33694">
        <w:rPr>
          <w:rFonts w:ascii="Arial" w:hAnsi="Arial" w:cs="Arial"/>
          <w:b/>
          <w:bCs/>
          <w:i/>
          <w:sz w:val="22"/>
          <w:szCs w:val="22"/>
        </w:rPr>
        <w:t xml:space="preserve">seconded the motion.  </w:t>
      </w:r>
      <w:r w:rsidR="00790D42" w:rsidRPr="003F4B79">
        <w:rPr>
          <w:rFonts w:ascii="Arial" w:hAnsi="Arial" w:cs="Arial"/>
          <w:b/>
          <w:bCs/>
          <w:i/>
          <w:sz w:val="22"/>
          <w:szCs w:val="22"/>
        </w:rPr>
        <w:t>Motion passed.</w:t>
      </w:r>
    </w:p>
    <w:p w14:paraId="44689AE6" w14:textId="30D24F2E" w:rsidR="00495EA0" w:rsidRPr="00C72CCE" w:rsidRDefault="00495EA0" w:rsidP="00F73098">
      <w:pPr>
        <w:ind w:right="-90"/>
        <w:rPr>
          <w:rFonts w:ascii="Arial" w:hAnsi="Arial" w:cs="Arial"/>
          <w:color w:val="FF0000"/>
          <w:sz w:val="18"/>
          <w:szCs w:val="18"/>
        </w:rPr>
      </w:pPr>
    </w:p>
    <w:p w14:paraId="0FD2804D" w14:textId="51D7F629" w:rsidR="00A96C28" w:rsidRPr="00D933DD" w:rsidRDefault="008E14B4" w:rsidP="00A0063A">
      <w:pPr>
        <w:jc w:val="both"/>
        <w:rPr>
          <w:rFonts w:ascii="Arial" w:hAnsi="Arial" w:cs="Arial"/>
          <w:sz w:val="22"/>
          <w:szCs w:val="22"/>
        </w:rPr>
      </w:pPr>
      <w:r w:rsidRPr="00D933DD">
        <w:rPr>
          <w:rFonts w:ascii="Arial" w:hAnsi="Arial" w:cs="Arial"/>
          <w:b/>
          <w:sz w:val="22"/>
          <w:szCs w:val="22"/>
          <w:u w:val="single"/>
        </w:rPr>
        <w:t>Citizens’ Input – Non-agenda Items:</w:t>
      </w:r>
      <w:r w:rsidRPr="00D933DD">
        <w:rPr>
          <w:rFonts w:ascii="Arial" w:hAnsi="Arial" w:cs="Arial"/>
          <w:sz w:val="22"/>
          <w:szCs w:val="22"/>
        </w:rPr>
        <w:t xml:space="preserve"> </w:t>
      </w:r>
      <w:r w:rsidR="00516DBE" w:rsidRPr="00D933DD">
        <w:rPr>
          <w:rFonts w:ascii="Arial" w:hAnsi="Arial" w:cs="Arial"/>
          <w:sz w:val="22"/>
          <w:szCs w:val="22"/>
        </w:rPr>
        <w:t xml:space="preserve"> </w:t>
      </w:r>
      <w:r w:rsidR="00A0063A">
        <w:rPr>
          <w:rFonts w:ascii="Arial" w:hAnsi="Arial" w:cs="Arial"/>
          <w:sz w:val="22"/>
          <w:szCs w:val="22"/>
        </w:rPr>
        <w:t>None</w:t>
      </w:r>
    </w:p>
    <w:p w14:paraId="742A5188" w14:textId="77777777" w:rsidR="0051692F" w:rsidRPr="00C72CCE" w:rsidRDefault="0051692F" w:rsidP="00255005">
      <w:pPr>
        <w:ind w:right="-90"/>
        <w:rPr>
          <w:rFonts w:ascii="Arial" w:hAnsi="Arial" w:cs="Arial"/>
          <w:color w:val="FF0000"/>
          <w:sz w:val="18"/>
          <w:szCs w:val="18"/>
        </w:rPr>
      </w:pPr>
    </w:p>
    <w:p w14:paraId="76C64AC5" w14:textId="5A1CE7B6" w:rsidR="000C41A4" w:rsidRPr="00D933DD" w:rsidRDefault="008E14B4" w:rsidP="00101DA6">
      <w:pPr>
        <w:jc w:val="both"/>
        <w:rPr>
          <w:rFonts w:ascii="Arial" w:hAnsi="Arial" w:cs="Arial"/>
          <w:bCs/>
          <w:sz w:val="22"/>
          <w:szCs w:val="22"/>
        </w:rPr>
      </w:pPr>
      <w:r w:rsidRPr="00D933DD">
        <w:rPr>
          <w:rFonts w:ascii="Arial" w:hAnsi="Arial" w:cs="Arial"/>
          <w:b/>
          <w:sz w:val="22"/>
          <w:szCs w:val="22"/>
          <w:u w:val="single"/>
        </w:rPr>
        <w:t>Airport Authority Input</w:t>
      </w:r>
      <w:r w:rsidR="001C1B1C" w:rsidRPr="00D933DD">
        <w:rPr>
          <w:rFonts w:ascii="Arial" w:hAnsi="Arial" w:cs="Arial"/>
          <w:b/>
          <w:sz w:val="22"/>
          <w:szCs w:val="22"/>
          <w:u w:val="single"/>
        </w:rPr>
        <w:t xml:space="preserve"> – Non-agenda Items</w:t>
      </w:r>
      <w:r w:rsidRPr="00D933DD">
        <w:rPr>
          <w:rFonts w:ascii="Arial" w:hAnsi="Arial" w:cs="Arial"/>
          <w:b/>
          <w:sz w:val="22"/>
          <w:szCs w:val="22"/>
          <w:u w:val="single"/>
        </w:rPr>
        <w:t>:</w:t>
      </w:r>
      <w:r w:rsidR="008F2885" w:rsidRPr="00D933DD">
        <w:rPr>
          <w:rFonts w:ascii="Arial" w:hAnsi="Arial" w:cs="Arial"/>
          <w:bCs/>
          <w:sz w:val="22"/>
          <w:szCs w:val="22"/>
        </w:rPr>
        <w:t xml:space="preserve"> </w:t>
      </w:r>
      <w:r w:rsidR="0094579F" w:rsidRPr="00D933DD">
        <w:rPr>
          <w:rFonts w:ascii="Arial" w:hAnsi="Arial" w:cs="Arial"/>
          <w:bCs/>
          <w:sz w:val="22"/>
          <w:szCs w:val="22"/>
        </w:rPr>
        <w:t xml:space="preserve"> </w:t>
      </w:r>
      <w:r w:rsidR="007E5822">
        <w:rPr>
          <w:rFonts w:ascii="Arial" w:hAnsi="Arial" w:cs="Arial"/>
          <w:bCs/>
          <w:sz w:val="22"/>
          <w:szCs w:val="22"/>
        </w:rPr>
        <w:t>None</w:t>
      </w:r>
    </w:p>
    <w:p w14:paraId="36DF8A95" w14:textId="77777777" w:rsidR="006942CA" w:rsidRPr="00C72CCE" w:rsidRDefault="006942CA" w:rsidP="00CF2EB9">
      <w:pPr>
        <w:ind w:right="-90"/>
        <w:rPr>
          <w:rFonts w:ascii="Arial" w:hAnsi="Arial" w:cs="Arial"/>
          <w:color w:val="FF0000"/>
          <w:sz w:val="18"/>
          <w:szCs w:val="18"/>
        </w:rPr>
      </w:pPr>
    </w:p>
    <w:p w14:paraId="25EBFF78" w14:textId="182EE655" w:rsidR="0024063A" w:rsidRPr="00D933DD" w:rsidRDefault="0024063A" w:rsidP="0024063A">
      <w:pPr>
        <w:jc w:val="both"/>
        <w:rPr>
          <w:rFonts w:ascii="Arial" w:hAnsi="Arial" w:cs="Arial"/>
          <w:b/>
          <w:sz w:val="22"/>
          <w:szCs w:val="22"/>
          <w:u w:val="single"/>
        </w:rPr>
      </w:pPr>
      <w:r w:rsidRPr="00D933DD">
        <w:rPr>
          <w:rFonts w:ascii="Arial" w:hAnsi="Arial" w:cs="Arial"/>
          <w:b/>
          <w:sz w:val="22"/>
          <w:szCs w:val="22"/>
          <w:u w:val="single"/>
        </w:rPr>
        <w:t>Adoption of Agenda</w:t>
      </w:r>
    </w:p>
    <w:p w14:paraId="7805D6CA" w14:textId="6C77457B" w:rsidR="00F4402E" w:rsidRDefault="00D96C28" w:rsidP="0024063A">
      <w:pPr>
        <w:jc w:val="both"/>
        <w:rPr>
          <w:rFonts w:ascii="Arial" w:hAnsi="Arial" w:cs="Arial"/>
          <w:b/>
          <w:i/>
          <w:iCs/>
          <w:sz w:val="22"/>
          <w:szCs w:val="22"/>
        </w:rPr>
      </w:pPr>
      <w:r w:rsidRPr="00D933DD">
        <w:rPr>
          <w:rFonts w:ascii="Arial" w:hAnsi="Arial" w:cs="Arial"/>
          <w:b/>
          <w:i/>
          <w:iCs/>
          <w:sz w:val="22"/>
          <w:szCs w:val="22"/>
        </w:rPr>
        <w:t>Mr.</w:t>
      </w:r>
      <w:r w:rsidR="00A01F5E">
        <w:rPr>
          <w:rFonts w:ascii="Arial" w:hAnsi="Arial" w:cs="Arial"/>
          <w:b/>
          <w:i/>
          <w:iCs/>
          <w:sz w:val="22"/>
          <w:szCs w:val="22"/>
        </w:rPr>
        <w:t xml:space="preserve"> </w:t>
      </w:r>
      <w:r w:rsidR="009E2E3A">
        <w:rPr>
          <w:rFonts w:ascii="Arial" w:hAnsi="Arial" w:cs="Arial"/>
          <w:b/>
          <w:i/>
          <w:iCs/>
          <w:sz w:val="22"/>
          <w:szCs w:val="22"/>
        </w:rPr>
        <w:t>Thomas</w:t>
      </w:r>
      <w:r w:rsidR="00A01F5E">
        <w:rPr>
          <w:rFonts w:ascii="Arial" w:hAnsi="Arial" w:cs="Arial"/>
          <w:b/>
          <w:i/>
          <w:iCs/>
          <w:sz w:val="22"/>
          <w:szCs w:val="22"/>
        </w:rPr>
        <w:t xml:space="preserve"> </w:t>
      </w:r>
      <w:r w:rsidR="00B53F00" w:rsidRPr="00D933DD">
        <w:rPr>
          <w:rFonts w:ascii="Arial" w:hAnsi="Arial" w:cs="Arial"/>
          <w:b/>
          <w:i/>
          <w:iCs/>
          <w:sz w:val="22"/>
          <w:szCs w:val="22"/>
        </w:rPr>
        <w:t>moved</w:t>
      </w:r>
      <w:r w:rsidR="00F4402E" w:rsidRPr="00D933DD">
        <w:rPr>
          <w:rFonts w:ascii="Arial" w:hAnsi="Arial" w:cs="Arial"/>
          <w:b/>
          <w:i/>
          <w:iCs/>
          <w:sz w:val="22"/>
          <w:szCs w:val="22"/>
        </w:rPr>
        <w:t xml:space="preserve"> to approve adoption of the agenda.  </w:t>
      </w:r>
      <w:r w:rsidR="007E5822">
        <w:rPr>
          <w:rFonts w:ascii="Arial" w:hAnsi="Arial" w:cs="Arial"/>
          <w:b/>
          <w:i/>
          <w:iCs/>
          <w:sz w:val="22"/>
          <w:szCs w:val="22"/>
        </w:rPr>
        <w:t>Mrs. Calderwood</w:t>
      </w:r>
      <w:r w:rsidR="00033480" w:rsidRPr="00D933DD">
        <w:rPr>
          <w:rFonts w:ascii="Arial" w:hAnsi="Arial" w:cs="Arial"/>
          <w:b/>
          <w:i/>
          <w:iCs/>
          <w:sz w:val="22"/>
          <w:szCs w:val="22"/>
        </w:rPr>
        <w:t xml:space="preserve"> </w:t>
      </w:r>
      <w:r w:rsidR="00F4402E" w:rsidRPr="00D933DD">
        <w:rPr>
          <w:rFonts w:ascii="Arial" w:hAnsi="Arial" w:cs="Arial"/>
          <w:b/>
          <w:i/>
          <w:iCs/>
          <w:sz w:val="22"/>
          <w:szCs w:val="22"/>
        </w:rPr>
        <w:t>seconded the motion.</w:t>
      </w:r>
      <w:r w:rsidR="0045769E" w:rsidRPr="00D933DD">
        <w:rPr>
          <w:rFonts w:ascii="Arial" w:hAnsi="Arial" w:cs="Arial"/>
          <w:b/>
          <w:i/>
          <w:iCs/>
          <w:sz w:val="22"/>
          <w:szCs w:val="22"/>
        </w:rPr>
        <w:t xml:space="preserve">  Motion passed.</w:t>
      </w:r>
    </w:p>
    <w:p w14:paraId="40069316" w14:textId="5745997E" w:rsidR="007A2667" w:rsidRPr="00C72CCE" w:rsidRDefault="007A2667" w:rsidP="00C72CCE">
      <w:pPr>
        <w:ind w:right="-90"/>
        <w:rPr>
          <w:rFonts w:ascii="Arial" w:hAnsi="Arial" w:cs="Arial"/>
          <w:color w:val="FF0000"/>
          <w:sz w:val="18"/>
          <w:szCs w:val="18"/>
        </w:rPr>
      </w:pPr>
    </w:p>
    <w:p w14:paraId="0C6043CF" w14:textId="5DCBF378" w:rsidR="007E5822" w:rsidRDefault="007E5822" w:rsidP="00233DDC">
      <w:pPr>
        <w:jc w:val="both"/>
        <w:rPr>
          <w:rFonts w:ascii="Arial" w:hAnsi="Arial" w:cs="Arial"/>
          <w:b/>
          <w:sz w:val="22"/>
          <w:szCs w:val="22"/>
          <w:u w:val="single"/>
        </w:rPr>
      </w:pPr>
      <w:r>
        <w:rPr>
          <w:rFonts w:ascii="Arial" w:hAnsi="Arial" w:cs="Arial"/>
          <w:b/>
          <w:sz w:val="22"/>
          <w:szCs w:val="22"/>
          <w:u w:val="single"/>
        </w:rPr>
        <w:t>Consent Agenda</w:t>
      </w:r>
    </w:p>
    <w:p w14:paraId="7BC5EA5F" w14:textId="77777777" w:rsidR="00CE5871" w:rsidRPr="00CE5871" w:rsidRDefault="00CE5871" w:rsidP="00CE5871">
      <w:pPr>
        <w:jc w:val="both"/>
        <w:rPr>
          <w:rFonts w:ascii="Arial" w:hAnsi="Arial" w:cs="Arial"/>
          <w:bCs/>
          <w:i/>
          <w:iCs/>
          <w:sz w:val="22"/>
          <w:szCs w:val="22"/>
          <w:u w:val="single"/>
        </w:rPr>
      </w:pPr>
      <w:bookmarkStart w:id="1" w:name="_Toc114410108"/>
      <w:r w:rsidRPr="00CE5871">
        <w:rPr>
          <w:rFonts w:ascii="Arial" w:hAnsi="Arial" w:cs="Arial"/>
          <w:bCs/>
          <w:i/>
          <w:iCs/>
          <w:sz w:val="22"/>
          <w:szCs w:val="22"/>
          <w:u w:val="single"/>
        </w:rPr>
        <w:t>Property, Crime, Boiler &amp; Machinery, D&amp;O, Auto and Workers Compensation Insurance Renewal with Public Risk Management of Flor</w:t>
      </w:r>
      <w:bookmarkEnd w:id="1"/>
      <w:r w:rsidRPr="00CE5871">
        <w:rPr>
          <w:rFonts w:ascii="Arial" w:hAnsi="Arial" w:cs="Arial"/>
          <w:bCs/>
          <w:i/>
          <w:iCs/>
          <w:sz w:val="22"/>
          <w:szCs w:val="22"/>
          <w:u w:val="single"/>
        </w:rPr>
        <w:t>ida</w:t>
      </w:r>
    </w:p>
    <w:p w14:paraId="744832E9" w14:textId="77777777" w:rsidR="00CE5871" w:rsidRDefault="00CE5871" w:rsidP="00233DDC">
      <w:pPr>
        <w:jc w:val="both"/>
        <w:rPr>
          <w:rFonts w:ascii="Arial" w:hAnsi="Arial" w:cs="Arial"/>
          <w:b/>
          <w:sz w:val="22"/>
          <w:szCs w:val="22"/>
          <w:u w:val="single"/>
        </w:rPr>
      </w:pPr>
    </w:p>
    <w:p w14:paraId="39428007" w14:textId="616C0D3E" w:rsidR="009E2E3A" w:rsidRPr="00E43262" w:rsidRDefault="009E2E3A" w:rsidP="00233DDC">
      <w:pPr>
        <w:jc w:val="both"/>
        <w:rPr>
          <w:rFonts w:ascii="Arial" w:hAnsi="Arial" w:cs="Arial"/>
          <w:bCs/>
          <w:sz w:val="22"/>
          <w:szCs w:val="22"/>
        </w:rPr>
      </w:pPr>
      <w:r w:rsidRPr="00E43262">
        <w:rPr>
          <w:rFonts w:ascii="Arial" w:hAnsi="Arial" w:cs="Arial"/>
          <w:bCs/>
          <w:sz w:val="22"/>
          <w:szCs w:val="22"/>
        </w:rPr>
        <w:t>Mr. Penksa recalled that last year GACRAA joined the Public Risk Management of Florida Property and Casualty pool</w:t>
      </w:r>
      <w:r w:rsidR="00E43262">
        <w:rPr>
          <w:rFonts w:ascii="Arial" w:hAnsi="Arial" w:cs="Arial"/>
          <w:bCs/>
          <w:sz w:val="22"/>
          <w:szCs w:val="22"/>
        </w:rPr>
        <w:t xml:space="preserve"> with </w:t>
      </w:r>
      <w:r w:rsidR="00CE5871">
        <w:rPr>
          <w:rFonts w:ascii="Arial" w:hAnsi="Arial" w:cs="Arial"/>
          <w:bCs/>
          <w:sz w:val="22"/>
          <w:szCs w:val="22"/>
        </w:rPr>
        <w:t>an</w:t>
      </w:r>
      <w:r w:rsidR="00E43262">
        <w:rPr>
          <w:rFonts w:ascii="Arial" w:hAnsi="Arial" w:cs="Arial"/>
          <w:bCs/>
          <w:sz w:val="22"/>
          <w:szCs w:val="22"/>
        </w:rPr>
        <w:t xml:space="preserve"> agreement to hold the </w:t>
      </w:r>
      <w:r w:rsidR="00CE5871">
        <w:rPr>
          <w:rFonts w:ascii="Arial" w:hAnsi="Arial" w:cs="Arial"/>
          <w:bCs/>
          <w:sz w:val="22"/>
          <w:szCs w:val="22"/>
        </w:rPr>
        <w:t>premium rate for two-years.  He noted that the 4.5% premium increase quoted for FY2023 is due to an increase in the values covered.  He stated that the value increases were due to upgrading the market value of GACRAA’s fleet of vehicles and an increase</w:t>
      </w:r>
      <w:r w:rsidR="002E3113">
        <w:rPr>
          <w:rFonts w:ascii="Arial" w:hAnsi="Arial" w:cs="Arial"/>
          <w:bCs/>
          <w:sz w:val="22"/>
          <w:szCs w:val="22"/>
        </w:rPr>
        <w:t xml:space="preserve"> in</w:t>
      </w:r>
      <w:r w:rsidR="00CE5871">
        <w:rPr>
          <w:rFonts w:ascii="Arial" w:hAnsi="Arial" w:cs="Arial"/>
          <w:bCs/>
          <w:sz w:val="22"/>
          <w:szCs w:val="22"/>
        </w:rPr>
        <w:t xml:space="preserve"> payroll for Workers Comp insurance. </w:t>
      </w:r>
    </w:p>
    <w:p w14:paraId="10B85949" w14:textId="77777777" w:rsidR="009E2E3A" w:rsidRDefault="009E2E3A" w:rsidP="00233DDC">
      <w:pPr>
        <w:jc w:val="both"/>
        <w:rPr>
          <w:rFonts w:ascii="Arial" w:hAnsi="Arial" w:cs="Arial"/>
          <w:b/>
          <w:sz w:val="22"/>
          <w:szCs w:val="22"/>
          <w:u w:val="single"/>
        </w:rPr>
      </w:pPr>
    </w:p>
    <w:p w14:paraId="38CA84CB" w14:textId="68A4B78A" w:rsidR="007E5822" w:rsidRDefault="007E5822" w:rsidP="00233DDC">
      <w:pPr>
        <w:jc w:val="both"/>
        <w:rPr>
          <w:rFonts w:ascii="Arial" w:hAnsi="Arial" w:cs="Arial"/>
          <w:b/>
          <w:i/>
          <w:iCs/>
          <w:sz w:val="22"/>
          <w:szCs w:val="22"/>
        </w:rPr>
      </w:pPr>
      <w:r w:rsidRPr="007E5822">
        <w:rPr>
          <w:rFonts w:ascii="Arial" w:hAnsi="Arial" w:cs="Arial"/>
          <w:b/>
          <w:i/>
          <w:iCs/>
          <w:sz w:val="22"/>
          <w:szCs w:val="22"/>
        </w:rPr>
        <w:t xml:space="preserve">Mr. Page moved to </w:t>
      </w:r>
      <w:r w:rsidR="00375A9E" w:rsidRPr="007E5822">
        <w:rPr>
          <w:rFonts w:ascii="Arial" w:hAnsi="Arial" w:cs="Arial"/>
          <w:b/>
          <w:i/>
          <w:iCs/>
          <w:sz w:val="22"/>
          <w:szCs w:val="22"/>
        </w:rPr>
        <w:t>approve</w:t>
      </w:r>
      <w:r w:rsidRPr="007E5822">
        <w:rPr>
          <w:rFonts w:ascii="Arial" w:hAnsi="Arial" w:cs="Arial"/>
          <w:b/>
          <w:i/>
          <w:iCs/>
          <w:sz w:val="22"/>
          <w:szCs w:val="22"/>
        </w:rPr>
        <w:t xml:space="preserve"> the Consent Agenda.  Mr. Chase seconded the motion.  Motion passed.</w:t>
      </w:r>
    </w:p>
    <w:p w14:paraId="12220A78" w14:textId="3EF84F32" w:rsidR="00CE5871" w:rsidRDefault="00CE5871" w:rsidP="00233DDC">
      <w:pPr>
        <w:jc w:val="both"/>
        <w:rPr>
          <w:rFonts w:ascii="Arial" w:hAnsi="Arial" w:cs="Arial"/>
          <w:b/>
          <w:i/>
          <w:iCs/>
          <w:sz w:val="22"/>
          <w:szCs w:val="22"/>
        </w:rPr>
      </w:pPr>
    </w:p>
    <w:p w14:paraId="57031471" w14:textId="3EED5DC1" w:rsidR="00CE5871" w:rsidRPr="00CE5871" w:rsidRDefault="00CE5871" w:rsidP="00233DDC">
      <w:pPr>
        <w:jc w:val="both"/>
        <w:rPr>
          <w:rFonts w:ascii="Arial" w:hAnsi="Arial" w:cs="Arial"/>
          <w:bCs/>
          <w:sz w:val="22"/>
          <w:szCs w:val="22"/>
        </w:rPr>
      </w:pPr>
      <w:r>
        <w:rPr>
          <w:rFonts w:ascii="Arial" w:hAnsi="Arial" w:cs="Arial"/>
          <w:bCs/>
          <w:sz w:val="22"/>
          <w:szCs w:val="22"/>
        </w:rPr>
        <w:t xml:space="preserve">With the approval of the Consent Agenda, the Board accepted the quote in the amount of $238,115.00 provided by Public Risk Management of Florida for </w:t>
      </w:r>
      <w:r w:rsidRPr="004D1FB8">
        <w:rPr>
          <w:rFonts w:ascii="Arial" w:hAnsi="Arial" w:cs="Arial"/>
          <w:bCs/>
          <w:sz w:val="22"/>
          <w:szCs w:val="22"/>
        </w:rPr>
        <w:t>Property, Crime, Boiler &amp; Machinery, D&amp;O, Auto and Workers Compensation insurance coverage.</w:t>
      </w:r>
    </w:p>
    <w:p w14:paraId="3E97C3AF" w14:textId="77777777" w:rsidR="007E5822" w:rsidRDefault="007E5822" w:rsidP="00233DDC">
      <w:pPr>
        <w:jc w:val="both"/>
        <w:rPr>
          <w:rFonts w:ascii="Arial" w:hAnsi="Arial" w:cs="Arial"/>
          <w:b/>
          <w:sz w:val="22"/>
          <w:szCs w:val="22"/>
          <w:u w:val="single"/>
        </w:rPr>
      </w:pPr>
    </w:p>
    <w:p w14:paraId="52130282" w14:textId="641617B1" w:rsidR="00472BEE" w:rsidRPr="00DD44C6" w:rsidRDefault="00472BEE" w:rsidP="00233DDC">
      <w:pPr>
        <w:jc w:val="both"/>
        <w:rPr>
          <w:rFonts w:ascii="Arial" w:hAnsi="Arial" w:cs="Arial"/>
          <w:b/>
          <w:sz w:val="22"/>
          <w:szCs w:val="22"/>
          <w:u w:val="single"/>
        </w:rPr>
      </w:pPr>
      <w:r w:rsidRPr="00DD44C6">
        <w:rPr>
          <w:rFonts w:ascii="Arial" w:hAnsi="Arial" w:cs="Arial"/>
          <w:b/>
          <w:sz w:val="22"/>
          <w:szCs w:val="22"/>
          <w:u w:val="single"/>
        </w:rPr>
        <w:t>Information Items</w:t>
      </w:r>
    </w:p>
    <w:p w14:paraId="7E6DAB40" w14:textId="77777777" w:rsidR="005C46ED" w:rsidRPr="003E24CF" w:rsidRDefault="005C46ED" w:rsidP="00290489">
      <w:pPr>
        <w:ind w:right="-90"/>
        <w:rPr>
          <w:rFonts w:ascii="Arial" w:hAnsi="Arial" w:cs="Arial"/>
          <w:color w:val="FF0000"/>
          <w:sz w:val="18"/>
          <w:szCs w:val="18"/>
        </w:rPr>
      </w:pPr>
    </w:p>
    <w:p w14:paraId="5F2AD34A" w14:textId="1C4161DE" w:rsidR="00747046" w:rsidRPr="00250202" w:rsidRDefault="00747046" w:rsidP="00E46077">
      <w:pPr>
        <w:rPr>
          <w:rFonts w:ascii="Arial" w:hAnsi="Arial" w:cs="Arial"/>
          <w:i/>
          <w:sz w:val="22"/>
          <w:szCs w:val="22"/>
          <w:u w:val="single"/>
        </w:rPr>
      </w:pPr>
      <w:r w:rsidRPr="00250202">
        <w:rPr>
          <w:rFonts w:ascii="Arial" w:hAnsi="Arial" w:cs="Arial"/>
          <w:i/>
          <w:sz w:val="22"/>
          <w:szCs w:val="22"/>
          <w:u w:val="single"/>
        </w:rPr>
        <w:t xml:space="preserve">Terminal Phase III – Rehabilitation of Existing Passenger </w:t>
      </w:r>
      <w:r w:rsidR="00172D1A" w:rsidRPr="00250202">
        <w:rPr>
          <w:rFonts w:ascii="Arial" w:hAnsi="Arial" w:cs="Arial"/>
          <w:i/>
          <w:sz w:val="22"/>
          <w:szCs w:val="22"/>
          <w:u w:val="single"/>
        </w:rPr>
        <w:t>Boarding</w:t>
      </w:r>
      <w:r w:rsidRPr="00250202">
        <w:rPr>
          <w:rFonts w:ascii="Arial" w:hAnsi="Arial" w:cs="Arial"/>
          <w:i/>
          <w:sz w:val="22"/>
          <w:szCs w:val="22"/>
          <w:u w:val="single"/>
        </w:rPr>
        <w:t xml:space="preserve"> Bridges 3, 4 and 5</w:t>
      </w:r>
    </w:p>
    <w:p w14:paraId="47E95773" w14:textId="30D988D1" w:rsidR="00747046" w:rsidRPr="00250202" w:rsidRDefault="00172D1A" w:rsidP="00F84B2B">
      <w:pPr>
        <w:jc w:val="both"/>
        <w:rPr>
          <w:rFonts w:ascii="Arial" w:hAnsi="Arial" w:cs="Arial"/>
          <w:iCs/>
          <w:sz w:val="22"/>
          <w:szCs w:val="22"/>
        </w:rPr>
      </w:pPr>
      <w:r w:rsidRPr="00250202">
        <w:rPr>
          <w:rFonts w:ascii="Arial" w:hAnsi="Arial" w:cs="Arial"/>
          <w:iCs/>
          <w:sz w:val="22"/>
          <w:szCs w:val="22"/>
        </w:rPr>
        <w:t xml:space="preserve">Mr. Penksa reported that </w:t>
      </w:r>
      <w:r w:rsidR="00250202" w:rsidRPr="00250202">
        <w:rPr>
          <w:rFonts w:ascii="Arial" w:hAnsi="Arial" w:cs="Arial"/>
          <w:iCs/>
          <w:sz w:val="22"/>
          <w:szCs w:val="22"/>
        </w:rPr>
        <w:t>all contracted work is complete, and staff is processing final payment to the Bonding Company.  He reported that new carpeting will be installed in the bridges; although the carpeting is grant funded, it was not part of the rehabilitation project.</w:t>
      </w:r>
    </w:p>
    <w:p w14:paraId="4AD0D962" w14:textId="691E9FAB" w:rsidR="00B6337F" w:rsidRPr="00250202" w:rsidRDefault="00B6337F" w:rsidP="00E46077">
      <w:pPr>
        <w:rPr>
          <w:rFonts w:ascii="Arial" w:hAnsi="Arial" w:cs="Arial"/>
          <w:i/>
          <w:sz w:val="22"/>
          <w:szCs w:val="22"/>
          <w:u w:val="single"/>
        </w:rPr>
      </w:pPr>
      <w:r w:rsidRPr="00250202">
        <w:rPr>
          <w:rFonts w:ascii="Arial" w:hAnsi="Arial" w:cs="Arial"/>
          <w:i/>
          <w:sz w:val="22"/>
          <w:szCs w:val="22"/>
          <w:u w:val="single"/>
        </w:rPr>
        <w:lastRenderedPageBreak/>
        <w:t>Tailwind Vending Concession Addition and Renovation</w:t>
      </w:r>
    </w:p>
    <w:p w14:paraId="17EDD6A7" w14:textId="1A510CD2" w:rsidR="00250202" w:rsidRPr="00250202" w:rsidRDefault="00B6337F" w:rsidP="00B6337F">
      <w:pPr>
        <w:jc w:val="both"/>
        <w:rPr>
          <w:rFonts w:ascii="Arial" w:hAnsi="Arial" w:cs="Arial"/>
          <w:iCs/>
          <w:sz w:val="22"/>
          <w:szCs w:val="22"/>
        </w:rPr>
      </w:pPr>
      <w:r w:rsidRPr="00250202">
        <w:rPr>
          <w:rFonts w:ascii="Arial" w:hAnsi="Arial" w:cs="Arial"/>
          <w:iCs/>
          <w:sz w:val="22"/>
          <w:szCs w:val="22"/>
        </w:rPr>
        <w:t>Mr. Penksa reported that Tailwind</w:t>
      </w:r>
      <w:r w:rsidR="00250202" w:rsidRPr="00250202">
        <w:rPr>
          <w:rFonts w:ascii="Arial" w:hAnsi="Arial" w:cs="Arial"/>
          <w:iCs/>
          <w:sz w:val="22"/>
          <w:szCs w:val="22"/>
        </w:rPr>
        <w:t>’s building permit was issued on August 30</w:t>
      </w:r>
      <w:r w:rsidR="00250202" w:rsidRPr="00250202">
        <w:rPr>
          <w:rFonts w:ascii="Arial" w:hAnsi="Arial" w:cs="Arial"/>
          <w:iCs/>
          <w:sz w:val="22"/>
          <w:szCs w:val="22"/>
          <w:vertAlign w:val="superscript"/>
        </w:rPr>
        <w:t>th</w:t>
      </w:r>
      <w:r w:rsidR="00250202" w:rsidRPr="00250202">
        <w:rPr>
          <w:rFonts w:ascii="Arial" w:hAnsi="Arial" w:cs="Arial"/>
          <w:iCs/>
          <w:sz w:val="22"/>
          <w:szCs w:val="22"/>
        </w:rPr>
        <w:t>.  He stated that the contractor has begun work to build out the location in the terminal expansion.</w:t>
      </w:r>
      <w:r w:rsidR="005058EF">
        <w:rPr>
          <w:rFonts w:ascii="Arial" w:hAnsi="Arial" w:cs="Arial"/>
          <w:iCs/>
          <w:sz w:val="22"/>
          <w:szCs w:val="22"/>
        </w:rPr>
        <w:t xml:space="preserve">  Mr. Penksa displayed photos of interior wall studs that have been installed.</w:t>
      </w:r>
    </w:p>
    <w:p w14:paraId="1BE197D5" w14:textId="77777777" w:rsidR="00250202" w:rsidRPr="00250202" w:rsidRDefault="00250202" w:rsidP="00B6337F">
      <w:pPr>
        <w:jc w:val="both"/>
        <w:rPr>
          <w:rFonts w:ascii="Arial" w:hAnsi="Arial" w:cs="Arial"/>
          <w:iCs/>
          <w:sz w:val="22"/>
          <w:szCs w:val="22"/>
        </w:rPr>
      </w:pPr>
    </w:p>
    <w:p w14:paraId="42100E93" w14:textId="6F1BAE49" w:rsidR="00F84B2B" w:rsidRDefault="00250202" w:rsidP="00250202">
      <w:pPr>
        <w:rPr>
          <w:rFonts w:ascii="Arial" w:hAnsi="Arial" w:cs="Arial"/>
          <w:i/>
          <w:sz w:val="22"/>
          <w:szCs w:val="22"/>
          <w:u w:val="single"/>
        </w:rPr>
      </w:pPr>
      <w:r w:rsidRPr="00250202">
        <w:rPr>
          <w:rFonts w:ascii="Arial" w:hAnsi="Arial" w:cs="Arial"/>
          <w:i/>
          <w:sz w:val="22"/>
          <w:szCs w:val="22"/>
          <w:u w:val="single"/>
        </w:rPr>
        <w:t>Little Hatchet Creek</w:t>
      </w:r>
      <w:r w:rsidR="00627AB9">
        <w:rPr>
          <w:rFonts w:ascii="Arial" w:hAnsi="Arial" w:cs="Arial"/>
          <w:i/>
          <w:sz w:val="22"/>
          <w:szCs w:val="22"/>
          <w:u w:val="single"/>
        </w:rPr>
        <w:t xml:space="preserve"> Erosion</w:t>
      </w:r>
    </w:p>
    <w:p w14:paraId="13FA2C45" w14:textId="6D821FD3" w:rsidR="00627AB9" w:rsidRDefault="00627AB9" w:rsidP="008760F2">
      <w:pPr>
        <w:jc w:val="both"/>
        <w:rPr>
          <w:rFonts w:ascii="Arial" w:hAnsi="Arial" w:cs="Arial"/>
          <w:iCs/>
          <w:sz w:val="22"/>
          <w:szCs w:val="22"/>
        </w:rPr>
      </w:pPr>
      <w:r>
        <w:rPr>
          <w:rFonts w:ascii="Arial" w:hAnsi="Arial" w:cs="Arial"/>
          <w:iCs/>
          <w:sz w:val="22"/>
          <w:szCs w:val="22"/>
        </w:rPr>
        <w:t xml:space="preserve">Mr. Penksa reported that the </w:t>
      </w:r>
      <w:proofErr w:type="gramStart"/>
      <w:r>
        <w:rPr>
          <w:rFonts w:ascii="Arial" w:hAnsi="Arial" w:cs="Arial"/>
          <w:iCs/>
          <w:sz w:val="22"/>
          <w:szCs w:val="22"/>
        </w:rPr>
        <w:t>City</w:t>
      </w:r>
      <w:proofErr w:type="gramEnd"/>
      <w:r>
        <w:rPr>
          <w:rFonts w:ascii="Arial" w:hAnsi="Arial" w:cs="Arial"/>
          <w:iCs/>
          <w:sz w:val="22"/>
          <w:szCs w:val="22"/>
        </w:rPr>
        <w:t xml:space="preserve"> was able to obtain an FDOT grant to perform work to prevent further erosion of Little Hatchet Creek in the vicinity of the Sheriff’s Air Unit</w:t>
      </w:r>
      <w:r w:rsidR="005058EF">
        <w:rPr>
          <w:rFonts w:ascii="Arial" w:hAnsi="Arial" w:cs="Arial"/>
          <w:iCs/>
          <w:sz w:val="22"/>
          <w:szCs w:val="22"/>
        </w:rPr>
        <w:t xml:space="preserve"> office and hangar.</w:t>
      </w:r>
      <w:r w:rsidR="008760F2">
        <w:rPr>
          <w:rFonts w:ascii="Arial" w:hAnsi="Arial" w:cs="Arial"/>
          <w:iCs/>
          <w:sz w:val="22"/>
          <w:szCs w:val="22"/>
        </w:rPr>
        <w:t xml:space="preserve"> He showed pictures of the completed work.</w:t>
      </w:r>
    </w:p>
    <w:p w14:paraId="5F81D875" w14:textId="1359F71E" w:rsidR="00627AB9" w:rsidRDefault="00627AB9" w:rsidP="00250202">
      <w:pPr>
        <w:rPr>
          <w:rFonts w:ascii="Arial" w:hAnsi="Arial" w:cs="Arial"/>
          <w:iCs/>
          <w:sz w:val="22"/>
          <w:szCs w:val="22"/>
        </w:rPr>
      </w:pPr>
    </w:p>
    <w:p w14:paraId="7D6A01FA" w14:textId="07D3892F" w:rsidR="00627AB9" w:rsidRDefault="00627AB9" w:rsidP="00250202">
      <w:pPr>
        <w:rPr>
          <w:rFonts w:ascii="Arial" w:hAnsi="Arial" w:cs="Arial"/>
          <w:i/>
          <w:sz w:val="22"/>
          <w:szCs w:val="22"/>
          <w:u w:val="single"/>
        </w:rPr>
      </w:pPr>
      <w:r w:rsidRPr="00627AB9">
        <w:rPr>
          <w:rFonts w:ascii="Arial" w:hAnsi="Arial" w:cs="Arial"/>
          <w:i/>
          <w:sz w:val="22"/>
          <w:szCs w:val="22"/>
          <w:u w:val="single"/>
        </w:rPr>
        <w:t>UF Health/Shands Sterilization Facility</w:t>
      </w:r>
    </w:p>
    <w:p w14:paraId="2417E8C7" w14:textId="7A97D8A0" w:rsidR="00627AB9" w:rsidRDefault="00627AB9" w:rsidP="005058EF">
      <w:pPr>
        <w:jc w:val="both"/>
        <w:rPr>
          <w:rFonts w:ascii="Arial" w:hAnsi="Arial" w:cs="Arial"/>
          <w:iCs/>
          <w:sz w:val="22"/>
          <w:szCs w:val="22"/>
        </w:rPr>
      </w:pPr>
      <w:r>
        <w:rPr>
          <w:rFonts w:ascii="Arial" w:hAnsi="Arial" w:cs="Arial"/>
          <w:iCs/>
          <w:sz w:val="22"/>
          <w:szCs w:val="22"/>
        </w:rPr>
        <w:t xml:space="preserve">Mr. Penksa reported that construction work is now in progress for the UF Health/Shands Sterilization Facility in the Airport Industrial Park.  </w:t>
      </w:r>
      <w:r w:rsidR="005058EF">
        <w:rPr>
          <w:rFonts w:ascii="Arial" w:hAnsi="Arial" w:cs="Arial"/>
          <w:iCs/>
          <w:sz w:val="22"/>
          <w:szCs w:val="22"/>
        </w:rPr>
        <w:t>He recalled that the property was recently sold by the City to UF/Health Shands.</w:t>
      </w:r>
    </w:p>
    <w:p w14:paraId="1E9CC9A6" w14:textId="7FF0B074" w:rsidR="00627AB9" w:rsidRDefault="00627AB9" w:rsidP="00250202">
      <w:pPr>
        <w:rPr>
          <w:rFonts w:ascii="Arial" w:hAnsi="Arial" w:cs="Arial"/>
          <w:iCs/>
          <w:sz w:val="22"/>
          <w:szCs w:val="22"/>
        </w:rPr>
      </w:pPr>
    </w:p>
    <w:p w14:paraId="4FAE5976" w14:textId="2E5E69DD" w:rsidR="00627AB9" w:rsidRDefault="00627AB9" w:rsidP="005058EF">
      <w:pPr>
        <w:jc w:val="both"/>
        <w:rPr>
          <w:rFonts w:ascii="Arial" w:hAnsi="Arial" w:cs="Arial"/>
          <w:iCs/>
          <w:sz w:val="22"/>
          <w:szCs w:val="22"/>
        </w:rPr>
      </w:pPr>
      <w:r>
        <w:rPr>
          <w:rFonts w:ascii="Arial" w:hAnsi="Arial" w:cs="Arial"/>
          <w:iCs/>
          <w:sz w:val="22"/>
          <w:szCs w:val="22"/>
        </w:rPr>
        <w:t>Mrs. Calderwood thanked Erik Bredfeldt for his participation in GACRAA meetings and for his help in facilitating work at the Airport on behalf of GACRAA.</w:t>
      </w:r>
    </w:p>
    <w:p w14:paraId="771000F3" w14:textId="3C0156ED" w:rsidR="005058EF" w:rsidRDefault="005058EF" w:rsidP="005058EF">
      <w:pPr>
        <w:jc w:val="both"/>
        <w:rPr>
          <w:rFonts w:ascii="Arial" w:hAnsi="Arial" w:cs="Arial"/>
          <w:iCs/>
          <w:sz w:val="22"/>
          <w:szCs w:val="22"/>
        </w:rPr>
      </w:pPr>
    </w:p>
    <w:p w14:paraId="1A708443" w14:textId="726E2850" w:rsidR="005058EF" w:rsidRPr="009629D9" w:rsidRDefault="005058EF" w:rsidP="009629D9">
      <w:pPr>
        <w:jc w:val="both"/>
        <w:rPr>
          <w:rFonts w:ascii="Arial" w:hAnsi="Arial" w:cs="Arial"/>
          <w:i/>
          <w:sz w:val="22"/>
          <w:szCs w:val="22"/>
          <w:u w:val="single"/>
        </w:rPr>
      </w:pPr>
      <w:r w:rsidRPr="009629D9">
        <w:rPr>
          <w:rFonts w:ascii="Arial" w:hAnsi="Arial" w:cs="Arial"/>
          <w:i/>
          <w:sz w:val="22"/>
          <w:szCs w:val="22"/>
          <w:u w:val="single"/>
        </w:rPr>
        <w:t>Airport Parking Garage / Multi-modal Facility</w:t>
      </w:r>
    </w:p>
    <w:p w14:paraId="495F01BA" w14:textId="032A27A4" w:rsidR="00627AB9" w:rsidRDefault="005058EF" w:rsidP="009629D9">
      <w:pPr>
        <w:jc w:val="both"/>
        <w:rPr>
          <w:rFonts w:ascii="Arial" w:hAnsi="Arial" w:cs="Arial"/>
          <w:iCs/>
          <w:sz w:val="22"/>
          <w:szCs w:val="22"/>
        </w:rPr>
      </w:pPr>
      <w:r>
        <w:rPr>
          <w:rFonts w:ascii="Arial" w:hAnsi="Arial" w:cs="Arial"/>
          <w:iCs/>
          <w:sz w:val="22"/>
          <w:szCs w:val="22"/>
        </w:rPr>
        <w:t>Mr. Penksa reported that accelerated progress is being made on the design/build documents and the bid is anticipated for advertisement on October 5</w:t>
      </w:r>
      <w:r w:rsidRPr="009629D9">
        <w:rPr>
          <w:rFonts w:ascii="Arial" w:hAnsi="Arial" w:cs="Arial"/>
          <w:iCs/>
          <w:sz w:val="22"/>
          <w:szCs w:val="22"/>
        </w:rPr>
        <w:t>th</w:t>
      </w:r>
      <w:r>
        <w:rPr>
          <w:rFonts w:ascii="Arial" w:hAnsi="Arial" w:cs="Arial"/>
          <w:iCs/>
          <w:sz w:val="22"/>
          <w:szCs w:val="22"/>
        </w:rPr>
        <w:t xml:space="preserve">.   </w:t>
      </w:r>
    </w:p>
    <w:p w14:paraId="033F7257" w14:textId="34121C47" w:rsidR="005058EF" w:rsidRDefault="005058EF" w:rsidP="00250202">
      <w:pPr>
        <w:rPr>
          <w:rFonts w:ascii="Arial" w:hAnsi="Arial" w:cs="Arial"/>
          <w:iCs/>
          <w:sz w:val="22"/>
          <w:szCs w:val="22"/>
        </w:rPr>
      </w:pPr>
    </w:p>
    <w:p w14:paraId="35D393F5" w14:textId="66A0C203" w:rsidR="005058EF" w:rsidRPr="005058EF" w:rsidRDefault="005058EF" w:rsidP="00250202">
      <w:pPr>
        <w:rPr>
          <w:rFonts w:ascii="Arial" w:hAnsi="Arial" w:cs="Arial"/>
          <w:i/>
          <w:sz w:val="22"/>
          <w:szCs w:val="22"/>
          <w:u w:val="single"/>
        </w:rPr>
      </w:pPr>
      <w:r w:rsidRPr="005058EF">
        <w:rPr>
          <w:rFonts w:ascii="Arial" w:hAnsi="Arial" w:cs="Arial"/>
          <w:i/>
          <w:sz w:val="22"/>
          <w:szCs w:val="22"/>
          <w:u w:val="single"/>
        </w:rPr>
        <w:t>North Corporate Hangar</w:t>
      </w:r>
    </w:p>
    <w:p w14:paraId="041F9B65" w14:textId="708EB603" w:rsidR="00627AB9" w:rsidRDefault="00FC3BED" w:rsidP="009629D9">
      <w:pPr>
        <w:jc w:val="both"/>
        <w:rPr>
          <w:rFonts w:ascii="Arial" w:hAnsi="Arial" w:cs="Arial"/>
          <w:iCs/>
          <w:sz w:val="22"/>
          <w:szCs w:val="22"/>
        </w:rPr>
      </w:pPr>
      <w:r>
        <w:rPr>
          <w:rFonts w:ascii="Arial" w:hAnsi="Arial" w:cs="Arial"/>
          <w:iCs/>
          <w:sz w:val="22"/>
          <w:szCs w:val="22"/>
        </w:rPr>
        <w:t xml:space="preserve">Mr. Penksa reported that soil borings were completed by Universal Engineering </w:t>
      </w:r>
      <w:proofErr w:type="gramStart"/>
      <w:r>
        <w:rPr>
          <w:rFonts w:ascii="Arial" w:hAnsi="Arial" w:cs="Arial"/>
          <w:iCs/>
          <w:sz w:val="22"/>
          <w:szCs w:val="22"/>
        </w:rPr>
        <w:t>Services</w:t>
      </w:r>
      <w:r w:rsidR="002D0D64">
        <w:rPr>
          <w:rFonts w:ascii="Arial" w:hAnsi="Arial" w:cs="Arial"/>
          <w:iCs/>
          <w:sz w:val="22"/>
          <w:szCs w:val="22"/>
        </w:rPr>
        <w:t>(</w:t>
      </w:r>
      <w:proofErr w:type="gramEnd"/>
      <w:r w:rsidR="002D0D64">
        <w:rPr>
          <w:rFonts w:ascii="Arial" w:hAnsi="Arial" w:cs="Arial"/>
          <w:iCs/>
          <w:sz w:val="22"/>
          <w:szCs w:val="22"/>
        </w:rPr>
        <w:t>UES)</w:t>
      </w:r>
      <w:r>
        <w:rPr>
          <w:rFonts w:ascii="Arial" w:hAnsi="Arial" w:cs="Arial"/>
          <w:iCs/>
          <w:sz w:val="22"/>
          <w:szCs w:val="22"/>
        </w:rPr>
        <w:t xml:space="preserve"> and </w:t>
      </w:r>
      <w:r w:rsidR="002D0D64">
        <w:rPr>
          <w:rFonts w:ascii="Arial" w:hAnsi="Arial" w:cs="Arial"/>
          <w:iCs/>
          <w:sz w:val="22"/>
          <w:szCs w:val="22"/>
        </w:rPr>
        <w:t xml:space="preserve">UES </w:t>
      </w:r>
      <w:r>
        <w:rPr>
          <w:rFonts w:ascii="Arial" w:hAnsi="Arial" w:cs="Arial"/>
          <w:iCs/>
          <w:sz w:val="22"/>
          <w:szCs w:val="22"/>
        </w:rPr>
        <w:t xml:space="preserve">will </w:t>
      </w:r>
      <w:r w:rsidR="002D0D64">
        <w:rPr>
          <w:rFonts w:ascii="Arial" w:hAnsi="Arial" w:cs="Arial"/>
          <w:iCs/>
          <w:sz w:val="22"/>
          <w:szCs w:val="22"/>
        </w:rPr>
        <w:t>provide</w:t>
      </w:r>
      <w:r>
        <w:rPr>
          <w:rFonts w:ascii="Arial" w:hAnsi="Arial" w:cs="Arial"/>
          <w:iCs/>
          <w:sz w:val="22"/>
          <w:szCs w:val="22"/>
        </w:rPr>
        <w:t xml:space="preserve"> foundation design recommendations for the proposal/bid package.  </w:t>
      </w:r>
    </w:p>
    <w:p w14:paraId="78F602A3" w14:textId="10D0301D" w:rsidR="00FC3BED" w:rsidRDefault="00FC3BED" w:rsidP="00250202">
      <w:pPr>
        <w:rPr>
          <w:rFonts w:ascii="Arial" w:hAnsi="Arial" w:cs="Arial"/>
          <w:iCs/>
          <w:sz w:val="22"/>
          <w:szCs w:val="22"/>
        </w:rPr>
      </w:pPr>
    </w:p>
    <w:p w14:paraId="1DD2769E" w14:textId="73616451" w:rsidR="00FC3BED" w:rsidRPr="00FC3BED" w:rsidRDefault="00FC3BED" w:rsidP="00250202">
      <w:pPr>
        <w:rPr>
          <w:rFonts w:ascii="Arial" w:hAnsi="Arial" w:cs="Arial"/>
          <w:i/>
          <w:sz w:val="22"/>
          <w:szCs w:val="22"/>
          <w:u w:val="single"/>
        </w:rPr>
      </w:pPr>
      <w:r w:rsidRPr="00FC3BED">
        <w:rPr>
          <w:rFonts w:ascii="Arial" w:hAnsi="Arial" w:cs="Arial"/>
          <w:i/>
          <w:sz w:val="22"/>
          <w:szCs w:val="22"/>
          <w:u w:val="single"/>
        </w:rPr>
        <w:t>Taxiway A Rehab and Reconfiguration, Taxiway E Extension/Connector</w:t>
      </w:r>
    </w:p>
    <w:p w14:paraId="573D6FD4" w14:textId="71139B46" w:rsidR="007E1450" w:rsidRDefault="00FC3BED" w:rsidP="009629D9">
      <w:pPr>
        <w:jc w:val="both"/>
        <w:rPr>
          <w:rFonts w:ascii="Arial" w:hAnsi="Arial" w:cs="Arial"/>
          <w:iCs/>
          <w:sz w:val="22"/>
          <w:szCs w:val="22"/>
        </w:rPr>
      </w:pPr>
      <w:r>
        <w:rPr>
          <w:rFonts w:ascii="Arial" w:hAnsi="Arial" w:cs="Arial"/>
          <w:iCs/>
          <w:sz w:val="22"/>
          <w:szCs w:val="22"/>
        </w:rPr>
        <w:t xml:space="preserve">Mr. Penksa reported that the </w:t>
      </w:r>
      <w:proofErr w:type="gramStart"/>
      <w:r>
        <w:rPr>
          <w:rFonts w:ascii="Arial" w:hAnsi="Arial" w:cs="Arial"/>
          <w:iCs/>
          <w:sz w:val="22"/>
          <w:szCs w:val="22"/>
        </w:rPr>
        <w:t>City</w:t>
      </w:r>
      <w:proofErr w:type="gramEnd"/>
      <w:r>
        <w:rPr>
          <w:rFonts w:ascii="Arial" w:hAnsi="Arial" w:cs="Arial"/>
          <w:iCs/>
          <w:sz w:val="22"/>
          <w:szCs w:val="22"/>
        </w:rPr>
        <w:t xml:space="preserve"> approved the</w:t>
      </w:r>
      <w:r w:rsidR="002D0D64">
        <w:rPr>
          <w:rFonts w:ascii="Arial" w:hAnsi="Arial" w:cs="Arial"/>
          <w:iCs/>
          <w:sz w:val="22"/>
          <w:szCs w:val="22"/>
        </w:rPr>
        <w:t xml:space="preserve"> FAA AIP</w:t>
      </w:r>
      <w:r>
        <w:rPr>
          <w:rFonts w:ascii="Arial" w:hAnsi="Arial" w:cs="Arial"/>
          <w:iCs/>
          <w:sz w:val="22"/>
          <w:szCs w:val="22"/>
        </w:rPr>
        <w:t xml:space="preserve"> </w:t>
      </w:r>
      <w:r w:rsidR="002D0D64">
        <w:rPr>
          <w:rFonts w:ascii="Arial" w:hAnsi="Arial" w:cs="Arial"/>
          <w:iCs/>
          <w:sz w:val="22"/>
          <w:szCs w:val="22"/>
        </w:rPr>
        <w:t>G</w:t>
      </w:r>
      <w:r>
        <w:rPr>
          <w:rFonts w:ascii="Arial" w:hAnsi="Arial" w:cs="Arial"/>
          <w:iCs/>
          <w:sz w:val="22"/>
          <w:szCs w:val="22"/>
        </w:rPr>
        <w:t>rant acceptance on 9/15/22 and the grant was fully executed and returned to FAA on 9/16/22.  He stated that contract documents are being prepared by AECOM and that a pre-construction meeting will be scheduled for mid-October.  He noted</w:t>
      </w:r>
      <w:r w:rsidR="009629D9">
        <w:rPr>
          <w:rFonts w:ascii="Arial" w:hAnsi="Arial" w:cs="Arial"/>
          <w:iCs/>
          <w:sz w:val="22"/>
          <w:szCs w:val="22"/>
        </w:rPr>
        <w:t xml:space="preserve"> that an FAA AIP Supplemental grant offer for approximately $6 million is anticipated in October. </w:t>
      </w:r>
    </w:p>
    <w:p w14:paraId="35EC26B0" w14:textId="77777777" w:rsidR="009629D9" w:rsidRPr="009629D9" w:rsidRDefault="009629D9" w:rsidP="009629D9">
      <w:pPr>
        <w:rPr>
          <w:rFonts w:ascii="Arial" w:hAnsi="Arial" w:cs="Arial"/>
          <w:i/>
          <w:sz w:val="18"/>
          <w:szCs w:val="18"/>
          <w:u w:val="single"/>
        </w:rPr>
      </w:pPr>
    </w:p>
    <w:p w14:paraId="3F66EDEC" w14:textId="2C82FB18" w:rsidR="007E1450" w:rsidRPr="009629D9" w:rsidRDefault="007E1450" w:rsidP="00960620">
      <w:pPr>
        <w:ind w:right="-90"/>
        <w:rPr>
          <w:rFonts w:ascii="Arial" w:hAnsi="Arial" w:cs="Arial"/>
          <w:i/>
          <w:sz w:val="22"/>
          <w:szCs w:val="22"/>
          <w:u w:val="single"/>
        </w:rPr>
      </w:pPr>
      <w:r w:rsidRPr="009629D9">
        <w:rPr>
          <w:rFonts w:ascii="Arial" w:hAnsi="Arial" w:cs="Arial"/>
          <w:i/>
          <w:sz w:val="22"/>
          <w:szCs w:val="22"/>
          <w:u w:val="single"/>
        </w:rPr>
        <w:t>GA Apron Selective Strengthening and Rehabilitation Project</w:t>
      </w:r>
    </w:p>
    <w:p w14:paraId="79AEC707" w14:textId="06C58880" w:rsidR="00960620" w:rsidRPr="009629D9" w:rsidRDefault="00960620" w:rsidP="00960620">
      <w:pPr>
        <w:jc w:val="both"/>
        <w:rPr>
          <w:rFonts w:ascii="Arial" w:hAnsi="Arial" w:cs="Arial"/>
          <w:iCs/>
          <w:sz w:val="22"/>
          <w:szCs w:val="22"/>
        </w:rPr>
      </w:pPr>
      <w:r w:rsidRPr="009629D9">
        <w:rPr>
          <w:rFonts w:ascii="Arial" w:hAnsi="Arial" w:cs="Arial"/>
          <w:iCs/>
          <w:sz w:val="22"/>
          <w:szCs w:val="22"/>
        </w:rPr>
        <w:t xml:space="preserve">Mr. Penksa reported </w:t>
      </w:r>
      <w:r w:rsidR="009629D9" w:rsidRPr="009629D9">
        <w:rPr>
          <w:rFonts w:ascii="Arial" w:hAnsi="Arial" w:cs="Arial"/>
          <w:iCs/>
          <w:sz w:val="22"/>
          <w:szCs w:val="22"/>
        </w:rPr>
        <w:t xml:space="preserve">FAA AIP funding for this project is included in the same grant that was executed and returned to FAA on 9/16/22.  He stated that preparation of contract documents is </w:t>
      </w:r>
      <w:proofErr w:type="gramStart"/>
      <w:r w:rsidR="009629D9" w:rsidRPr="009629D9">
        <w:rPr>
          <w:rFonts w:ascii="Arial" w:hAnsi="Arial" w:cs="Arial"/>
          <w:iCs/>
          <w:sz w:val="22"/>
          <w:szCs w:val="22"/>
        </w:rPr>
        <w:t>underway</w:t>
      </w:r>
      <w:proofErr w:type="gramEnd"/>
      <w:r w:rsidR="009629D9" w:rsidRPr="009629D9">
        <w:rPr>
          <w:rFonts w:ascii="Arial" w:hAnsi="Arial" w:cs="Arial"/>
          <w:iCs/>
          <w:sz w:val="22"/>
          <w:szCs w:val="22"/>
        </w:rPr>
        <w:t xml:space="preserve"> and the contractor anticipates beginning construction work in January 2023.</w:t>
      </w:r>
    </w:p>
    <w:p w14:paraId="41163FFE" w14:textId="77777777" w:rsidR="00960620" w:rsidRPr="009629D9" w:rsidRDefault="00960620" w:rsidP="00960620">
      <w:pPr>
        <w:jc w:val="both"/>
        <w:rPr>
          <w:rFonts w:ascii="Arial" w:hAnsi="Arial" w:cs="Arial"/>
          <w:i/>
          <w:sz w:val="18"/>
          <w:szCs w:val="18"/>
          <w:u w:val="single"/>
        </w:rPr>
      </w:pPr>
    </w:p>
    <w:p w14:paraId="6D283F29" w14:textId="5BD39BE1" w:rsidR="00BE221F" w:rsidRPr="00DA7E91" w:rsidRDefault="00BE221F" w:rsidP="00BE221F">
      <w:pPr>
        <w:jc w:val="both"/>
        <w:rPr>
          <w:rFonts w:ascii="Arial" w:hAnsi="Arial" w:cs="Arial"/>
          <w:i/>
          <w:sz w:val="22"/>
          <w:szCs w:val="22"/>
          <w:u w:val="single"/>
        </w:rPr>
      </w:pPr>
      <w:r w:rsidRPr="00DA7E91">
        <w:rPr>
          <w:rFonts w:ascii="Arial" w:hAnsi="Arial" w:cs="Arial"/>
          <w:i/>
          <w:sz w:val="22"/>
          <w:szCs w:val="22"/>
          <w:u w:val="single"/>
        </w:rPr>
        <w:t>Request for Bids # 22-004 – Replace Parking Access and Revenue Control System</w:t>
      </w:r>
    </w:p>
    <w:p w14:paraId="22070C6B" w14:textId="1661E51F" w:rsidR="00BE221F" w:rsidRPr="00DA7E91" w:rsidRDefault="00A34AEE" w:rsidP="00BE221F">
      <w:pPr>
        <w:jc w:val="both"/>
        <w:rPr>
          <w:rFonts w:ascii="Arial" w:hAnsi="Arial" w:cs="Arial"/>
          <w:bCs/>
          <w:sz w:val="22"/>
          <w:szCs w:val="22"/>
        </w:rPr>
      </w:pPr>
      <w:r w:rsidRPr="00DA7E91">
        <w:rPr>
          <w:rFonts w:ascii="Arial" w:hAnsi="Arial" w:cs="Arial"/>
          <w:bCs/>
          <w:sz w:val="22"/>
          <w:szCs w:val="22"/>
        </w:rPr>
        <w:t xml:space="preserve">Mr. </w:t>
      </w:r>
      <w:r w:rsidR="0053229A" w:rsidRPr="00DA7E91">
        <w:rPr>
          <w:rFonts w:ascii="Arial" w:hAnsi="Arial" w:cs="Arial"/>
          <w:bCs/>
          <w:sz w:val="22"/>
          <w:szCs w:val="22"/>
        </w:rPr>
        <w:t>Penksa</w:t>
      </w:r>
      <w:r w:rsidRPr="00DA7E91">
        <w:rPr>
          <w:rFonts w:ascii="Arial" w:hAnsi="Arial" w:cs="Arial"/>
          <w:bCs/>
          <w:sz w:val="22"/>
          <w:szCs w:val="22"/>
        </w:rPr>
        <w:t xml:space="preserve"> re</w:t>
      </w:r>
      <w:r w:rsidR="00DA7E91" w:rsidRPr="00DA7E91">
        <w:rPr>
          <w:rFonts w:ascii="Arial" w:hAnsi="Arial" w:cs="Arial"/>
          <w:bCs/>
          <w:sz w:val="22"/>
          <w:szCs w:val="22"/>
        </w:rPr>
        <w:t>called that the Board approved the purchase at its last meeting.  He stated that staff is awaiting an executed contract and performance bonds from the vendor.</w:t>
      </w:r>
    </w:p>
    <w:p w14:paraId="2F0CA01C" w14:textId="126729D7" w:rsidR="00A34AEE" w:rsidRPr="00DA7E91" w:rsidRDefault="00A34AEE" w:rsidP="00C72CCE">
      <w:pPr>
        <w:ind w:right="-90"/>
        <w:rPr>
          <w:rFonts w:ascii="Arial" w:hAnsi="Arial" w:cs="Arial"/>
          <w:sz w:val="18"/>
          <w:szCs w:val="18"/>
        </w:rPr>
      </w:pPr>
    </w:p>
    <w:p w14:paraId="24674130" w14:textId="6628649A" w:rsidR="00BE221F" w:rsidRPr="00DA7E91" w:rsidRDefault="00BE221F" w:rsidP="00BE221F">
      <w:pPr>
        <w:jc w:val="both"/>
        <w:rPr>
          <w:rFonts w:ascii="Arial" w:hAnsi="Arial" w:cs="Arial"/>
          <w:i/>
          <w:sz w:val="22"/>
          <w:szCs w:val="22"/>
          <w:u w:val="single"/>
        </w:rPr>
      </w:pPr>
      <w:r w:rsidRPr="00DA7E91">
        <w:rPr>
          <w:rFonts w:ascii="Arial" w:hAnsi="Arial" w:cs="Arial"/>
          <w:i/>
          <w:sz w:val="22"/>
          <w:szCs w:val="22"/>
          <w:u w:val="single"/>
        </w:rPr>
        <w:t>Re</w:t>
      </w:r>
      <w:r w:rsidR="009B64A2" w:rsidRPr="00DA7E91">
        <w:rPr>
          <w:rFonts w:ascii="Arial" w:hAnsi="Arial" w:cs="Arial"/>
          <w:i/>
          <w:sz w:val="22"/>
          <w:szCs w:val="22"/>
          <w:u w:val="single"/>
        </w:rPr>
        <w:t>placement and Upgrade of Terminal Chiller and Boiler Plant</w:t>
      </w:r>
    </w:p>
    <w:p w14:paraId="13C0D355" w14:textId="39DC56C9" w:rsidR="003E24CF" w:rsidRPr="00DA7E91" w:rsidRDefault="00A34AEE" w:rsidP="00472BEE">
      <w:pPr>
        <w:jc w:val="both"/>
        <w:rPr>
          <w:rFonts w:ascii="Arial" w:hAnsi="Arial" w:cs="Arial"/>
          <w:bCs/>
          <w:sz w:val="22"/>
          <w:szCs w:val="22"/>
        </w:rPr>
      </w:pPr>
      <w:r w:rsidRPr="00DA7E91">
        <w:rPr>
          <w:rFonts w:ascii="Arial" w:hAnsi="Arial" w:cs="Arial"/>
          <w:bCs/>
          <w:sz w:val="22"/>
          <w:szCs w:val="22"/>
        </w:rPr>
        <w:t xml:space="preserve">Mr. </w:t>
      </w:r>
      <w:r w:rsidR="0053229A" w:rsidRPr="00DA7E91">
        <w:rPr>
          <w:rFonts w:ascii="Arial" w:hAnsi="Arial" w:cs="Arial"/>
          <w:bCs/>
          <w:sz w:val="22"/>
          <w:szCs w:val="22"/>
        </w:rPr>
        <w:t>Penksa</w:t>
      </w:r>
      <w:r w:rsidRPr="00DA7E91">
        <w:rPr>
          <w:rFonts w:ascii="Arial" w:hAnsi="Arial" w:cs="Arial"/>
          <w:bCs/>
          <w:sz w:val="22"/>
          <w:szCs w:val="22"/>
        </w:rPr>
        <w:t xml:space="preserve"> reported</w:t>
      </w:r>
      <w:r w:rsidR="00747046" w:rsidRPr="00DA7E91">
        <w:rPr>
          <w:rFonts w:ascii="Arial" w:hAnsi="Arial" w:cs="Arial"/>
          <w:bCs/>
          <w:sz w:val="22"/>
          <w:szCs w:val="22"/>
        </w:rPr>
        <w:t xml:space="preserve"> that</w:t>
      </w:r>
      <w:r w:rsidR="00617558" w:rsidRPr="00DA7E91">
        <w:rPr>
          <w:rFonts w:ascii="Arial" w:hAnsi="Arial" w:cs="Arial"/>
          <w:bCs/>
          <w:sz w:val="22"/>
          <w:szCs w:val="22"/>
        </w:rPr>
        <w:t xml:space="preserve"> the consultant</w:t>
      </w:r>
      <w:r w:rsidR="0041644D" w:rsidRPr="00DA7E91">
        <w:rPr>
          <w:rFonts w:ascii="Arial" w:hAnsi="Arial" w:cs="Arial"/>
          <w:bCs/>
          <w:sz w:val="22"/>
          <w:szCs w:val="22"/>
        </w:rPr>
        <w:t xml:space="preserve">, Avcon, Inc., </w:t>
      </w:r>
      <w:r w:rsidR="00DA7E91" w:rsidRPr="00DA7E91">
        <w:rPr>
          <w:rFonts w:ascii="Arial" w:hAnsi="Arial" w:cs="Arial"/>
          <w:bCs/>
          <w:sz w:val="22"/>
          <w:szCs w:val="22"/>
        </w:rPr>
        <w:t>is working to complete the bid documents for advertisement in early October.</w:t>
      </w:r>
      <w:r w:rsidR="00DA7E91">
        <w:rPr>
          <w:rFonts w:ascii="Arial" w:hAnsi="Arial" w:cs="Arial"/>
          <w:bCs/>
          <w:sz w:val="22"/>
          <w:szCs w:val="22"/>
        </w:rPr>
        <w:t xml:space="preserve">  He stated the Board previously approved the submittal of an application for FAA BIL/AIP funding following receipt of responsive bids.</w:t>
      </w:r>
    </w:p>
    <w:p w14:paraId="2021FE7E" w14:textId="77777777" w:rsidR="0037162B" w:rsidRPr="00DA7E91" w:rsidRDefault="0037162B" w:rsidP="00472BEE">
      <w:pPr>
        <w:jc w:val="both"/>
        <w:rPr>
          <w:rFonts w:ascii="Arial" w:hAnsi="Arial" w:cs="Arial"/>
          <w:bCs/>
          <w:sz w:val="18"/>
          <w:szCs w:val="18"/>
        </w:rPr>
      </w:pPr>
    </w:p>
    <w:p w14:paraId="34F7822C" w14:textId="2D96F850" w:rsidR="00472BEE" w:rsidRPr="00DA7E91" w:rsidRDefault="00BF46C2" w:rsidP="00472BEE">
      <w:pPr>
        <w:jc w:val="both"/>
        <w:rPr>
          <w:rFonts w:ascii="Arial" w:hAnsi="Arial" w:cs="Arial"/>
          <w:i/>
          <w:sz w:val="22"/>
          <w:szCs w:val="22"/>
          <w:u w:val="single"/>
        </w:rPr>
      </w:pPr>
      <w:r w:rsidRPr="00DA7E91">
        <w:rPr>
          <w:rFonts w:ascii="Arial" w:hAnsi="Arial" w:cs="Arial"/>
          <w:i/>
          <w:sz w:val="22"/>
          <w:szCs w:val="22"/>
          <w:u w:val="single"/>
        </w:rPr>
        <w:t>A</w:t>
      </w:r>
      <w:r w:rsidR="00472BEE" w:rsidRPr="00DA7E91">
        <w:rPr>
          <w:rFonts w:ascii="Arial" w:hAnsi="Arial" w:cs="Arial"/>
          <w:i/>
          <w:sz w:val="22"/>
          <w:szCs w:val="22"/>
          <w:u w:val="single"/>
        </w:rPr>
        <w:t>ir Traffic Volume Reports</w:t>
      </w:r>
    </w:p>
    <w:p w14:paraId="73D7A10E" w14:textId="096DE404" w:rsidR="00914300" w:rsidRPr="00DA7E91" w:rsidRDefault="00472BEE" w:rsidP="005C6751">
      <w:pPr>
        <w:jc w:val="both"/>
        <w:rPr>
          <w:rFonts w:ascii="Arial" w:hAnsi="Arial" w:cs="Arial"/>
          <w:iCs/>
          <w:sz w:val="22"/>
          <w:szCs w:val="22"/>
        </w:rPr>
      </w:pPr>
      <w:r w:rsidRPr="00DA7E91">
        <w:rPr>
          <w:rFonts w:ascii="Arial" w:hAnsi="Arial" w:cs="Arial"/>
          <w:iCs/>
          <w:sz w:val="22"/>
          <w:szCs w:val="22"/>
        </w:rPr>
        <w:t xml:space="preserve">Mr. </w:t>
      </w:r>
      <w:r w:rsidR="00A01F5E" w:rsidRPr="00DA7E91">
        <w:rPr>
          <w:rFonts w:ascii="Arial" w:hAnsi="Arial" w:cs="Arial"/>
          <w:iCs/>
          <w:sz w:val="22"/>
          <w:szCs w:val="22"/>
        </w:rPr>
        <w:t>Penksa</w:t>
      </w:r>
      <w:r w:rsidRPr="00DA7E91">
        <w:rPr>
          <w:rFonts w:ascii="Arial" w:hAnsi="Arial" w:cs="Arial"/>
          <w:iCs/>
          <w:sz w:val="22"/>
          <w:szCs w:val="22"/>
        </w:rPr>
        <w:t xml:space="preserve"> reviewed the Air Traffic Volume Reports, Fuel Flowage and Load Factors for the month</w:t>
      </w:r>
      <w:r w:rsidR="006458FE" w:rsidRPr="00DA7E91">
        <w:rPr>
          <w:rFonts w:ascii="Arial" w:hAnsi="Arial" w:cs="Arial"/>
          <w:iCs/>
          <w:sz w:val="22"/>
          <w:szCs w:val="22"/>
        </w:rPr>
        <w:t xml:space="preserve"> </w:t>
      </w:r>
      <w:r w:rsidR="007B049D" w:rsidRPr="00DA7E91">
        <w:rPr>
          <w:rFonts w:ascii="Arial" w:hAnsi="Arial" w:cs="Arial"/>
          <w:iCs/>
          <w:sz w:val="22"/>
          <w:szCs w:val="22"/>
        </w:rPr>
        <w:t xml:space="preserve">of </w:t>
      </w:r>
      <w:r w:rsidR="00DA7E91" w:rsidRPr="00DA7E91">
        <w:rPr>
          <w:rFonts w:ascii="Arial" w:hAnsi="Arial" w:cs="Arial"/>
          <w:iCs/>
          <w:sz w:val="22"/>
          <w:szCs w:val="22"/>
        </w:rPr>
        <w:t>August</w:t>
      </w:r>
      <w:r w:rsidR="00BF46C2" w:rsidRPr="00DA7E91">
        <w:rPr>
          <w:rFonts w:ascii="Arial" w:hAnsi="Arial" w:cs="Arial"/>
          <w:iCs/>
          <w:sz w:val="22"/>
          <w:szCs w:val="22"/>
        </w:rPr>
        <w:t>, 2022</w:t>
      </w:r>
      <w:r w:rsidRPr="00DA7E91">
        <w:rPr>
          <w:rFonts w:ascii="Arial" w:hAnsi="Arial" w:cs="Arial"/>
          <w:iCs/>
          <w:sz w:val="22"/>
          <w:szCs w:val="22"/>
        </w:rPr>
        <w:t>.</w:t>
      </w:r>
      <w:r w:rsidR="00DE1266" w:rsidRPr="00DA7E91">
        <w:rPr>
          <w:rFonts w:ascii="Arial" w:hAnsi="Arial" w:cs="Arial"/>
          <w:iCs/>
          <w:sz w:val="22"/>
          <w:szCs w:val="22"/>
        </w:rPr>
        <w:t xml:space="preserve">  </w:t>
      </w:r>
      <w:r w:rsidR="00DA7E91">
        <w:rPr>
          <w:rFonts w:ascii="Arial" w:hAnsi="Arial" w:cs="Arial"/>
          <w:iCs/>
          <w:sz w:val="22"/>
          <w:szCs w:val="22"/>
        </w:rPr>
        <w:t xml:space="preserve">He stated that enplaned passengers were approximately 2.5% higher than the same month in 2019, pre-COVID-19.  He reported that schedule changes due to the pilot shortages will negatively impact </w:t>
      </w:r>
      <w:r w:rsidR="00E22446">
        <w:rPr>
          <w:rFonts w:ascii="Arial" w:hAnsi="Arial" w:cs="Arial"/>
          <w:iCs/>
          <w:sz w:val="22"/>
          <w:szCs w:val="22"/>
        </w:rPr>
        <w:t xml:space="preserve">service in December when American Airlines suspends Miami service in December and reduces capacity to Charlotte.  </w:t>
      </w:r>
    </w:p>
    <w:p w14:paraId="5E3FE346" w14:textId="53FEE3D9" w:rsidR="00802E42" w:rsidRPr="00DA7E91" w:rsidRDefault="00802E42" w:rsidP="005C6751">
      <w:pPr>
        <w:jc w:val="both"/>
        <w:rPr>
          <w:rFonts w:ascii="Arial" w:hAnsi="Arial" w:cs="Arial"/>
          <w:iCs/>
          <w:sz w:val="18"/>
          <w:szCs w:val="18"/>
        </w:rPr>
      </w:pPr>
    </w:p>
    <w:p w14:paraId="0FDA43A3" w14:textId="4A0A4A2B" w:rsidR="004B1B9C" w:rsidRPr="0093136E" w:rsidRDefault="004B1B9C" w:rsidP="004B1B9C">
      <w:pPr>
        <w:rPr>
          <w:rFonts w:ascii="Arial" w:hAnsi="Arial" w:cs="Arial"/>
          <w:b/>
          <w:sz w:val="22"/>
          <w:szCs w:val="22"/>
          <w:u w:val="single"/>
        </w:rPr>
      </w:pPr>
      <w:r w:rsidRPr="0093136E">
        <w:rPr>
          <w:rFonts w:ascii="Arial" w:hAnsi="Arial" w:cs="Arial"/>
          <w:b/>
          <w:sz w:val="22"/>
          <w:szCs w:val="22"/>
          <w:u w:val="single"/>
        </w:rPr>
        <w:t>Finance Report</w:t>
      </w:r>
    </w:p>
    <w:p w14:paraId="71020862" w14:textId="550C803D" w:rsidR="00F84B2B" w:rsidRDefault="005F0836" w:rsidP="00DF40F6">
      <w:pPr>
        <w:jc w:val="both"/>
        <w:rPr>
          <w:rFonts w:ascii="Arial" w:hAnsi="Arial" w:cs="Arial"/>
          <w:bCs/>
          <w:sz w:val="22"/>
          <w:szCs w:val="22"/>
        </w:rPr>
      </w:pPr>
      <w:r>
        <w:rPr>
          <w:rFonts w:ascii="Arial" w:hAnsi="Arial" w:cs="Arial"/>
          <w:bCs/>
          <w:sz w:val="22"/>
          <w:szCs w:val="22"/>
        </w:rPr>
        <w:lastRenderedPageBreak/>
        <w:t>Mr.</w:t>
      </w:r>
      <w:r w:rsidR="004B1B9C" w:rsidRPr="0093136E">
        <w:rPr>
          <w:rFonts w:ascii="Arial" w:hAnsi="Arial" w:cs="Arial"/>
          <w:bCs/>
          <w:sz w:val="22"/>
          <w:szCs w:val="22"/>
        </w:rPr>
        <w:t xml:space="preserve"> Lyons provided the Finance Report for the</w:t>
      </w:r>
      <w:r w:rsidR="00D873FD" w:rsidRPr="0093136E">
        <w:rPr>
          <w:rFonts w:ascii="Arial" w:hAnsi="Arial" w:cs="Arial"/>
          <w:bCs/>
          <w:sz w:val="22"/>
          <w:szCs w:val="22"/>
        </w:rPr>
        <w:t xml:space="preserve"> month</w:t>
      </w:r>
      <w:r w:rsidR="004B1B9C" w:rsidRPr="0093136E">
        <w:rPr>
          <w:rFonts w:ascii="Arial" w:hAnsi="Arial" w:cs="Arial"/>
          <w:bCs/>
          <w:sz w:val="22"/>
          <w:szCs w:val="22"/>
        </w:rPr>
        <w:t xml:space="preserve"> </w:t>
      </w:r>
      <w:r w:rsidR="007D03B9" w:rsidRPr="0093136E">
        <w:rPr>
          <w:rFonts w:ascii="Arial" w:hAnsi="Arial" w:cs="Arial"/>
          <w:bCs/>
          <w:sz w:val="22"/>
          <w:szCs w:val="22"/>
        </w:rPr>
        <w:t>ending</w:t>
      </w:r>
      <w:r w:rsidR="0093136E" w:rsidRPr="0093136E">
        <w:rPr>
          <w:rFonts w:ascii="Arial" w:hAnsi="Arial" w:cs="Arial"/>
          <w:bCs/>
          <w:sz w:val="22"/>
          <w:szCs w:val="22"/>
        </w:rPr>
        <w:t xml:space="preserve"> </w:t>
      </w:r>
      <w:r w:rsidR="007E5822">
        <w:rPr>
          <w:rFonts w:ascii="Arial" w:hAnsi="Arial" w:cs="Arial"/>
          <w:bCs/>
          <w:sz w:val="22"/>
          <w:szCs w:val="22"/>
        </w:rPr>
        <w:t>August 31</w:t>
      </w:r>
      <w:r w:rsidR="002D0D64">
        <w:rPr>
          <w:rFonts w:ascii="Arial" w:hAnsi="Arial" w:cs="Arial"/>
          <w:bCs/>
          <w:sz w:val="22"/>
          <w:szCs w:val="22"/>
        </w:rPr>
        <w:t>,</w:t>
      </w:r>
      <w:r w:rsidR="00A0063A" w:rsidRPr="0093136E">
        <w:rPr>
          <w:rFonts w:ascii="Arial" w:hAnsi="Arial" w:cs="Arial"/>
          <w:bCs/>
          <w:sz w:val="22"/>
          <w:szCs w:val="22"/>
        </w:rPr>
        <w:t>2022,</w:t>
      </w:r>
      <w:r w:rsidR="004B1B9C" w:rsidRPr="0093136E">
        <w:rPr>
          <w:rFonts w:ascii="Arial" w:hAnsi="Arial" w:cs="Arial"/>
          <w:bCs/>
          <w:sz w:val="22"/>
          <w:szCs w:val="22"/>
        </w:rPr>
        <w:t xml:space="preserve"> in the agenda packet.  He briefly explained various revenue and expense items that varied from budget.</w:t>
      </w:r>
      <w:r w:rsidR="00DF40F6" w:rsidRPr="0093136E">
        <w:rPr>
          <w:rFonts w:ascii="Arial" w:hAnsi="Arial" w:cs="Arial"/>
          <w:bCs/>
          <w:sz w:val="22"/>
          <w:szCs w:val="22"/>
        </w:rPr>
        <w:t xml:space="preserve"> </w:t>
      </w:r>
      <w:r w:rsidR="0008041B">
        <w:rPr>
          <w:rFonts w:ascii="Arial" w:hAnsi="Arial" w:cs="Arial"/>
          <w:bCs/>
          <w:sz w:val="22"/>
          <w:szCs w:val="22"/>
        </w:rPr>
        <w:t xml:space="preserve"> </w:t>
      </w:r>
      <w:r w:rsidR="0008041B" w:rsidRPr="00CF79A9">
        <w:rPr>
          <w:rFonts w:ascii="Arial" w:hAnsi="Arial" w:cs="Arial"/>
          <w:bCs/>
          <w:sz w:val="22"/>
          <w:szCs w:val="22"/>
        </w:rPr>
        <w:t>He indicated that</w:t>
      </w:r>
      <w:r w:rsidR="0046033F">
        <w:rPr>
          <w:rFonts w:ascii="Arial" w:hAnsi="Arial" w:cs="Arial"/>
          <w:bCs/>
          <w:sz w:val="22"/>
          <w:szCs w:val="22"/>
        </w:rPr>
        <w:t>,</w:t>
      </w:r>
      <w:r w:rsidR="00AF50BF" w:rsidRPr="00CF79A9">
        <w:rPr>
          <w:rFonts w:ascii="Arial" w:hAnsi="Arial" w:cs="Arial"/>
          <w:bCs/>
          <w:sz w:val="22"/>
          <w:szCs w:val="22"/>
        </w:rPr>
        <w:t xml:space="preserve"> </w:t>
      </w:r>
      <w:r w:rsidR="00F957C1" w:rsidRPr="00CF79A9">
        <w:rPr>
          <w:rFonts w:ascii="Arial" w:hAnsi="Arial" w:cs="Arial"/>
          <w:bCs/>
          <w:sz w:val="22"/>
          <w:szCs w:val="22"/>
        </w:rPr>
        <w:t>like</w:t>
      </w:r>
      <w:r w:rsidR="00DE1266" w:rsidRPr="00CF79A9">
        <w:rPr>
          <w:rFonts w:ascii="Arial" w:hAnsi="Arial" w:cs="Arial"/>
          <w:bCs/>
          <w:sz w:val="22"/>
          <w:szCs w:val="22"/>
        </w:rPr>
        <w:t xml:space="preserve"> previous </w:t>
      </w:r>
      <w:r w:rsidR="00CF79A9" w:rsidRPr="00CF79A9">
        <w:rPr>
          <w:rFonts w:ascii="Arial" w:hAnsi="Arial" w:cs="Arial"/>
          <w:bCs/>
          <w:sz w:val="22"/>
          <w:szCs w:val="22"/>
        </w:rPr>
        <w:t>m</w:t>
      </w:r>
      <w:r w:rsidR="00DE1266" w:rsidRPr="00CF79A9">
        <w:rPr>
          <w:rFonts w:ascii="Arial" w:hAnsi="Arial" w:cs="Arial"/>
          <w:bCs/>
          <w:sz w:val="22"/>
          <w:szCs w:val="22"/>
        </w:rPr>
        <w:t xml:space="preserve">onths, </w:t>
      </w:r>
      <w:r w:rsidR="0008041B" w:rsidRPr="00CF79A9">
        <w:rPr>
          <w:rFonts w:ascii="Arial" w:hAnsi="Arial" w:cs="Arial"/>
          <w:bCs/>
          <w:sz w:val="22"/>
          <w:szCs w:val="22"/>
        </w:rPr>
        <w:t>revenue was driven by parking fee</w:t>
      </w:r>
      <w:r w:rsidR="00DE1266" w:rsidRPr="00CF79A9">
        <w:rPr>
          <w:rFonts w:ascii="Arial" w:hAnsi="Arial" w:cs="Arial"/>
          <w:bCs/>
          <w:sz w:val="22"/>
          <w:szCs w:val="22"/>
        </w:rPr>
        <w:t>s</w:t>
      </w:r>
      <w:r w:rsidR="0008041B" w:rsidRPr="00CF79A9">
        <w:rPr>
          <w:rFonts w:ascii="Arial" w:hAnsi="Arial" w:cs="Arial"/>
          <w:bCs/>
          <w:sz w:val="22"/>
          <w:szCs w:val="22"/>
        </w:rPr>
        <w:t xml:space="preserve"> and rental car concessions</w:t>
      </w:r>
      <w:r w:rsidR="00AF50BF" w:rsidRPr="00CF79A9">
        <w:rPr>
          <w:rFonts w:ascii="Arial" w:hAnsi="Arial" w:cs="Arial"/>
          <w:bCs/>
          <w:sz w:val="22"/>
          <w:szCs w:val="22"/>
        </w:rPr>
        <w:t xml:space="preserve">. </w:t>
      </w:r>
    </w:p>
    <w:p w14:paraId="463D287D" w14:textId="77777777" w:rsidR="00DA7E91" w:rsidRDefault="00DA7E91" w:rsidP="00DF40F6">
      <w:pPr>
        <w:jc w:val="both"/>
        <w:rPr>
          <w:rFonts w:ascii="Arial" w:hAnsi="Arial" w:cs="Arial"/>
          <w:bCs/>
          <w:sz w:val="22"/>
          <w:szCs w:val="22"/>
        </w:rPr>
      </w:pPr>
    </w:p>
    <w:p w14:paraId="222D96B8" w14:textId="7BDD39DF" w:rsidR="00635FD0" w:rsidRDefault="00AF50BF" w:rsidP="00DF40F6">
      <w:pPr>
        <w:jc w:val="both"/>
        <w:rPr>
          <w:rFonts w:ascii="Arial" w:hAnsi="Arial" w:cs="Arial"/>
          <w:bCs/>
          <w:color w:val="FF0000"/>
          <w:sz w:val="22"/>
          <w:szCs w:val="22"/>
        </w:rPr>
      </w:pPr>
      <w:r w:rsidRPr="00CF79A9">
        <w:rPr>
          <w:rFonts w:ascii="Arial" w:hAnsi="Arial" w:cs="Arial"/>
          <w:bCs/>
          <w:sz w:val="22"/>
          <w:szCs w:val="22"/>
        </w:rPr>
        <w:t xml:space="preserve"> </w:t>
      </w:r>
    </w:p>
    <w:tbl>
      <w:tblPr>
        <w:tblW w:w="9040" w:type="dxa"/>
        <w:jc w:val="center"/>
        <w:tblLook w:val="04A0" w:firstRow="1" w:lastRow="0" w:firstColumn="1" w:lastColumn="0" w:noHBand="0" w:noVBand="1"/>
      </w:tblPr>
      <w:tblGrid>
        <w:gridCol w:w="4380"/>
        <w:gridCol w:w="1520"/>
        <w:gridCol w:w="1460"/>
        <w:gridCol w:w="1680"/>
      </w:tblGrid>
      <w:tr w:rsidR="003C73A8" w:rsidRPr="003C73A8" w14:paraId="36246B45" w14:textId="77777777" w:rsidTr="0046033F">
        <w:trPr>
          <w:trHeight w:val="480"/>
          <w:jc w:val="center"/>
        </w:trPr>
        <w:tc>
          <w:tcPr>
            <w:tcW w:w="4380" w:type="dxa"/>
            <w:tcBorders>
              <w:top w:val="nil"/>
              <w:left w:val="nil"/>
              <w:bottom w:val="nil"/>
              <w:right w:val="nil"/>
            </w:tcBorders>
            <w:shd w:val="clear" w:color="auto" w:fill="auto"/>
            <w:noWrap/>
            <w:vAlign w:val="bottom"/>
            <w:hideMark/>
          </w:tcPr>
          <w:p w14:paraId="2F91A577" w14:textId="77777777" w:rsidR="003C73A8" w:rsidRPr="003C73A8" w:rsidRDefault="003C73A8" w:rsidP="003C73A8">
            <w:pPr>
              <w:overflowPunct/>
              <w:autoSpaceDE/>
              <w:autoSpaceDN/>
              <w:adjustRightInd/>
              <w:textAlignment w:val="auto"/>
              <w:rPr>
                <w:rFonts w:ascii="Arial" w:hAnsi="Arial" w:cs="Arial"/>
                <w:b/>
                <w:bCs/>
                <w:sz w:val="18"/>
                <w:szCs w:val="18"/>
              </w:rPr>
            </w:pPr>
            <w:r w:rsidRPr="003C73A8">
              <w:rPr>
                <w:rFonts w:ascii="Arial" w:hAnsi="Arial" w:cs="Arial"/>
                <w:b/>
                <w:bCs/>
                <w:sz w:val="18"/>
                <w:szCs w:val="18"/>
              </w:rPr>
              <w:t>Revenue</w:t>
            </w:r>
          </w:p>
        </w:tc>
        <w:tc>
          <w:tcPr>
            <w:tcW w:w="1520" w:type="dxa"/>
            <w:tcBorders>
              <w:top w:val="nil"/>
              <w:left w:val="nil"/>
              <w:bottom w:val="nil"/>
              <w:right w:val="nil"/>
            </w:tcBorders>
            <w:shd w:val="clear" w:color="auto" w:fill="auto"/>
            <w:vAlign w:val="bottom"/>
            <w:hideMark/>
          </w:tcPr>
          <w:p w14:paraId="018589D2" w14:textId="77777777" w:rsidR="003C73A8" w:rsidRPr="003C73A8" w:rsidRDefault="003C73A8" w:rsidP="003C73A8">
            <w:pPr>
              <w:overflowPunct/>
              <w:autoSpaceDE/>
              <w:autoSpaceDN/>
              <w:adjustRightInd/>
              <w:jc w:val="right"/>
              <w:textAlignment w:val="auto"/>
              <w:rPr>
                <w:rFonts w:ascii="Arial" w:hAnsi="Arial" w:cs="Arial"/>
                <w:b/>
                <w:bCs/>
                <w:sz w:val="18"/>
                <w:szCs w:val="18"/>
              </w:rPr>
            </w:pPr>
            <w:r w:rsidRPr="003C73A8">
              <w:rPr>
                <w:rFonts w:ascii="Arial" w:hAnsi="Arial" w:cs="Arial"/>
                <w:b/>
                <w:bCs/>
                <w:sz w:val="18"/>
                <w:szCs w:val="18"/>
              </w:rPr>
              <w:t xml:space="preserve"> Aug 2022       Actuals</w:t>
            </w:r>
          </w:p>
        </w:tc>
        <w:tc>
          <w:tcPr>
            <w:tcW w:w="1460" w:type="dxa"/>
            <w:tcBorders>
              <w:top w:val="nil"/>
              <w:left w:val="nil"/>
              <w:bottom w:val="nil"/>
              <w:right w:val="nil"/>
            </w:tcBorders>
            <w:shd w:val="clear" w:color="auto" w:fill="auto"/>
            <w:vAlign w:val="bottom"/>
            <w:hideMark/>
          </w:tcPr>
          <w:p w14:paraId="7B04EA9E" w14:textId="77777777" w:rsidR="003C73A8" w:rsidRPr="003C73A8" w:rsidRDefault="003C73A8" w:rsidP="003C73A8">
            <w:pPr>
              <w:overflowPunct/>
              <w:autoSpaceDE/>
              <w:autoSpaceDN/>
              <w:adjustRightInd/>
              <w:jc w:val="right"/>
              <w:textAlignment w:val="auto"/>
              <w:rPr>
                <w:rFonts w:ascii="Arial" w:hAnsi="Arial" w:cs="Arial"/>
                <w:b/>
                <w:bCs/>
                <w:sz w:val="18"/>
                <w:szCs w:val="18"/>
              </w:rPr>
            </w:pPr>
            <w:r w:rsidRPr="003C73A8">
              <w:rPr>
                <w:rFonts w:ascii="Arial" w:hAnsi="Arial" w:cs="Arial"/>
                <w:b/>
                <w:bCs/>
                <w:sz w:val="18"/>
                <w:szCs w:val="18"/>
              </w:rPr>
              <w:t xml:space="preserve"> Aug 2022            Budget</w:t>
            </w:r>
          </w:p>
        </w:tc>
        <w:tc>
          <w:tcPr>
            <w:tcW w:w="1680" w:type="dxa"/>
            <w:tcBorders>
              <w:top w:val="nil"/>
              <w:left w:val="nil"/>
              <w:bottom w:val="nil"/>
              <w:right w:val="nil"/>
            </w:tcBorders>
            <w:shd w:val="clear" w:color="auto" w:fill="auto"/>
            <w:vAlign w:val="bottom"/>
            <w:hideMark/>
          </w:tcPr>
          <w:p w14:paraId="06A9AB7C" w14:textId="77777777" w:rsidR="003C73A8" w:rsidRPr="003C73A8" w:rsidRDefault="003C73A8" w:rsidP="003C73A8">
            <w:pPr>
              <w:overflowPunct/>
              <w:autoSpaceDE/>
              <w:autoSpaceDN/>
              <w:adjustRightInd/>
              <w:jc w:val="right"/>
              <w:textAlignment w:val="auto"/>
              <w:rPr>
                <w:rFonts w:ascii="Arial" w:hAnsi="Arial" w:cs="Arial"/>
                <w:b/>
                <w:bCs/>
                <w:sz w:val="18"/>
                <w:szCs w:val="18"/>
              </w:rPr>
            </w:pPr>
            <w:r w:rsidRPr="003C73A8">
              <w:rPr>
                <w:rFonts w:ascii="Arial" w:hAnsi="Arial" w:cs="Arial"/>
                <w:b/>
                <w:bCs/>
                <w:sz w:val="18"/>
                <w:szCs w:val="18"/>
              </w:rPr>
              <w:t>Variance                    Over / (Under)</w:t>
            </w:r>
          </w:p>
        </w:tc>
      </w:tr>
      <w:tr w:rsidR="003C73A8" w:rsidRPr="003C73A8" w14:paraId="40234562" w14:textId="77777777" w:rsidTr="0046033F">
        <w:trPr>
          <w:trHeight w:val="228"/>
          <w:jc w:val="center"/>
        </w:trPr>
        <w:tc>
          <w:tcPr>
            <w:tcW w:w="4380" w:type="dxa"/>
            <w:tcBorders>
              <w:top w:val="nil"/>
              <w:left w:val="nil"/>
              <w:bottom w:val="nil"/>
              <w:right w:val="nil"/>
            </w:tcBorders>
            <w:shd w:val="clear" w:color="auto" w:fill="auto"/>
            <w:noWrap/>
            <w:vAlign w:val="bottom"/>
            <w:hideMark/>
          </w:tcPr>
          <w:p w14:paraId="2E340AE3" w14:textId="77777777" w:rsidR="003C73A8" w:rsidRPr="003C73A8" w:rsidRDefault="003C73A8" w:rsidP="003C73A8">
            <w:pPr>
              <w:overflowPunct/>
              <w:autoSpaceDE/>
              <w:autoSpaceDN/>
              <w:adjustRightInd/>
              <w:textAlignment w:val="auto"/>
              <w:rPr>
                <w:rFonts w:ascii="Arial" w:hAnsi="Arial" w:cs="Arial"/>
                <w:sz w:val="18"/>
                <w:szCs w:val="18"/>
              </w:rPr>
            </w:pPr>
            <w:r w:rsidRPr="003C73A8">
              <w:rPr>
                <w:rFonts w:ascii="Arial" w:hAnsi="Arial" w:cs="Arial"/>
                <w:sz w:val="18"/>
                <w:szCs w:val="18"/>
              </w:rPr>
              <w:t>Total Operating Revenue</w:t>
            </w:r>
          </w:p>
        </w:tc>
        <w:tc>
          <w:tcPr>
            <w:tcW w:w="1520" w:type="dxa"/>
            <w:tcBorders>
              <w:top w:val="nil"/>
              <w:left w:val="nil"/>
              <w:bottom w:val="nil"/>
              <w:right w:val="nil"/>
            </w:tcBorders>
            <w:shd w:val="clear" w:color="auto" w:fill="auto"/>
            <w:noWrap/>
            <w:vAlign w:val="bottom"/>
            <w:hideMark/>
          </w:tcPr>
          <w:p w14:paraId="1D92719F" w14:textId="77777777" w:rsidR="003C73A8" w:rsidRPr="003C73A8" w:rsidRDefault="003C73A8" w:rsidP="003C73A8">
            <w:pPr>
              <w:overflowPunct/>
              <w:autoSpaceDE/>
              <w:autoSpaceDN/>
              <w:adjustRightInd/>
              <w:jc w:val="right"/>
              <w:textAlignment w:val="auto"/>
              <w:rPr>
                <w:rFonts w:ascii="Arial" w:hAnsi="Arial" w:cs="Arial"/>
                <w:sz w:val="18"/>
                <w:szCs w:val="18"/>
              </w:rPr>
            </w:pPr>
            <w:r w:rsidRPr="003C73A8">
              <w:rPr>
                <w:rFonts w:ascii="Arial" w:hAnsi="Arial" w:cs="Arial"/>
                <w:sz w:val="18"/>
                <w:szCs w:val="18"/>
              </w:rPr>
              <w:t xml:space="preserve">$740,272.86 </w:t>
            </w:r>
          </w:p>
        </w:tc>
        <w:tc>
          <w:tcPr>
            <w:tcW w:w="1460" w:type="dxa"/>
            <w:tcBorders>
              <w:top w:val="nil"/>
              <w:left w:val="nil"/>
              <w:bottom w:val="nil"/>
              <w:right w:val="nil"/>
            </w:tcBorders>
            <w:shd w:val="clear" w:color="auto" w:fill="auto"/>
            <w:noWrap/>
            <w:vAlign w:val="bottom"/>
            <w:hideMark/>
          </w:tcPr>
          <w:p w14:paraId="161D9B5C" w14:textId="77777777" w:rsidR="003C73A8" w:rsidRPr="003C73A8" w:rsidRDefault="003C73A8" w:rsidP="003C73A8">
            <w:pPr>
              <w:overflowPunct/>
              <w:autoSpaceDE/>
              <w:autoSpaceDN/>
              <w:adjustRightInd/>
              <w:jc w:val="right"/>
              <w:textAlignment w:val="auto"/>
              <w:rPr>
                <w:rFonts w:ascii="Arial" w:hAnsi="Arial" w:cs="Arial"/>
                <w:sz w:val="18"/>
                <w:szCs w:val="18"/>
              </w:rPr>
            </w:pPr>
            <w:r w:rsidRPr="003C73A8">
              <w:rPr>
                <w:rFonts w:ascii="Arial" w:hAnsi="Arial" w:cs="Arial"/>
                <w:sz w:val="18"/>
                <w:szCs w:val="18"/>
              </w:rPr>
              <w:t xml:space="preserve">$559,868.14 </w:t>
            </w:r>
          </w:p>
        </w:tc>
        <w:tc>
          <w:tcPr>
            <w:tcW w:w="1680" w:type="dxa"/>
            <w:tcBorders>
              <w:top w:val="nil"/>
              <w:left w:val="nil"/>
              <w:bottom w:val="nil"/>
              <w:right w:val="nil"/>
            </w:tcBorders>
            <w:shd w:val="clear" w:color="auto" w:fill="auto"/>
            <w:noWrap/>
            <w:vAlign w:val="bottom"/>
            <w:hideMark/>
          </w:tcPr>
          <w:p w14:paraId="08DDCD8D" w14:textId="77777777" w:rsidR="003C73A8" w:rsidRPr="003C73A8" w:rsidRDefault="003C73A8" w:rsidP="003C73A8">
            <w:pPr>
              <w:overflowPunct/>
              <w:autoSpaceDE/>
              <w:autoSpaceDN/>
              <w:adjustRightInd/>
              <w:jc w:val="right"/>
              <w:textAlignment w:val="auto"/>
              <w:rPr>
                <w:rFonts w:ascii="Arial" w:hAnsi="Arial" w:cs="Arial"/>
                <w:sz w:val="18"/>
                <w:szCs w:val="18"/>
              </w:rPr>
            </w:pPr>
            <w:r w:rsidRPr="003C73A8">
              <w:rPr>
                <w:rFonts w:ascii="Arial" w:hAnsi="Arial" w:cs="Arial"/>
                <w:sz w:val="18"/>
                <w:szCs w:val="18"/>
              </w:rPr>
              <w:t xml:space="preserve">$180,404.72 </w:t>
            </w:r>
          </w:p>
        </w:tc>
      </w:tr>
      <w:tr w:rsidR="003C73A8" w:rsidRPr="003C73A8" w14:paraId="096D551C" w14:textId="77777777" w:rsidTr="0046033F">
        <w:trPr>
          <w:trHeight w:val="120"/>
          <w:jc w:val="center"/>
        </w:trPr>
        <w:tc>
          <w:tcPr>
            <w:tcW w:w="4380" w:type="dxa"/>
            <w:tcBorders>
              <w:top w:val="nil"/>
              <w:left w:val="nil"/>
              <w:bottom w:val="nil"/>
              <w:right w:val="nil"/>
            </w:tcBorders>
            <w:shd w:val="clear" w:color="auto" w:fill="auto"/>
            <w:noWrap/>
            <w:vAlign w:val="bottom"/>
            <w:hideMark/>
          </w:tcPr>
          <w:p w14:paraId="24298C0E" w14:textId="77777777" w:rsidR="003C73A8" w:rsidRPr="003C73A8" w:rsidRDefault="003C73A8" w:rsidP="003C73A8">
            <w:pPr>
              <w:overflowPunct/>
              <w:autoSpaceDE/>
              <w:autoSpaceDN/>
              <w:adjustRightInd/>
              <w:jc w:val="right"/>
              <w:textAlignment w:val="auto"/>
              <w:rPr>
                <w:rFonts w:ascii="Arial" w:hAnsi="Arial" w:cs="Arial"/>
                <w:sz w:val="18"/>
                <w:szCs w:val="18"/>
              </w:rPr>
            </w:pPr>
          </w:p>
        </w:tc>
        <w:tc>
          <w:tcPr>
            <w:tcW w:w="1520" w:type="dxa"/>
            <w:tcBorders>
              <w:top w:val="nil"/>
              <w:left w:val="nil"/>
              <w:bottom w:val="nil"/>
              <w:right w:val="nil"/>
            </w:tcBorders>
            <w:shd w:val="clear" w:color="auto" w:fill="auto"/>
            <w:noWrap/>
            <w:vAlign w:val="bottom"/>
            <w:hideMark/>
          </w:tcPr>
          <w:p w14:paraId="68EECB8D" w14:textId="77777777" w:rsidR="003C73A8" w:rsidRPr="003C73A8" w:rsidRDefault="003C73A8" w:rsidP="003C73A8">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2C03D197" w14:textId="77777777" w:rsidR="003C73A8" w:rsidRPr="003C73A8" w:rsidRDefault="003C73A8" w:rsidP="003C73A8">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298C60E1" w14:textId="77777777" w:rsidR="003C73A8" w:rsidRPr="003C73A8" w:rsidRDefault="003C73A8" w:rsidP="003C73A8">
            <w:pPr>
              <w:overflowPunct/>
              <w:autoSpaceDE/>
              <w:autoSpaceDN/>
              <w:adjustRightInd/>
              <w:jc w:val="right"/>
              <w:textAlignment w:val="auto"/>
              <w:rPr>
                <w:sz w:val="20"/>
              </w:rPr>
            </w:pPr>
          </w:p>
        </w:tc>
      </w:tr>
      <w:tr w:rsidR="003C73A8" w:rsidRPr="003C73A8" w14:paraId="45E37A93" w14:textId="77777777" w:rsidTr="0046033F">
        <w:trPr>
          <w:trHeight w:val="120"/>
          <w:jc w:val="center"/>
        </w:trPr>
        <w:tc>
          <w:tcPr>
            <w:tcW w:w="4380" w:type="dxa"/>
            <w:tcBorders>
              <w:top w:val="nil"/>
              <w:left w:val="nil"/>
              <w:bottom w:val="nil"/>
              <w:right w:val="nil"/>
            </w:tcBorders>
            <w:shd w:val="clear" w:color="auto" w:fill="auto"/>
            <w:noWrap/>
            <w:vAlign w:val="bottom"/>
            <w:hideMark/>
          </w:tcPr>
          <w:p w14:paraId="4266BD95" w14:textId="77777777" w:rsidR="003C73A8" w:rsidRPr="003C73A8" w:rsidRDefault="003C73A8" w:rsidP="003C73A8">
            <w:pPr>
              <w:overflowPunct/>
              <w:autoSpaceDE/>
              <w:autoSpaceDN/>
              <w:adjustRightInd/>
              <w:jc w:val="right"/>
              <w:textAlignment w:val="auto"/>
              <w:rPr>
                <w:sz w:val="20"/>
              </w:rPr>
            </w:pPr>
          </w:p>
        </w:tc>
        <w:tc>
          <w:tcPr>
            <w:tcW w:w="1520" w:type="dxa"/>
            <w:tcBorders>
              <w:top w:val="nil"/>
              <w:left w:val="nil"/>
              <w:bottom w:val="nil"/>
              <w:right w:val="nil"/>
            </w:tcBorders>
            <w:shd w:val="clear" w:color="auto" w:fill="auto"/>
            <w:noWrap/>
            <w:vAlign w:val="bottom"/>
            <w:hideMark/>
          </w:tcPr>
          <w:p w14:paraId="7A83CF9F" w14:textId="77777777" w:rsidR="003C73A8" w:rsidRPr="003C73A8" w:rsidRDefault="003C73A8" w:rsidP="003C73A8">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2DC10671" w14:textId="77777777" w:rsidR="003C73A8" w:rsidRPr="003C73A8" w:rsidRDefault="003C73A8" w:rsidP="003C73A8">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6120E44E" w14:textId="77777777" w:rsidR="003C73A8" w:rsidRPr="003C73A8" w:rsidRDefault="003C73A8" w:rsidP="003C73A8">
            <w:pPr>
              <w:overflowPunct/>
              <w:autoSpaceDE/>
              <w:autoSpaceDN/>
              <w:adjustRightInd/>
              <w:jc w:val="right"/>
              <w:textAlignment w:val="auto"/>
              <w:rPr>
                <w:sz w:val="20"/>
              </w:rPr>
            </w:pPr>
          </w:p>
        </w:tc>
      </w:tr>
      <w:tr w:rsidR="003C73A8" w:rsidRPr="003C73A8" w14:paraId="29011E27" w14:textId="77777777" w:rsidTr="0046033F">
        <w:trPr>
          <w:trHeight w:val="480"/>
          <w:jc w:val="center"/>
        </w:trPr>
        <w:tc>
          <w:tcPr>
            <w:tcW w:w="4380" w:type="dxa"/>
            <w:tcBorders>
              <w:top w:val="nil"/>
              <w:left w:val="nil"/>
              <w:bottom w:val="nil"/>
              <w:right w:val="nil"/>
            </w:tcBorders>
            <w:shd w:val="clear" w:color="auto" w:fill="auto"/>
            <w:noWrap/>
            <w:vAlign w:val="bottom"/>
            <w:hideMark/>
          </w:tcPr>
          <w:p w14:paraId="42E22501" w14:textId="77777777" w:rsidR="003C73A8" w:rsidRPr="003C73A8" w:rsidRDefault="003C73A8" w:rsidP="003C73A8">
            <w:pPr>
              <w:overflowPunct/>
              <w:autoSpaceDE/>
              <w:autoSpaceDN/>
              <w:adjustRightInd/>
              <w:textAlignment w:val="auto"/>
              <w:rPr>
                <w:rFonts w:ascii="Arial" w:hAnsi="Arial" w:cs="Arial"/>
                <w:b/>
                <w:bCs/>
                <w:sz w:val="18"/>
                <w:szCs w:val="18"/>
              </w:rPr>
            </w:pPr>
            <w:r w:rsidRPr="003C73A8">
              <w:rPr>
                <w:rFonts w:ascii="Arial" w:hAnsi="Arial" w:cs="Arial"/>
                <w:b/>
                <w:bCs/>
                <w:sz w:val="18"/>
                <w:szCs w:val="18"/>
              </w:rPr>
              <w:t>Expenses</w:t>
            </w:r>
          </w:p>
        </w:tc>
        <w:tc>
          <w:tcPr>
            <w:tcW w:w="1520" w:type="dxa"/>
            <w:tcBorders>
              <w:top w:val="nil"/>
              <w:left w:val="nil"/>
              <w:bottom w:val="nil"/>
              <w:right w:val="nil"/>
            </w:tcBorders>
            <w:shd w:val="clear" w:color="auto" w:fill="auto"/>
            <w:vAlign w:val="bottom"/>
            <w:hideMark/>
          </w:tcPr>
          <w:p w14:paraId="78B27BC4" w14:textId="77777777" w:rsidR="003C73A8" w:rsidRPr="003C73A8" w:rsidRDefault="003C73A8" w:rsidP="003C73A8">
            <w:pPr>
              <w:overflowPunct/>
              <w:autoSpaceDE/>
              <w:autoSpaceDN/>
              <w:adjustRightInd/>
              <w:jc w:val="right"/>
              <w:textAlignment w:val="auto"/>
              <w:rPr>
                <w:rFonts w:ascii="Arial" w:hAnsi="Arial" w:cs="Arial"/>
                <w:b/>
                <w:bCs/>
                <w:sz w:val="18"/>
                <w:szCs w:val="18"/>
              </w:rPr>
            </w:pPr>
            <w:r w:rsidRPr="003C73A8">
              <w:rPr>
                <w:rFonts w:ascii="Arial" w:hAnsi="Arial" w:cs="Arial"/>
                <w:b/>
                <w:bCs/>
                <w:sz w:val="18"/>
                <w:szCs w:val="18"/>
              </w:rPr>
              <w:t xml:space="preserve"> Aug 2022            Actuals</w:t>
            </w:r>
          </w:p>
        </w:tc>
        <w:tc>
          <w:tcPr>
            <w:tcW w:w="1460" w:type="dxa"/>
            <w:tcBorders>
              <w:top w:val="nil"/>
              <w:left w:val="nil"/>
              <w:bottom w:val="nil"/>
              <w:right w:val="nil"/>
            </w:tcBorders>
            <w:shd w:val="clear" w:color="auto" w:fill="auto"/>
            <w:vAlign w:val="bottom"/>
            <w:hideMark/>
          </w:tcPr>
          <w:p w14:paraId="7242F753" w14:textId="77777777" w:rsidR="003C73A8" w:rsidRPr="003C73A8" w:rsidRDefault="003C73A8" w:rsidP="003C73A8">
            <w:pPr>
              <w:overflowPunct/>
              <w:autoSpaceDE/>
              <w:autoSpaceDN/>
              <w:adjustRightInd/>
              <w:jc w:val="right"/>
              <w:textAlignment w:val="auto"/>
              <w:rPr>
                <w:rFonts w:ascii="Arial" w:hAnsi="Arial" w:cs="Arial"/>
                <w:b/>
                <w:bCs/>
                <w:sz w:val="18"/>
                <w:szCs w:val="18"/>
              </w:rPr>
            </w:pPr>
            <w:r w:rsidRPr="003C73A8">
              <w:rPr>
                <w:rFonts w:ascii="Arial" w:hAnsi="Arial" w:cs="Arial"/>
                <w:b/>
                <w:bCs/>
                <w:sz w:val="18"/>
                <w:szCs w:val="18"/>
              </w:rPr>
              <w:t xml:space="preserve"> Aug 2022        Budget</w:t>
            </w:r>
          </w:p>
        </w:tc>
        <w:tc>
          <w:tcPr>
            <w:tcW w:w="1680" w:type="dxa"/>
            <w:tcBorders>
              <w:top w:val="nil"/>
              <w:left w:val="nil"/>
              <w:bottom w:val="nil"/>
              <w:right w:val="nil"/>
            </w:tcBorders>
            <w:shd w:val="clear" w:color="auto" w:fill="auto"/>
            <w:vAlign w:val="bottom"/>
            <w:hideMark/>
          </w:tcPr>
          <w:p w14:paraId="0E17255D" w14:textId="77777777" w:rsidR="003C73A8" w:rsidRPr="003C73A8" w:rsidRDefault="003C73A8" w:rsidP="003C73A8">
            <w:pPr>
              <w:overflowPunct/>
              <w:autoSpaceDE/>
              <w:autoSpaceDN/>
              <w:adjustRightInd/>
              <w:jc w:val="right"/>
              <w:textAlignment w:val="auto"/>
              <w:rPr>
                <w:rFonts w:ascii="Arial" w:hAnsi="Arial" w:cs="Arial"/>
                <w:b/>
                <w:bCs/>
                <w:sz w:val="18"/>
                <w:szCs w:val="18"/>
              </w:rPr>
            </w:pPr>
            <w:r w:rsidRPr="003C73A8">
              <w:rPr>
                <w:rFonts w:ascii="Arial" w:hAnsi="Arial" w:cs="Arial"/>
                <w:b/>
                <w:bCs/>
                <w:sz w:val="18"/>
                <w:szCs w:val="18"/>
              </w:rPr>
              <w:t>Over / (Under)</w:t>
            </w:r>
          </w:p>
        </w:tc>
      </w:tr>
      <w:tr w:rsidR="003C73A8" w:rsidRPr="003C73A8" w14:paraId="3B816AAF" w14:textId="77777777" w:rsidTr="0046033F">
        <w:trPr>
          <w:trHeight w:val="228"/>
          <w:jc w:val="center"/>
        </w:trPr>
        <w:tc>
          <w:tcPr>
            <w:tcW w:w="4380" w:type="dxa"/>
            <w:tcBorders>
              <w:top w:val="nil"/>
              <w:left w:val="nil"/>
              <w:bottom w:val="nil"/>
              <w:right w:val="nil"/>
            </w:tcBorders>
            <w:shd w:val="clear" w:color="auto" w:fill="auto"/>
            <w:noWrap/>
            <w:vAlign w:val="bottom"/>
            <w:hideMark/>
          </w:tcPr>
          <w:p w14:paraId="2AEE8EF1" w14:textId="77777777" w:rsidR="003C73A8" w:rsidRPr="003C73A8" w:rsidRDefault="003C73A8" w:rsidP="003C73A8">
            <w:pPr>
              <w:overflowPunct/>
              <w:autoSpaceDE/>
              <w:autoSpaceDN/>
              <w:adjustRightInd/>
              <w:textAlignment w:val="auto"/>
              <w:rPr>
                <w:rFonts w:ascii="Arial" w:hAnsi="Arial" w:cs="Arial"/>
                <w:sz w:val="18"/>
                <w:szCs w:val="18"/>
              </w:rPr>
            </w:pPr>
            <w:r w:rsidRPr="003C73A8">
              <w:rPr>
                <w:rFonts w:ascii="Arial" w:hAnsi="Arial" w:cs="Arial"/>
                <w:sz w:val="18"/>
                <w:szCs w:val="18"/>
              </w:rPr>
              <w:t>Total Expenses</w:t>
            </w:r>
          </w:p>
        </w:tc>
        <w:tc>
          <w:tcPr>
            <w:tcW w:w="1520" w:type="dxa"/>
            <w:tcBorders>
              <w:top w:val="nil"/>
              <w:left w:val="nil"/>
              <w:bottom w:val="nil"/>
              <w:right w:val="nil"/>
            </w:tcBorders>
            <w:shd w:val="clear" w:color="auto" w:fill="auto"/>
            <w:noWrap/>
            <w:vAlign w:val="bottom"/>
            <w:hideMark/>
          </w:tcPr>
          <w:p w14:paraId="1CEE860D" w14:textId="77777777" w:rsidR="003C73A8" w:rsidRPr="003C73A8" w:rsidRDefault="003C73A8" w:rsidP="003C73A8">
            <w:pPr>
              <w:overflowPunct/>
              <w:autoSpaceDE/>
              <w:autoSpaceDN/>
              <w:adjustRightInd/>
              <w:jc w:val="right"/>
              <w:textAlignment w:val="auto"/>
              <w:rPr>
                <w:rFonts w:ascii="Arial" w:hAnsi="Arial" w:cs="Arial"/>
                <w:sz w:val="18"/>
                <w:szCs w:val="18"/>
              </w:rPr>
            </w:pPr>
            <w:r w:rsidRPr="003C73A8">
              <w:rPr>
                <w:rFonts w:ascii="Arial" w:hAnsi="Arial" w:cs="Arial"/>
                <w:sz w:val="18"/>
                <w:szCs w:val="18"/>
              </w:rPr>
              <w:t>$482,176.95</w:t>
            </w:r>
          </w:p>
        </w:tc>
        <w:tc>
          <w:tcPr>
            <w:tcW w:w="1460" w:type="dxa"/>
            <w:tcBorders>
              <w:top w:val="nil"/>
              <w:left w:val="nil"/>
              <w:bottom w:val="nil"/>
              <w:right w:val="nil"/>
            </w:tcBorders>
            <w:shd w:val="clear" w:color="auto" w:fill="auto"/>
            <w:noWrap/>
            <w:vAlign w:val="bottom"/>
            <w:hideMark/>
          </w:tcPr>
          <w:p w14:paraId="059953AE" w14:textId="77777777" w:rsidR="003C73A8" w:rsidRPr="003C73A8" w:rsidRDefault="003C73A8" w:rsidP="003C73A8">
            <w:pPr>
              <w:overflowPunct/>
              <w:autoSpaceDE/>
              <w:autoSpaceDN/>
              <w:adjustRightInd/>
              <w:jc w:val="right"/>
              <w:textAlignment w:val="auto"/>
              <w:rPr>
                <w:rFonts w:ascii="Arial" w:hAnsi="Arial" w:cs="Arial"/>
                <w:sz w:val="18"/>
                <w:szCs w:val="18"/>
              </w:rPr>
            </w:pPr>
            <w:r w:rsidRPr="003C73A8">
              <w:rPr>
                <w:rFonts w:ascii="Arial" w:hAnsi="Arial" w:cs="Arial"/>
                <w:sz w:val="18"/>
                <w:szCs w:val="18"/>
              </w:rPr>
              <w:t>$493,044.44</w:t>
            </w:r>
          </w:p>
        </w:tc>
        <w:tc>
          <w:tcPr>
            <w:tcW w:w="1680" w:type="dxa"/>
            <w:tcBorders>
              <w:top w:val="nil"/>
              <w:left w:val="nil"/>
              <w:bottom w:val="nil"/>
              <w:right w:val="nil"/>
            </w:tcBorders>
            <w:shd w:val="clear" w:color="auto" w:fill="auto"/>
            <w:noWrap/>
            <w:vAlign w:val="bottom"/>
            <w:hideMark/>
          </w:tcPr>
          <w:p w14:paraId="662BDB1A" w14:textId="77777777" w:rsidR="003C73A8" w:rsidRPr="003C73A8" w:rsidRDefault="003C73A8" w:rsidP="003C73A8">
            <w:pPr>
              <w:overflowPunct/>
              <w:autoSpaceDE/>
              <w:autoSpaceDN/>
              <w:adjustRightInd/>
              <w:jc w:val="right"/>
              <w:textAlignment w:val="auto"/>
              <w:rPr>
                <w:rFonts w:ascii="Arial" w:hAnsi="Arial" w:cs="Arial"/>
                <w:sz w:val="18"/>
                <w:szCs w:val="18"/>
              </w:rPr>
            </w:pPr>
            <w:r w:rsidRPr="003C73A8">
              <w:rPr>
                <w:rFonts w:ascii="Arial" w:hAnsi="Arial" w:cs="Arial"/>
                <w:color w:val="FF0000"/>
                <w:sz w:val="18"/>
                <w:szCs w:val="18"/>
              </w:rPr>
              <w:t>($10,867.49)</w:t>
            </w:r>
          </w:p>
        </w:tc>
      </w:tr>
      <w:tr w:rsidR="003C73A8" w:rsidRPr="003C73A8" w14:paraId="57921820" w14:textId="77777777" w:rsidTr="0046033F">
        <w:trPr>
          <w:trHeight w:val="120"/>
          <w:jc w:val="center"/>
        </w:trPr>
        <w:tc>
          <w:tcPr>
            <w:tcW w:w="4380" w:type="dxa"/>
            <w:tcBorders>
              <w:top w:val="nil"/>
              <w:left w:val="nil"/>
              <w:bottom w:val="nil"/>
              <w:right w:val="nil"/>
            </w:tcBorders>
            <w:shd w:val="clear" w:color="auto" w:fill="auto"/>
            <w:noWrap/>
            <w:vAlign w:val="bottom"/>
            <w:hideMark/>
          </w:tcPr>
          <w:p w14:paraId="6EE6872D" w14:textId="77777777" w:rsidR="003C73A8" w:rsidRPr="003C73A8" w:rsidRDefault="003C73A8" w:rsidP="003C73A8">
            <w:pPr>
              <w:overflowPunct/>
              <w:autoSpaceDE/>
              <w:autoSpaceDN/>
              <w:adjustRightInd/>
              <w:jc w:val="right"/>
              <w:textAlignment w:val="auto"/>
              <w:rPr>
                <w:rFonts w:ascii="Arial" w:hAnsi="Arial" w:cs="Arial"/>
                <w:sz w:val="18"/>
                <w:szCs w:val="18"/>
              </w:rPr>
            </w:pPr>
          </w:p>
        </w:tc>
        <w:tc>
          <w:tcPr>
            <w:tcW w:w="1520" w:type="dxa"/>
            <w:tcBorders>
              <w:top w:val="nil"/>
              <w:left w:val="nil"/>
              <w:bottom w:val="nil"/>
              <w:right w:val="nil"/>
            </w:tcBorders>
            <w:shd w:val="clear" w:color="auto" w:fill="auto"/>
            <w:noWrap/>
            <w:vAlign w:val="bottom"/>
            <w:hideMark/>
          </w:tcPr>
          <w:p w14:paraId="1CDCADC1" w14:textId="77777777" w:rsidR="003C73A8" w:rsidRPr="003C73A8" w:rsidRDefault="003C73A8" w:rsidP="003C73A8">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590287E0" w14:textId="77777777" w:rsidR="003C73A8" w:rsidRPr="003C73A8" w:rsidRDefault="003C73A8" w:rsidP="003C73A8">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51237025" w14:textId="77777777" w:rsidR="003C73A8" w:rsidRPr="003C73A8" w:rsidRDefault="003C73A8" w:rsidP="003C73A8">
            <w:pPr>
              <w:overflowPunct/>
              <w:autoSpaceDE/>
              <w:autoSpaceDN/>
              <w:adjustRightInd/>
              <w:jc w:val="right"/>
              <w:textAlignment w:val="auto"/>
              <w:rPr>
                <w:sz w:val="20"/>
              </w:rPr>
            </w:pPr>
          </w:p>
        </w:tc>
      </w:tr>
      <w:tr w:rsidR="003C73A8" w:rsidRPr="003C73A8" w14:paraId="3558771B" w14:textId="77777777" w:rsidTr="0046033F">
        <w:trPr>
          <w:trHeight w:val="120"/>
          <w:jc w:val="center"/>
        </w:trPr>
        <w:tc>
          <w:tcPr>
            <w:tcW w:w="4380" w:type="dxa"/>
            <w:tcBorders>
              <w:top w:val="nil"/>
              <w:left w:val="nil"/>
              <w:bottom w:val="nil"/>
              <w:right w:val="nil"/>
            </w:tcBorders>
            <w:shd w:val="clear" w:color="auto" w:fill="auto"/>
            <w:noWrap/>
            <w:vAlign w:val="bottom"/>
            <w:hideMark/>
          </w:tcPr>
          <w:p w14:paraId="1AB477EB" w14:textId="77777777" w:rsidR="003C73A8" w:rsidRPr="003C73A8" w:rsidRDefault="003C73A8" w:rsidP="003C73A8">
            <w:pPr>
              <w:overflowPunct/>
              <w:autoSpaceDE/>
              <w:autoSpaceDN/>
              <w:adjustRightInd/>
              <w:jc w:val="right"/>
              <w:textAlignment w:val="auto"/>
              <w:rPr>
                <w:sz w:val="20"/>
              </w:rPr>
            </w:pPr>
          </w:p>
        </w:tc>
        <w:tc>
          <w:tcPr>
            <w:tcW w:w="1520" w:type="dxa"/>
            <w:tcBorders>
              <w:top w:val="nil"/>
              <w:left w:val="nil"/>
              <w:bottom w:val="nil"/>
              <w:right w:val="nil"/>
            </w:tcBorders>
            <w:shd w:val="clear" w:color="auto" w:fill="auto"/>
            <w:vAlign w:val="bottom"/>
            <w:hideMark/>
          </w:tcPr>
          <w:p w14:paraId="18692241" w14:textId="77777777" w:rsidR="003C73A8" w:rsidRPr="003C73A8" w:rsidRDefault="003C73A8" w:rsidP="003C73A8">
            <w:pPr>
              <w:overflowPunct/>
              <w:autoSpaceDE/>
              <w:autoSpaceDN/>
              <w:adjustRightInd/>
              <w:textAlignment w:val="auto"/>
              <w:rPr>
                <w:sz w:val="20"/>
              </w:rPr>
            </w:pPr>
          </w:p>
        </w:tc>
        <w:tc>
          <w:tcPr>
            <w:tcW w:w="1460" w:type="dxa"/>
            <w:tcBorders>
              <w:top w:val="nil"/>
              <w:left w:val="nil"/>
              <w:bottom w:val="nil"/>
              <w:right w:val="nil"/>
            </w:tcBorders>
            <w:shd w:val="clear" w:color="auto" w:fill="auto"/>
            <w:vAlign w:val="bottom"/>
            <w:hideMark/>
          </w:tcPr>
          <w:p w14:paraId="1453CDB7" w14:textId="77777777" w:rsidR="003C73A8" w:rsidRPr="003C73A8" w:rsidRDefault="003C73A8" w:rsidP="003C73A8">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vAlign w:val="bottom"/>
            <w:hideMark/>
          </w:tcPr>
          <w:p w14:paraId="6E079E80" w14:textId="77777777" w:rsidR="003C73A8" w:rsidRPr="003C73A8" w:rsidRDefault="003C73A8" w:rsidP="003C73A8">
            <w:pPr>
              <w:overflowPunct/>
              <w:autoSpaceDE/>
              <w:autoSpaceDN/>
              <w:adjustRightInd/>
              <w:jc w:val="right"/>
              <w:textAlignment w:val="auto"/>
              <w:rPr>
                <w:sz w:val="20"/>
              </w:rPr>
            </w:pPr>
          </w:p>
        </w:tc>
      </w:tr>
      <w:tr w:rsidR="003C73A8" w:rsidRPr="003C73A8" w14:paraId="5E23738C" w14:textId="77777777" w:rsidTr="0046033F">
        <w:trPr>
          <w:trHeight w:val="516"/>
          <w:jc w:val="center"/>
        </w:trPr>
        <w:tc>
          <w:tcPr>
            <w:tcW w:w="4380" w:type="dxa"/>
            <w:tcBorders>
              <w:top w:val="nil"/>
              <w:left w:val="nil"/>
              <w:bottom w:val="nil"/>
              <w:right w:val="nil"/>
            </w:tcBorders>
            <w:shd w:val="clear" w:color="auto" w:fill="auto"/>
            <w:vAlign w:val="bottom"/>
            <w:hideMark/>
          </w:tcPr>
          <w:p w14:paraId="1DDE2226" w14:textId="77777777" w:rsidR="003C73A8" w:rsidRPr="003C73A8" w:rsidRDefault="003C73A8" w:rsidP="003C73A8">
            <w:pPr>
              <w:overflowPunct/>
              <w:autoSpaceDE/>
              <w:autoSpaceDN/>
              <w:adjustRightInd/>
              <w:textAlignment w:val="auto"/>
              <w:rPr>
                <w:rFonts w:ascii="Arial" w:hAnsi="Arial" w:cs="Arial"/>
                <w:b/>
                <w:bCs/>
                <w:sz w:val="18"/>
                <w:szCs w:val="18"/>
              </w:rPr>
            </w:pPr>
            <w:r w:rsidRPr="003C73A8">
              <w:rPr>
                <w:rFonts w:ascii="Arial" w:hAnsi="Arial" w:cs="Arial"/>
                <w:b/>
                <w:bCs/>
                <w:sz w:val="18"/>
                <w:szCs w:val="18"/>
              </w:rPr>
              <w:t>Income (Loss) Before Depreciation and Interest</w:t>
            </w:r>
          </w:p>
        </w:tc>
        <w:tc>
          <w:tcPr>
            <w:tcW w:w="1520" w:type="dxa"/>
            <w:tcBorders>
              <w:top w:val="nil"/>
              <w:left w:val="nil"/>
              <w:bottom w:val="nil"/>
              <w:right w:val="nil"/>
            </w:tcBorders>
            <w:shd w:val="clear" w:color="auto" w:fill="auto"/>
            <w:noWrap/>
            <w:vAlign w:val="bottom"/>
            <w:hideMark/>
          </w:tcPr>
          <w:p w14:paraId="6DD0CF63" w14:textId="77777777" w:rsidR="003C73A8" w:rsidRPr="003C73A8" w:rsidRDefault="003C73A8" w:rsidP="003C73A8">
            <w:pPr>
              <w:overflowPunct/>
              <w:autoSpaceDE/>
              <w:autoSpaceDN/>
              <w:adjustRightInd/>
              <w:jc w:val="right"/>
              <w:textAlignment w:val="auto"/>
              <w:rPr>
                <w:rFonts w:ascii="Arial" w:hAnsi="Arial" w:cs="Arial"/>
                <w:b/>
                <w:bCs/>
                <w:sz w:val="18"/>
                <w:szCs w:val="18"/>
                <w:u w:val="double"/>
              </w:rPr>
            </w:pPr>
            <w:r w:rsidRPr="003C73A8">
              <w:rPr>
                <w:rFonts w:ascii="Arial" w:hAnsi="Arial" w:cs="Arial"/>
                <w:b/>
                <w:bCs/>
                <w:sz w:val="18"/>
                <w:szCs w:val="18"/>
                <w:u w:val="double"/>
              </w:rPr>
              <w:t xml:space="preserve">$258,095.91 </w:t>
            </w:r>
          </w:p>
        </w:tc>
        <w:tc>
          <w:tcPr>
            <w:tcW w:w="1460" w:type="dxa"/>
            <w:tcBorders>
              <w:top w:val="nil"/>
              <w:left w:val="nil"/>
              <w:bottom w:val="nil"/>
              <w:right w:val="nil"/>
            </w:tcBorders>
            <w:shd w:val="clear" w:color="auto" w:fill="auto"/>
            <w:noWrap/>
            <w:vAlign w:val="bottom"/>
            <w:hideMark/>
          </w:tcPr>
          <w:p w14:paraId="7EB10305" w14:textId="77777777" w:rsidR="003C73A8" w:rsidRPr="003C73A8" w:rsidRDefault="003C73A8" w:rsidP="003C73A8">
            <w:pPr>
              <w:overflowPunct/>
              <w:autoSpaceDE/>
              <w:autoSpaceDN/>
              <w:adjustRightInd/>
              <w:jc w:val="right"/>
              <w:textAlignment w:val="auto"/>
              <w:rPr>
                <w:rFonts w:ascii="Arial" w:hAnsi="Arial" w:cs="Arial"/>
                <w:b/>
                <w:bCs/>
                <w:sz w:val="18"/>
                <w:szCs w:val="18"/>
                <w:u w:val="double"/>
              </w:rPr>
            </w:pPr>
            <w:r w:rsidRPr="003C73A8">
              <w:rPr>
                <w:rFonts w:ascii="Arial" w:hAnsi="Arial" w:cs="Arial"/>
                <w:b/>
                <w:bCs/>
                <w:sz w:val="18"/>
                <w:szCs w:val="18"/>
                <w:u w:val="double"/>
              </w:rPr>
              <w:t xml:space="preserve">$66,823.70 </w:t>
            </w:r>
          </w:p>
        </w:tc>
        <w:tc>
          <w:tcPr>
            <w:tcW w:w="1680" w:type="dxa"/>
            <w:tcBorders>
              <w:top w:val="nil"/>
              <w:left w:val="nil"/>
              <w:bottom w:val="nil"/>
              <w:right w:val="nil"/>
            </w:tcBorders>
            <w:shd w:val="clear" w:color="auto" w:fill="auto"/>
            <w:noWrap/>
            <w:vAlign w:val="bottom"/>
            <w:hideMark/>
          </w:tcPr>
          <w:p w14:paraId="67CDD2F8" w14:textId="77777777" w:rsidR="003C73A8" w:rsidRPr="003C73A8" w:rsidRDefault="003C73A8" w:rsidP="003C73A8">
            <w:pPr>
              <w:overflowPunct/>
              <w:autoSpaceDE/>
              <w:autoSpaceDN/>
              <w:adjustRightInd/>
              <w:jc w:val="right"/>
              <w:textAlignment w:val="auto"/>
              <w:rPr>
                <w:rFonts w:ascii="Arial" w:hAnsi="Arial" w:cs="Arial"/>
                <w:b/>
                <w:bCs/>
                <w:sz w:val="18"/>
                <w:szCs w:val="18"/>
                <w:u w:val="double"/>
              </w:rPr>
            </w:pPr>
            <w:r w:rsidRPr="003C73A8">
              <w:rPr>
                <w:rFonts w:ascii="Arial" w:hAnsi="Arial" w:cs="Arial"/>
                <w:b/>
                <w:bCs/>
                <w:sz w:val="18"/>
                <w:szCs w:val="18"/>
                <w:u w:val="double"/>
              </w:rPr>
              <w:t xml:space="preserve">$191,272.21 </w:t>
            </w:r>
          </w:p>
        </w:tc>
      </w:tr>
      <w:tr w:rsidR="003C73A8" w:rsidRPr="003C73A8" w14:paraId="113FD24E" w14:textId="77777777" w:rsidTr="0046033F">
        <w:trPr>
          <w:trHeight w:val="540"/>
          <w:jc w:val="center"/>
        </w:trPr>
        <w:tc>
          <w:tcPr>
            <w:tcW w:w="4380" w:type="dxa"/>
            <w:tcBorders>
              <w:top w:val="nil"/>
              <w:left w:val="nil"/>
              <w:bottom w:val="nil"/>
              <w:right w:val="nil"/>
            </w:tcBorders>
            <w:shd w:val="clear" w:color="auto" w:fill="auto"/>
            <w:vAlign w:val="bottom"/>
            <w:hideMark/>
          </w:tcPr>
          <w:p w14:paraId="11149A94" w14:textId="77777777" w:rsidR="003C73A8" w:rsidRPr="003C73A8" w:rsidRDefault="003C73A8" w:rsidP="003C73A8">
            <w:pPr>
              <w:overflowPunct/>
              <w:autoSpaceDE/>
              <w:autoSpaceDN/>
              <w:adjustRightInd/>
              <w:textAlignment w:val="auto"/>
              <w:rPr>
                <w:rFonts w:ascii="Arial" w:hAnsi="Arial" w:cs="Arial"/>
                <w:sz w:val="18"/>
                <w:szCs w:val="18"/>
              </w:rPr>
            </w:pPr>
            <w:r w:rsidRPr="003C73A8">
              <w:rPr>
                <w:rFonts w:ascii="Arial" w:hAnsi="Arial" w:cs="Arial"/>
                <w:sz w:val="18"/>
                <w:szCs w:val="18"/>
              </w:rPr>
              <w:t>Less: Interest Expense</w:t>
            </w:r>
          </w:p>
        </w:tc>
        <w:tc>
          <w:tcPr>
            <w:tcW w:w="1520" w:type="dxa"/>
            <w:tcBorders>
              <w:top w:val="nil"/>
              <w:left w:val="nil"/>
              <w:bottom w:val="nil"/>
              <w:right w:val="nil"/>
            </w:tcBorders>
            <w:shd w:val="clear" w:color="auto" w:fill="auto"/>
            <w:noWrap/>
            <w:vAlign w:val="bottom"/>
            <w:hideMark/>
          </w:tcPr>
          <w:p w14:paraId="5E7AD5A3" w14:textId="77777777" w:rsidR="003C73A8" w:rsidRPr="003C73A8" w:rsidRDefault="003C73A8" w:rsidP="003C73A8">
            <w:pPr>
              <w:overflowPunct/>
              <w:autoSpaceDE/>
              <w:autoSpaceDN/>
              <w:adjustRightInd/>
              <w:jc w:val="right"/>
              <w:textAlignment w:val="auto"/>
              <w:rPr>
                <w:rFonts w:ascii="Arial" w:hAnsi="Arial" w:cs="Arial"/>
                <w:sz w:val="18"/>
                <w:szCs w:val="18"/>
                <w:u w:val="single"/>
              </w:rPr>
            </w:pPr>
            <w:r w:rsidRPr="003C73A8">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2962BF0F" w14:textId="77777777" w:rsidR="003C73A8" w:rsidRPr="003C73A8" w:rsidRDefault="003C73A8" w:rsidP="003C73A8">
            <w:pPr>
              <w:overflowPunct/>
              <w:autoSpaceDE/>
              <w:autoSpaceDN/>
              <w:adjustRightInd/>
              <w:jc w:val="right"/>
              <w:textAlignment w:val="auto"/>
              <w:rPr>
                <w:rFonts w:ascii="Arial" w:hAnsi="Arial" w:cs="Arial"/>
                <w:sz w:val="18"/>
                <w:szCs w:val="18"/>
                <w:u w:val="single"/>
              </w:rPr>
            </w:pPr>
            <w:r w:rsidRPr="003C73A8">
              <w:rPr>
                <w:rFonts w:ascii="Arial" w:hAnsi="Arial" w:cs="Arial"/>
                <w:sz w:val="18"/>
                <w:szCs w:val="18"/>
                <w:u w:val="single"/>
              </w:rPr>
              <w:t>$600.00</w:t>
            </w:r>
          </w:p>
        </w:tc>
        <w:tc>
          <w:tcPr>
            <w:tcW w:w="1680" w:type="dxa"/>
            <w:tcBorders>
              <w:top w:val="nil"/>
              <w:left w:val="nil"/>
              <w:bottom w:val="nil"/>
              <w:right w:val="nil"/>
            </w:tcBorders>
            <w:shd w:val="clear" w:color="auto" w:fill="auto"/>
            <w:noWrap/>
            <w:vAlign w:val="bottom"/>
            <w:hideMark/>
          </w:tcPr>
          <w:p w14:paraId="4C486B0E" w14:textId="77777777" w:rsidR="003C73A8" w:rsidRPr="003C73A8" w:rsidRDefault="003C73A8" w:rsidP="003C73A8">
            <w:pPr>
              <w:overflowPunct/>
              <w:autoSpaceDE/>
              <w:autoSpaceDN/>
              <w:adjustRightInd/>
              <w:jc w:val="right"/>
              <w:textAlignment w:val="auto"/>
              <w:rPr>
                <w:rFonts w:ascii="Arial" w:hAnsi="Arial" w:cs="Arial"/>
                <w:sz w:val="18"/>
                <w:szCs w:val="18"/>
                <w:u w:val="single"/>
              </w:rPr>
            </w:pPr>
            <w:r w:rsidRPr="003C73A8">
              <w:rPr>
                <w:rFonts w:ascii="Arial" w:hAnsi="Arial" w:cs="Arial"/>
                <w:color w:val="FF0000"/>
                <w:sz w:val="18"/>
                <w:szCs w:val="18"/>
                <w:u w:val="single"/>
              </w:rPr>
              <w:t>($600.00)</w:t>
            </w:r>
          </w:p>
        </w:tc>
      </w:tr>
      <w:tr w:rsidR="003C73A8" w:rsidRPr="003C73A8" w14:paraId="79B0A7F2" w14:textId="77777777" w:rsidTr="0046033F">
        <w:trPr>
          <w:trHeight w:val="420"/>
          <w:jc w:val="center"/>
        </w:trPr>
        <w:tc>
          <w:tcPr>
            <w:tcW w:w="4380" w:type="dxa"/>
            <w:tcBorders>
              <w:top w:val="nil"/>
              <w:left w:val="nil"/>
              <w:bottom w:val="nil"/>
              <w:right w:val="nil"/>
            </w:tcBorders>
            <w:shd w:val="clear" w:color="auto" w:fill="auto"/>
            <w:noWrap/>
            <w:vAlign w:val="bottom"/>
            <w:hideMark/>
          </w:tcPr>
          <w:p w14:paraId="5873A21F" w14:textId="77777777" w:rsidR="003C73A8" w:rsidRPr="003C73A8" w:rsidRDefault="003C73A8" w:rsidP="003C73A8">
            <w:pPr>
              <w:overflowPunct/>
              <w:autoSpaceDE/>
              <w:autoSpaceDN/>
              <w:adjustRightInd/>
              <w:textAlignment w:val="auto"/>
              <w:rPr>
                <w:rFonts w:ascii="Arial" w:hAnsi="Arial" w:cs="Arial"/>
                <w:b/>
                <w:bCs/>
                <w:sz w:val="18"/>
                <w:szCs w:val="18"/>
              </w:rPr>
            </w:pPr>
            <w:r w:rsidRPr="003C73A8">
              <w:rPr>
                <w:rFonts w:ascii="Arial" w:hAnsi="Arial" w:cs="Arial"/>
                <w:b/>
                <w:bCs/>
                <w:sz w:val="18"/>
                <w:szCs w:val="18"/>
              </w:rPr>
              <w:t>Income (Loss) Before Depreciation</w:t>
            </w:r>
          </w:p>
        </w:tc>
        <w:tc>
          <w:tcPr>
            <w:tcW w:w="1520" w:type="dxa"/>
            <w:tcBorders>
              <w:top w:val="nil"/>
              <w:left w:val="nil"/>
              <w:bottom w:val="nil"/>
              <w:right w:val="nil"/>
            </w:tcBorders>
            <w:shd w:val="clear" w:color="auto" w:fill="auto"/>
            <w:noWrap/>
            <w:vAlign w:val="bottom"/>
            <w:hideMark/>
          </w:tcPr>
          <w:p w14:paraId="671F6A68" w14:textId="77777777" w:rsidR="003C73A8" w:rsidRPr="003C73A8" w:rsidRDefault="003C73A8" w:rsidP="003C73A8">
            <w:pPr>
              <w:overflowPunct/>
              <w:autoSpaceDE/>
              <w:autoSpaceDN/>
              <w:adjustRightInd/>
              <w:jc w:val="right"/>
              <w:textAlignment w:val="auto"/>
              <w:rPr>
                <w:rFonts w:ascii="Arial" w:hAnsi="Arial" w:cs="Arial"/>
                <w:b/>
                <w:bCs/>
                <w:sz w:val="18"/>
                <w:szCs w:val="18"/>
                <w:u w:val="double"/>
              </w:rPr>
            </w:pPr>
            <w:r w:rsidRPr="003C73A8">
              <w:rPr>
                <w:rFonts w:ascii="Arial" w:hAnsi="Arial" w:cs="Arial"/>
                <w:b/>
                <w:bCs/>
                <w:sz w:val="18"/>
                <w:szCs w:val="18"/>
                <w:u w:val="double"/>
              </w:rPr>
              <w:t xml:space="preserve">$258,095.91 </w:t>
            </w:r>
          </w:p>
        </w:tc>
        <w:tc>
          <w:tcPr>
            <w:tcW w:w="1460" w:type="dxa"/>
            <w:tcBorders>
              <w:top w:val="nil"/>
              <w:left w:val="nil"/>
              <w:bottom w:val="nil"/>
              <w:right w:val="nil"/>
            </w:tcBorders>
            <w:shd w:val="clear" w:color="auto" w:fill="auto"/>
            <w:noWrap/>
            <w:vAlign w:val="bottom"/>
            <w:hideMark/>
          </w:tcPr>
          <w:p w14:paraId="3B420E3E" w14:textId="77777777" w:rsidR="003C73A8" w:rsidRPr="003C73A8" w:rsidRDefault="003C73A8" w:rsidP="003C73A8">
            <w:pPr>
              <w:overflowPunct/>
              <w:autoSpaceDE/>
              <w:autoSpaceDN/>
              <w:adjustRightInd/>
              <w:jc w:val="right"/>
              <w:textAlignment w:val="auto"/>
              <w:rPr>
                <w:rFonts w:ascii="Arial" w:hAnsi="Arial" w:cs="Arial"/>
                <w:b/>
                <w:bCs/>
                <w:sz w:val="18"/>
                <w:szCs w:val="18"/>
                <w:u w:val="double"/>
              </w:rPr>
            </w:pPr>
            <w:r w:rsidRPr="003C73A8">
              <w:rPr>
                <w:rFonts w:ascii="Arial" w:hAnsi="Arial" w:cs="Arial"/>
                <w:b/>
                <w:bCs/>
                <w:sz w:val="18"/>
                <w:szCs w:val="18"/>
                <w:u w:val="double"/>
              </w:rPr>
              <w:t xml:space="preserve">$66,223.70 </w:t>
            </w:r>
          </w:p>
        </w:tc>
        <w:tc>
          <w:tcPr>
            <w:tcW w:w="1680" w:type="dxa"/>
            <w:tcBorders>
              <w:top w:val="nil"/>
              <w:left w:val="nil"/>
              <w:bottom w:val="nil"/>
              <w:right w:val="nil"/>
            </w:tcBorders>
            <w:shd w:val="clear" w:color="auto" w:fill="auto"/>
            <w:noWrap/>
            <w:vAlign w:val="bottom"/>
            <w:hideMark/>
          </w:tcPr>
          <w:p w14:paraId="70294107" w14:textId="77777777" w:rsidR="003C73A8" w:rsidRPr="003C73A8" w:rsidRDefault="003C73A8" w:rsidP="003C73A8">
            <w:pPr>
              <w:overflowPunct/>
              <w:autoSpaceDE/>
              <w:autoSpaceDN/>
              <w:adjustRightInd/>
              <w:jc w:val="right"/>
              <w:textAlignment w:val="auto"/>
              <w:rPr>
                <w:rFonts w:ascii="Arial" w:hAnsi="Arial" w:cs="Arial"/>
                <w:b/>
                <w:bCs/>
                <w:sz w:val="18"/>
                <w:szCs w:val="18"/>
                <w:u w:val="double"/>
              </w:rPr>
            </w:pPr>
            <w:r w:rsidRPr="003C73A8">
              <w:rPr>
                <w:rFonts w:ascii="Arial" w:hAnsi="Arial" w:cs="Arial"/>
                <w:b/>
                <w:bCs/>
                <w:sz w:val="18"/>
                <w:szCs w:val="18"/>
                <w:u w:val="double"/>
              </w:rPr>
              <w:t xml:space="preserve">$191,872.21 </w:t>
            </w:r>
          </w:p>
        </w:tc>
      </w:tr>
      <w:tr w:rsidR="003C73A8" w:rsidRPr="003C73A8" w14:paraId="61BA40A5" w14:textId="77777777" w:rsidTr="0046033F">
        <w:trPr>
          <w:trHeight w:val="240"/>
          <w:jc w:val="center"/>
        </w:trPr>
        <w:tc>
          <w:tcPr>
            <w:tcW w:w="4380" w:type="dxa"/>
            <w:tcBorders>
              <w:top w:val="nil"/>
              <w:left w:val="nil"/>
              <w:bottom w:val="nil"/>
              <w:right w:val="nil"/>
            </w:tcBorders>
            <w:shd w:val="clear" w:color="auto" w:fill="auto"/>
            <w:noWrap/>
            <w:vAlign w:val="bottom"/>
            <w:hideMark/>
          </w:tcPr>
          <w:p w14:paraId="0927D93E" w14:textId="77777777" w:rsidR="003C73A8" w:rsidRPr="003C73A8" w:rsidRDefault="003C73A8" w:rsidP="003C73A8">
            <w:pPr>
              <w:overflowPunct/>
              <w:autoSpaceDE/>
              <w:autoSpaceDN/>
              <w:adjustRightInd/>
              <w:jc w:val="right"/>
              <w:textAlignment w:val="auto"/>
              <w:rPr>
                <w:rFonts w:ascii="Arial" w:hAnsi="Arial" w:cs="Arial"/>
                <w:b/>
                <w:bCs/>
                <w:sz w:val="18"/>
                <w:szCs w:val="18"/>
                <w:u w:val="double"/>
              </w:rPr>
            </w:pPr>
          </w:p>
        </w:tc>
        <w:tc>
          <w:tcPr>
            <w:tcW w:w="1520" w:type="dxa"/>
            <w:tcBorders>
              <w:top w:val="nil"/>
              <w:left w:val="nil"/>
              <w:bottom w:val="nil"/>
              <w:right w:val="nil"/>
            </w:tcBorders>
            <w:shd w:val="clear" w:color="auto" w:fill="auto"/>
            <w:noWrap/>
            <w:vAlign w:val="bottom"/>
            <w:hideMark/>
          </w:tcPr>
          <w:p w14:paraId="58C5C968" w14:textId="77777777" w:rsidR="003C73A8" w:rsidRPr="003C73A8" w:rsidRDefault="003C73A8" w:rsidP="003C73A8">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36CC893A" w14:textId="77777777" w:rsidR="003C73A8" w:rsidRPr="003C73A8" w:rsidRDefault="003C73A8" w:rsidP="003C73A8">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5FB945DE" w14:textId="77777777" w:rsidR="003C73A8" w:rsidRPr="003C73A8" w:rsidRDefault="003C73A8" w:rsidP="003C73A8">
            <w:pPr>
              <w:overflowPunct/>
              <w:autoSpaceDE/>
              <w:autoSpaceDN/>
              <w:adjustRightInd/>
              <w:jc w:val="right"/>
              <w:textAlignment w:val="auto"/>
              <w:rPr>
                <w:sz w:val="20"/>
              </w:rPr>
            </w:pPr>
          </w:p>
        </w:tc>
      </w:tr>
      <w:tr w:rsidR="003C73A8" w:rsidRPr="003C73A8" w14:paraId="5909914D" w14:textId="77777777" w:rsidTr="0046033F">
        <w:trPr>
          <w:trHeight w:val="240"/>
          <w:jc w:val="center"/>
        </w:trPr>
        <w:tc>
          <w:tcPr>
            <w:tcW w:w="4380" w:type="dxa"/>
            <w:tcBorders>
              <w:top w:val="nil"/>
              <w:left w:val="nil"/>
              <w:bottom w:val="nil"/>
              <w:right w:val="nil"/>
            </w:tcBorders>
            <w:shd w:val="clear" w:color="auto" w:fill="auto"/>
            <w:noWrap/>
            <w:vAlign w:val="bottom"/>
            <w:hideMark/>
          </w:tcPr>
          <w:p w14:paraId="414EE277" w14:textId="77777777" w:rsidR="003C73A8" w:rsidRPr="003C73A8" w:rsidRDefault="003C73A8" w:rsidP="003C73A8">
            <w:pPr>
              <w:overflowPunct/>
              <w:autoSpaceDE/>
              <w:autoSpaceDN/>
              <w:adjustRightInd/>
              <w:textAlignment w:val="auto"/>
              <w:rPr>
                <w:rFonts w:ascii="Arial" w:hAnsi="Arial" w:cs="Arial"/>
                <w:b/>
                <w:bCs/>
                <w:sz w:val="18"/>
                <w:szCs w:val="18"/>
              </w:rPr>
            </w:pPr>
            <w:r w:rsidRPr="003C73A8">
              <w:rPr>
                <w:rFonts w:ascii="Arial" w:hAnsi="Arial" w:cs="Arial"/>
                <w:b/>
                <w:bCs/>
                <w:sz w:val="18"/>
                <w:szCs w:val="18"/>
              </w:rPr>
              <w:t>ACRGP</w:t>
            </w:r>
            <w:proofErr w:type="gramStart"/>
            <w:r w:rsidRPr="003C73A8">
              <w:rPr>
                <w:rFonts w:ascii="Arial" w:hAnsi="Arial" w:cs="Arial"/>
                <w:b/>
                <w:bCs/>
                <w:sz w:val="18"/>
                <w:szCs w:val="18"/>
              </w:rPr>
              <w:t>1  (</w:t>
            </w:r>
            <w:proofErr w:type="gramEnd"/>
            <w:r w:rsidRPr="003C73A8">
              <w:rPr>
                <w:rFonts w:ascii="Arial" w:hAnsi="Arial" w:cs="Arial"/>
                <w:b/>
                <w:bCs/>
                <w:sz w:val="18"/>
                <w:szCs w:val="18"/>
              </w:rPr>
              <w:t>AIP 46)</w:t>
            </w:r>
          </w:p>
        </w:tc>
        <w:tc>
          <w:tcPr>
            <w:tcW w:w="1520" w:type="dxa"/>
            <w:tcBorders>
              <w:top w:val="nil"/>
              <w:left w:val="nil"/>
              <w:bottom w:val="nil"/>
              <w:right w:val="nil"/>
            </w:tcBorders>
            <w:shd w:val="clear" w:color="auto" w:fill="auto"/>
            <w:noWrap/>
            <w:vAlign w:val="bottom"/>
            <w:hideMark/>
          </w:tcPr>
          <w:p w14:paraId="0A52D7FC" w14:textId="77777777" w:rsidR="003C73A8" w:rsidRPr="003C73A8" w:rsidRDefault="003C73A8" w:rsidP="003C73A8">
            <w:pPr>
              <w:overflowPunct/>
              <w:autoSpaceDE/>
              <w:autoSpaceDN/>
              <w:adjustRightInd/>
              <w:jc w:val="right"/>
              <w:textAlignment w:val="auto"/>
              <w:rPr>
                <w:rFonts w:ascii="Arial" w:hAnsi="Arial" w:cs="Arial"/>
                <w:sz w:val="18"/>
                <w:szCs w:val="18"/>
              </w:rPr>
            </w:pPr>
            <w:r w:rsidRPr="003C73A8">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27348F7A" w14:textId="77777777" w:rsidR="003C73A8" w:rsidRPr="003C73A8" w:rsidRDefault="003C73A8" w:rsidP="003C73A8">
            <w:pPr>
              <w:overflowPunct/>
              <w:autoSpaceDE/>
              <w:autoSpaceDN/>
              <w:adjustRightInd/>
              <w:jc w:val="right"/>
              <w:textAlignment w:val="auto"/>
              <w:rPr>
                <w:rFonts w:ascii="Arial" w:hAnsi="Arial" w:cs="Arial"/>
                <w:sz w:val="18"/>
                <w:szCs w:val="18"/>
              </w:rPr>
            </w:pPr>
            <w:r w:rsidRPr="003C73A8">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26710640" w14:textId="77777777" w:rsidR="003C73A8" w:rsidRPr="003C73A8" w:rsidRDefault="003C73A8" w:rsidP="003C73A8">
            <w:pPr>
              <w:overflowPunct/>
              <w:autoSpaceDE/>
              <w:autoSpaceDN/>
              <w:adjustRightInd/>
              <w:jc w:val="right"/>
              <w:textAlignment w:val="auto"/>
              <w:rPr>
                <w:rFonts w:ascii="Arial" w:hAnsi="Arial" w:cs="Arial"/>
                <w:sz w:val="18"/>
                <w:szCs w:val="18"/>
              </w:rPr>
            </w:pPr>
            <w:r w:rsidRPr="003C73A8">
              <w:rPr>
                <w:rFonts w:ascii="Arial" w:hAnsi="Arial" w:cs="Arial"/>
                <w:sz w:val="18"/>
                <w:szCs w:val="18"/>
              </w:rPr>
              <w:t xml:space="preserve">$0.00 </w:t>
            </w:r>
          </w:p>
        </w:tc>
      </w:tr>
      <w:tr w:rsidR="003C73A8" w:rsidRPr="003C73A8" w14:paraId="4B3B0A96" w14:textId="77777777" w:rsidTr="0046033F">
        <w:trPr>
          <w:trHeight w:val="240"/>
          <w:jc w:val="center"/>
        </w:trPr>
        <w:tc>
          <w:tcPr>
            <w:tcW w:w="4380" w:type="dxa"/>
            <w:tcBorders>
              <w:top w:val="nil"/>
              <w:left w:val="nil"/>
              <w:bottom w:val="nil"/>
              <w:right w:val="nil"/>
            </w:tcBorders>
            <w:shd w:val="clear" w:color="auto" w:fill="auto"/>
            <w:noWrap/>
            <w:vAlign w:val="bottom"/>
            <w:hideMark/>
          </w:tcPr>
          <w:p w14:paraId="5F181ED2" w14:textId="77777777" w:rsidR="003C73A8" w:rsidRPr="003C73A8" w:rsidRDefault="003C73A8" w:rsidP="003C73A8">
            <w:pPr>
              <w:overflowPunct/>
              <w:autoSpaceDE/>
              <w:autoSpaceDN/>
              <w:adjustRightInd/>
              <w:textAlignment w:val="auto"/>
              <w:rPr>
                <w:rFonts w:ascii="Arial" w:hAnsi="Arial" w:cs="Arial"/>
                <w:b/>
                <w:bCs/>
                <w:sz w:val="18"/>
                <w:szCs w:val="18"/>
              </w:rPr>
            </w:pPr>
            <w:r w:rsidRPr="003C73A8">
              <w:rPr>
                <w:rFonts w:ascii="Arial" w:hAnsi="Arial" w:cs="Arial"/>
                <w:b/>
                <w:bCs/>
                <w:sz w:val="18"/>
                <w:szCs w:val="18"/>
              </w:rPr>
              <w:t>ACRGP</w:t>
            </w:r>
            <w:proofErr w:type="gramStart"/>
            <w:r w:rsidRPr="003C73A8">
              <w:rPr>
                <w:rFonts w:ascii="Arial" w:hAnsi="Arial" w:cs="Arial"/>
                <w:b/>
                <w:bCs/>
                <w:sz w:val="18"/>
                <w:szCs w:val="18"/>
              </w:rPr>
              <w:t>2  (</w:t>
            </w:r>
            <w:proofErr w:type="gramEnd"/>
            <w:r w:rsidRPr="003C73A8">
              <w:rPr>
                <w:rFonts w:ascii="Arial" w:hAnsi="Arial" w:cs="Arial"/>
                <w:b/>
                <w:bCs/>
                <w:sz w:val="18"/>
                <w:szCs w:val="18"/>
              </w:rPr>
              <w:t>AIP 49)</w:t>
            </w:r>
          </w:p>
        </w:tc>
        <w:tc>
          <w:tcPr>
            <w:tcW w:w="1520" w:type="dxa"/>
            <w:tcBorders>
              <w:top w:val="nil"/>
              <w:left w:val="nil"/>
              <w:bottom w:val="nil"/>
              <w:right w:val="nil"/>
            </w:tcBorders>
            <w:shd w:val="clear" w:color="auto" w:fill="auto"/>
            <w:noWrap/>
            <w:vAlign w:val="bottom"/>
            <w:hideMark/>
          </w:tcPr>
          <w:p w14:paraId="3B63550D" w14:textId="77777777" w:rsidR="003C73A8" w:rsidRPr="003C73A8" w:rsidRDefault="003C73A8" w:rsidP="003C73A8">
            <w:pPr>
              <w:overflowPunct/>
              <w:autoSpaceDE/>
              <w:autoSpaceDN/>
              <w:adjustRightInd/>
              <w:jc w:val="right"/>
              <w:textAlignment w:val="auto"/>
              <w:rPr>
                <w:rFonts w:ascii="Arial" w:hAnsi="Arial" w:cs="Arial"/>
                <w:sz w:val="18"/>
                <w:szCs w:val="18"/>
              </w:rPr>
            </w:pPr>
            <w:r w:rsidRPr="003C73A8">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6CC2A9BD" w14:textId="77777777" w:rsidR="003C73A8" w:rsidRPr="003C73A8" w:rsidRDefault="003C73A8" w:rsidP="003C73A8">
            <w:pPr>
              <w:overflowPunct/>
              <w:autoSpaceDE/>
              <w:autoSpaceDN/>
              <w:adjustRightInd/>
              <w:jc w:val="right"/>
              <w:textAlignment w:val="auto"/>
              <w:rPr>
                <w:rFonts w:ascii="Arial" w:hAnsi="Arial" w:cs="Arial"/>
                <w:sz w:val="18"/>
                <w:szCs w:val="18"/>
              </w:rPr>
            </w:pPr>
            <w:r w:rsidRPr="003C73A8">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02F6A596" w14:textId="77777777" w:rsidR="003C73A8" w:rsidRPr="003C73A8" w:rsidRDefault="003C73A8" w:rsidP="003C73A8">
            <w:pPr>
              <w:overflowPunct/>
              <w:autoSpaceDE/>
              <w:autoSpaceDN/>
              <w:adjustRightInd/>
              <w:jc w:val="right"/>
              <w:textAlignment w:val="auto"/>
              <w:rPr>
                <w:rFonts w:ascii="Arial" w:hAnsi="Arial" w:cs="Arial"/>
                <w:sz w:val="18"/>
                <w:szCs w:val="18"/>
              </w:rPr>
            </w:pPr>
            <w:r w:rsidRPr="003C73A8">
              <w:rPr>
                <w:rFonts w:ascii="Arial" w:hAnsi="Arial" w:cs="Arial"/>
                <w:sz w:val="18"/>
                <w:szCs w:val="18"/>
              </w:rPr>
              <w:t xml:space="preserve">$0.00 </w:t>
            </w:r>
          </w:p>
        </w:tc>
      </w:tr>
      <w:tr w:rsidR="003C73A8" w:rsidRPr="003C73A8" w14:paraId="7A42D84B" w14:textId="77777777" w:rsidTr="0046033F">
        <w:trPr>
          <w:trHeight w:val="345"/>
          <w:jc w:val="center"/>
        </w:trPr>
        <w:tc>
          <w:tcPr>
            <w:tcW w:w="4380" w:type="dxa"/>
            <w:tcBorders>
              <w:top w:val="nil"/>
              <w:left w:val="nil"/>
              <w:bottom w:val="nil"/>
              <w:right w:val="nil"/>
            </w:tcBorders>
            <w:shd w:val="clear" w:color="auto" w:fill="auto"/>
            <w:noWrap/>
            <w:vAlign w:val="bottom"/>
            <w:hideMark/>
          </w:tcPr>
          <w:p w14:paraId="331204F2" w14:textId="77777777" w:rsidR="003C73A8" w:rsidRPr="003C73A8" w:rsidRDefault="003C73A8" w:rsidP="003C73A8">
            <w:pPr>
              <w:overflowPunct/>
              <w:autoSpaceDE/>
              <w:autoSpaceDN/>
              <w:adjustRightInd/>
              <w:textAlignment w:val="auto"/>
              <w:rPr>
                <w:rFonts w:ascii="Arial" w:hAnsi="Arial" w:cs="Arial"/>
                <w:b/>
                <w:bCs/>
                <w:sz w:val="18"/>
                <w:szCs w:val="18"/>
              </w:rPr>
            </w:pPr>
            <w:r w:rsidRPr="003C73A8">
              <w:rPr>
                <w:rFonts w:ascii="Arial" w:hAnsi="Arial" w:cs="Arial"/>
                <w:b/>
                <w:bCs/>
                <w:sz w:val="18"/>
                <w:szCs w:val="18"/>
              </w:rPr>
              <w:t>CARES Act Revenue</w:t>
            </w:r>
          </w:p>
        </w:tc>
        <w:tc>
          <w:tcPr>
            <w:tcW w:w="1520" w:type="dxa"/>
            <w:tcBorders>
              <w:top w:val="nil"/>
              <w:left w:val="nil"/>
              <w:bottom w:val="nil"/>
              <w:right w:val="nil"/>
            </w:tcBorders>
            <w:shd w:val="clear" w:color="auto" w:fill="auto"/>
            <w:noWrap/>
            <w:vAlign w:val="bottom"/>
            <w:hideMark/>
          </w:tcPr>
          <w:p w14:paraId="55548A56" w14:textId="77777777" w:rsidR="003C73A8" w:rsidRPr="003C73A8" w:rsidRDefault="003C73A8" w:rsidP="003C73A8">
            <w:pPr>
              <w:overflowPunct/>
              <w:autoSpaceDE/>
              <w:autoSpaceDN/>
              <w:adjustRightInd/>
              <w:jc w:val="right"/>
              <w:textAlignment w:val="auto"/>
              <w:rPr>
                <w:rFonts w:ascii="Arial" w:hAnsi="Arial" w:cs="Arial"/>
                <w:sz w:val="18"/>
                <w:szCs w:val="18"/>
                <w:u w:val="single"/>
              </w:rPr>
            </w:pPr>
            <w:r w:rsidRPr="003C73A8">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274BD797" w14:textId="77777777" w:rsidR="003C73A8" w:rsidRPr="003C73A8" w:rsidRDefault="003C73A8" w:rsidP="003C73A8">
            <w:pPr>
              <w:overflowPunct/>
              <w:autoSpaceDE/>
              <w:autoSpaceDN/>
              <w:adjustRightInd/>
              <w:jc w:val="right"/>
              <w:textAlignment w:val="auto"/>
              <w:rPr>
                <w:rFonts w:ascii="Arial" w:hAnsi="Arial" w:cs="Arial"/>
                <w:sz w:val="18"/>
                <w:szCs w:val="18"/>
                <w:u w:val="single"/>
              </w:rPr>
            </w:pPr>
            <w:r w:rsidRPr="003C73A8">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239A873C" w14:textId="77777777" w:rsidR="003C73A8" w:rsidRPr="003C73A8" w:rsidRDefault="003C73A8" w:rsidP="003C73A8">
            <w:pPr>
              <w:overflowPunct/>
              <w:autoSpaceDE/>
              <w:autoSpaceDN/>
              <w:adjustRightInd/>
              <w:jc w:val="right"/>
              <w:textAlignment w:val="auto"/>
              <w:rPr>
                <w:rFonts w:ascii="Arial" w:hAnsi="Arial" w:cs="Arial"/>
                <w:sz w:val="18"/>
                <w:szCs w:val="18"/>
                <w:u w:val="single"/>
              </w:rPr>
            </w:pPr>
            <w:r w:rsidRPr="003C73A8">
              <w:rPr>
                <w:rFonts w:ascii="Arial" w:hAnsi="Arial" w:cs="Arial"/>
                <w:sz w:val="18"/>
                <w:szCs w:val="18"/>
                <w:u w:val="single"/>
              </w:rPr>
              <w:t xml:space="preserve">$0.00 </w:t>
            </w:r>
          </w:p>
        </w:tc>
      </w:tr>
      <w:tr w:rsidR="003C73A8" w:rsidRPr="003C73A8" w14:paraId="00A7D2B7" w14:textId="77777777" w:rsidTr="0046033F">
        <w:trPr>
          <w:trHeight w:val="345"/>
          <w:jc w:val="center"/>
        </w:trPr>
        <w:tc>
          <w:tcPr>
            <w:tcW w:w="4380" w:type="dxa"/>
            <w:tcBorders>
              <w:top w:val="nil"/>
              <w:left w:val="nil"/>
              <w:bottom w:val="nil"/>
              <w:right w:val="nil"/>
            </w:tcBorders>
            <w:shd w:val="clear" w:color="auto" w:fill="auto"/>
            <w:noWrap/>
            <w:vAlign w:val="bottom"/>
            <w:hideMark/>
          </w:tcPr>
          <w:p w14:paraId="7170AABB" w14:textId="77777777" w:rsidR="003C73A8" w:rsidRPr="003C73A8" w:rsidRDefault="003C73A8" w:rsidP="003C73A8">
            <w:pPr>
              <w:overflowPunct/>
              <w:autoSpaceDE/>
              <w:autoSpaceDN/>
              <w:adjustRightInd/>
              <w:jc w:val="right"/>
              <w:textAlignment w:val="auto"/>
              <w:rPr>
                <w:rFonts w:ascii="Arial" w:hAnsi="Arial" w:cs="Arial"/>
                <w:sz w:val="18"/>
                <w:szCs w:val="18"/>
                <w:u w:val="single"/>
              </w:rPr>
            </w:pPr>
          </w:p>
        </w:tc>
        <w:tc>
          <w:tcPr>
            <w:tcW w:w="1520" w:type="dxa"/>
            <w:tcBorders>
              <w:top w:val="nil"/>
              <w:left w:val="nil"/>
              <w:bottom w:val="nil"/>
              <w:right w:val="nil"/>
            </w:tcBorders>
            <w:shd w:val="clear" w:color="auto" w:fill="auto"/>
            <w:noWrap/>
            <w:vAlign w:val="bottom"/>
            <w:hideMark/>
          </w:tcPr>
          <w:p w14:paraId="0A52C0F2" w14:textId="77777777" w:rsidR="003C73A8" w:rsidRPr="003C73A8" w:rsidRDefault="003C73A8" w:rsidP="003C73A8">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23C0C4E1" w14:textId="77777777" w:rsidR="003C73A8" w:rsidRPr="003C73A8" w:rsidRDefault="003C73A8" w:rsidP="003C73A8">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354DB1B9" w14:textId="77777777" w:rsidR="003C73A8" w:rsidRPr="003C73A8" w:rsidRDefault="003C73A8" w:rsidP="003C73A8">
            <w:pPr>
              <w:overflowPunct/>
              <w:autoSpaceDE/>
              <w:autoSpaceDN/>
              <w:adjustRightInd/>
              <w:jc w:val="right"/>
              <w:textAlignment w:val="auto"/>
              <w:rPr>
                <w:sz w:val="20"/>
              </w:rPr>
            </w:pPr>
          </w:p>
        </w:tc>
      </w:tr>
      <w:tr w:rsidR="003C73A8" w:rsidRPr="003C73A8" w14:paraId="26720B1E" w14:textId="77777777" w:rsidTr="0046033F">
        <w:trPr>
          <w:trHeight w:val="375"/>
          <w:jc w:val="center"/>
        </w:trPr>
        <w:tc>
          <w:tcPr>
            <w:tcW w:w="4380" w:type="dxa"/>
            <w:tcBorders>
              <w:top w:val="nil"/>
              <w:left w:val="nil"/>
              <w:bottom w:val="nil"/>
              <w:right w:val="nil"/>
            </w:tcBorders>
            <w:shd w:val="clear" w:color="auto" w:fill="auto"/>
            <w:noWrap/>
            <w:vAlign w:val="bottom"/>
            <w:hideMark/>
          </w:tcPr>
          <w:p w14:paraId="414B550D" w14:textId="77777777" w:rsidR="003C73A8" w:rsidRPr="003C73A8" w:rsidRDefault="003C73A8" w:rsidP="003C73A8">
            <w:pPr>
              <w:overflowPunct/>
              <w:autoSpaceDE/>
              <w:autoSpaceDN/>
              <w:adjustRightInd/>
              <w:textAlignment w:val="auto"/>
              <w:rPr>
                <w:rFonts w:ascii="Arial" w:hAnsi="Arial" w:cs="Arial"/>
                <w:b/>
                <w:bCs/>
                <w:sz w:val="18"/>
                <w:szCs w:val="18"/>
              </w:rPr>
            </w:pPr>
            <w:r w:rsidRPr="003C73A8">
              <w:rPr>
                <w:rFonts w:ascii="Arial" w:hAnsi="Arial" w:cs="Arial"/>
                <w:b/>
                <w:bCs/>
                <w:sz w:val="18"/>
                <w:szCs w:val="18"/>
              </w:rPr>
              <w:t>Income (Loss) After CARES Revenue</w:t>
            </w:r>
          </w:p>
        </w:tc>
        <w:tc>
          <w:tcPr>
            <w:tcW w:w="1520" w:type="dxa"/>
            <w:tcBorders>
              <w:top w:val="nil"/>
              <w:left w:val="nil"/>
              <w:bottom w:val="nil"/>
              <w:right w:val="nil"/>
            </w:tcBorders>
            <w:shd w:val="clear" w:color="auto" w:fill="auto"/>
            <w:noWrap/>
            <w:vAlign w:val="bottom"/>
            <w:hideMark/>
          </w:tcPr>
          <w:p w14:paraId="020AB1C3" w14:textId="77777777" w:rsidR="003C73A8" w:rsidRPr="003C73A8" w:rsidRDefault="003C73A8" w:rsidP="003C73A8">
            <w:pPr>
              <w:overflowPunct/>
              <w:autoSpaceDE/>
              <w:autoSpaceDN/>
              <w:adjustRightInd/>
              <w:jc w:val="right"/>
              <w:textAlignment w:val="auto"/>
              <w:rPr>
                <w:rFonts w:ascii="Arial" w:hAnsi="Arial" w:cs="Arial"/>
                <w:b/>
                <w:bCs/>
                <w:sz w:val="18"/>
                <w:szCs w:val="18"/>
                <w:u w:val="double"/>
              </w:rPr>
            </w:pPr>
            <w:r w:rsidRPr="003C73A8">
              <w:rPr>
                <w:rFonts w:ascii="Arial" w:hAnsi="Arial" w:cs="Arial"/>
                <w:b/>
                <w:bCs/>
                <w:sz w:val="18"/>
                <w:szCs w:val="18"/>
                <w:u w:val="double"/>
              </w:rPr>
              <w:t xml:space="preserve">$258,095.91 </w:t>
            </w:r>
          </w:p>
        </w:tc>
        <w:tc>
          <w:tcPr>
            <w:tcW w:w="1460" w:type="dxa"/>
            <w:tcBorders>
              <w:top w:val="nil"/>
              <w:left w:val="nil"/>
              <w:bottom w:val="nil"/>
              <w:right w:val="nil"/>
            </w:tcBorders>
            <w:shd w:val="clear" w:color="auto" w:fill="auto"/>
            <w:noWrap/>
            <w:vAlign w:val="bottom"/>
            <w:hideMark/>
          </w:tcPr>
          <w:p w14:paraId="6F524334" w14:textId="77777777" w:rsidR="003C73A8" w:rsidRPr="003C73A8" w:rsidRDefault="003C73A8" w:rsidP="003C73A8">
            <w:pPr>
              <w:overflowPunct/>
              <w:autoSpaceDE/>
              <w:autoSpaceDN/>
              <w:adjustRightInd/>
              <w:jc w:val="right"/>
              <w:textAlignment w:val="auto"/>
              <w:rPr>
                <w:rFonts w:ascii="Arial" w:hAnsi="Arial" w:cs="Arial"/>
                <w:b/>
                <w:bCs/>
                <w:sz w:val="18"/>
                <w:szCs w:val="18"/>
                <w:u w:val="double"/>
              </w:rPr>
            </w:pPr>
            <w:r w:rsidRPr="003C73A8">
              <w:rPr>
                <w:rFonts w:ascii="Arial" w:hAnsi="Arial" w:cs="Arial"/>
                <w:b/>
                <w:bCs/>
                <w:sz w:val="18"/>
                <w:szCs w:val="18"/>
                <w:u w:val="double"/>
              </w:rPr>
              <w:t xml:space="preserve">$66,223.70 </w:t>
            </w:r>
          </w:p>
        </w:tc>
        <w:tc>
          <w:tcPr>
            <w:tcW w:w="1680" w:type="dxa"/>
            <w:tcBorders>
              <w:top w:val="nil"/>
              <w:left w:val="nil"/>
              <w:bottom w:val="nil"/>
              <w:right w:val="nil"/>
            </w:tcBorders>
            <w:shd w:val="clear" w:color="auto" w:fill="auto"/>
            <w:noWrap/>
            <w:vAlign w:val="bottom"/>
            <w:hideMark/>
          </w:tcPr>
          <w:p w14:paraId="41E91907" w14:textId="77777777" w:rsidR="003C73A8" w:rsidRPr="003C73A8" w:rsidRDefault="003C73A8" w:rsidP="003C73A8">
            <w:pPr>
              <w:overflowPunct/>
              <w:autoSpaceDE/>
              <w:autoSpaceDN/>
              <w:adjustRightInd/>
              <w:jc w:val="right"/>
              <w:textAlignment w:val="auto"/>
              <w:rPr>
                <w:rFonts w:ascii="Arial" w:hAnsi="Arial" w:cs="Arial"/>
                <w:b/>
                <w:bCs/>
                <w:sz w:val="18"/>
                <w:szCs w:val="18"/>
                <w:u w:val="double"/>
              </w:rPr>
            </w:pPr>
            <w:r w:rsidRPr="003C73A8">
              <w:rPr>
                <w:rFonts w:ascii="Arial" w:hAnsi="Arial" w:cs="Arial"/>
                <w:b/>
                <w:bCs/>
                <w:sz w:val="18"/>
                <w:szCs w:val="18"/>
                <w:u w:val="double"/>
              </w:rPr>
              <w:t xml:space="preserve">$191,872.21 </w:t>
            </w:r>
          </w:p>
        </w:tc>
      </w:tr>
      <w:tr w:rsidR="003C73A8" w:rsidRPr="003C73A8" w14:paraId="4E23B84E" w14:textId="77777777" w:rsidTr="0046033F">
        <w:trPr>
          <w:trHeight w:val="240"/>
          <w:jc w:val="center"/>
        </w:trPr>
        <w:tc>
          <w:tcPr>
            <w:tcW w:w="4380" w:type="dxa"/>
            <w:tcBorders>
              <w:top w:val="nil"/>
              <w:left w:val="nil"/>
              <w:bottom w:val="nil"/>
              <w:right w:val="nil"/>
            </w:tcBorders>
            <w:shd w:val="clear" w:color="auto" w:fill="auto"/>
            <w:noWrap/>
            <w:vAlign w:val="bottom"/>
            <w:hideMark/>
          </w:tcPr>
          <w:p w14:paraId="0021551F" w14:textId="77777777" w:rsidR="003C73A8" w:rsidRPr="003C73A8" w:rsidRDefault="003C73A8" w:rsidP="003C73A8">
            <w:pPr>
              <w:overflowPunct/>
              <w:autoSpaceDE/>
              <w:autoSpaceDN/>
              <w:adjustRightInd/>
              <w:jc w:val="right"/>
              <w:textAlignment w:val="auto"/>
              <w:rPr>
                <w:rFonts w:ascii="Arial" w:hAnsi="Arial" w:cs="Arial"/>
                <w:b/>
                <w:bCs/>
                <w:sz w:val="18"/>
                <w:szCs w:val="18"/>
                <w:u w:val="double"/>
              </w:rPr>
            </w:pPr>
          </w:p>
        </w:tc>
        <w:tc>
          <w:tcPr>
            <w:tcW w:w="1520" w:type="dxa"/>
            <w:tcBorders>
              <w:top w:val="nil"/>
              <w:left w:val="nil"/>
              <w:bottom w:val="nil"/>
              <w:right w:val="nil"/>
            </w:tcBorders>
            <w:shd w:val="clear" w:color="auto" w:fill="auto"/>
            <w:noWrap/>
            <w:vAlign w:val="bottom"/>
            <w:hideMark/>
          </w:tcPr>
          <w:p w14:paraId="19CB23DC" w14:textId="77777777" w:rsidR="003C73A8" w:rsidRPr="003C73A8" w:rsidRDefault="003C73A8" w:rsidP="003C73A8">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212B7F19" w14:textId="77777777" w:rsidR="003C73A8" w:rsidRPr="003C73A8" w:rsidRDefault="003C73A8" w:rsidP="003C73A8">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1CB7B191" w14:textId="77777777" w:rsidR="003C73A8" w:rsidRPr="003C73A8" w:rsidRDefault="003C73A8" w:rsidP="003C73A8">
            <w:pPr>
              <w:overflowPunct/>
              <w:autoSpaceDE/>
              <w:autoSpaceDN/>
              <w:adjustRightInd/>
              <w:jc w:val="right"/>
              <w:textAlignment w:val="auto"/>
              <w:rPr>
                <w:sz w:val="20"/>
              </w:rPr>
            </w:pPr>
          </w:p>
        </w:tc>
      </w:tr>
    </w:tbl>
    <w:p w14:paraId="1F851AE4" w14:textId="0038C46F" w:rsidR="000710D5" w:rsidRPr="00C215FD" w:rsidRDefault="000710D5" w:rsidP="00ED0B38">
      <w:pPr>
        <w:jc w:val="both"/>
        <w:rPr>
          <w:rFonts w:ascii="Arial" w:hAnsi="Arial" w:cs="Arial"/>
          <w:b/>
          <w:i/>
          <w:iCs/>
          <w:sz w:val="22"/>
          <w:szCs w:val="22"/>
        </w:rPr>
      </w:pPr>
      <w:r w:rsidRPr="00C215FD">
        <w:rPr>
          <w:rFonts w:ascii="Arial" w:hAnsi="Arial" w:cs="Arial"/>
          <w:b/>
          <w:i/>
          <w:iCs/>
          <w:sz w:val="22"/>
          <w:szCs w:val="22"/>
        </w:rPr>
        <w:t xml:space="preserve">Mr. </w:t>
      </w:r>
      <w:r w:rsidR="003E24CF">
        <w:rPr>
          <w:rFonts w:ascii="Arial" w:hAnsi="Arial" w:cs="Arial"/>
          <w:b/>
          <w:i/>
          <w:iCs/>
          <w:sz w:val="22"/>
          <w:szCs w:val="22"/>
        </w:rPr>
        <w:t>Thomas</w:t>
      </w:r>
      <w:r w:rsidRPr="00C215FD">
        <w:rPr>
          <w:rFonts w:ascii="Arial" w:hAnsi="Arial" w:cs="Arial"/>
          <w:b/>
          <w:i/>
          <w:iCs/>
          <w:sz w:val="22"/>
          <w:szCs w:val="22"/>
        </w:rPr>
        <w:t xml:space="preserve"> moved to accept the Finance Report.  </w:t>
      </w:r>
      <w:r w:rsidR="00D873FD" w:rsidRPr="00C215FD">
        <w:rPr>
          <w:rFonts w:ascii="Arial" w:hAnsi="Arial" w:cs="Arial"/>
          <w:b/>
          <w:i/>
          <w:iCs/>
          <w:sz w:val="22"/>
          <w:szCs w:val="22"/>
        </w:rPr>
        <w:t>Mr</w:t>
      </w:r>
      <w:r w:rsidR="00C45E60" w:rsidRPr="00C215FD">
        <w:rPr>
          <w:rFonts w:ascii="Arial" w:hAnsi="Arial" w:cs="Arial"/>
          <w:b/>
          <w:i/>
          <w:iCs/>
          <w:sz w:val="22"/>
          <w:szCs w:val="22"/>
        </w:rPr>
        <w:t>.</w:t>
      </w:r>
      <w:r w:rsidR="00A32758" w:rsidRPr="00C215FD">
        <w:rPr>
          <w:rFonts w:ascii="Arial" w:hAnsi="Arial" w:cs="Arial"/>
          <w:b/>
          <w:i/>
          <w:iCs/>
          <w:sz w:val="22"/>
          <w:szCs w:val="22"/>
        </w:rPr>
        <w:t xml:space="preserve"> </w:t>
      </w:r>
      <w:r w:rsidR="009D4D25">
        <w:rPr>
          <w:rFonts w:ascii="Arial" w:hAnsi="Arial" w:cs="Arial"/>
          <w:b/>
          <w:i/>
          <w:iCs/>
          <w:sz w:val="22"/>
          <w:szCs w:val="22"/>
        </w:rPr>
        <w:t xml:space="preserve">Chase </w:t>
      </w:r>
      <w:r w:rsidRPr="00C215FD">
        <w:rPr>
          <w:rFonts w:ascii="Arial" w:hAnsi="Arial" w:cs="Arial"/>
          <w:b/>
          <w:i/>
          <w:iCs/>
          <w:sz w:val="22"/>
          <w:szCs w:val="22"/>
        </w:rPr>
        <w:t>seconded the motion.  Motion passed.</w:t>
      </w:r>
    </w:p>
    <w:p w14:paraId="46D8C869" w14:textId="77777777" w:rsidR="0046033F" w:rsidRDefault="0046033F" w:rsidP="00AF50BF">
      <w:pPr>
        <w:rPr>
          <w:rFonts w:ascii="Arial" w:hAnsi="Arial" w:cs="Arial"/>
          <w:b/>
          <w:sz w:val="22"/>
          <w:szCs w:val="22"/>
          <w:u w:val="single"/>
        </w:rPr>
      </w:pPr>
      <w:bookmarkStart w:id="2" w:name="_Hlk98490932"/>
    </w:p>
    <w:p w14:paraId="16957DF7" w14:textId="76F692A2" w:rsidR="0046033F" w:rsidRDefault="0046033F" w:rsidP="00AF50BF">
      <w:pPr>
        <w:rPr>
          <w:rFonts w:ascii="Arial" w:hAnsi="Arial" w:cs="Arial"/>
          <w:b/>
          <w:sz w:val="22"/>
          <w:szCs w:val="22"/>
          <w:u w:val="single"/>
        </w:rPr>
      </w:pPr>
      <w:r>
        <w:rPr>
          <w:rFonts w:ascii="Arial" w:hAnsi="Arial" w:cs="Arial"/>
          <w:b/>
          <w:sz w:val="22"/>
          <w:szCs w:val="22"/>
          <w:u w:val="single"/>
        </w:rPr>
        <w:t>Business Development &amp; Marketing Committee Report</w:t>
      </w:r>
    </w:p>
    <w:p w14:paraId="37A8F1EE" w14:textId="1F50EC05" w:rsidR="0046033F" w:rsidRPr="00745F89" w:rsidRDefault="00745F89" w:rsidP="00745F89">
      <w:pPr>
        <w:jc w:val="both"/>
        <w:rPr>
          <w:rFonts w:ascii="Arial" w:hAnsi="Arial" w:cs="Arial"/>
          <w:bCs/>
          <w:sz w:val="22"/>
          <w:szCs w:val="22"/>
        </w:rPr>
      </w:pPr>
      <w:r w:rsidRPr="00745F89">
        <w:rPr>
          <w:rFonts w:ascii="Arial" w:hAnsi="Arial" w:cs="Arial"/>
          <w:bCs/>
          <w:sz w:val="22"/>
          <w:szCs w:val="22"/>
        </w:rPr>
        <w:t xml:space="preserve">Mr. Penksa reported that the </w:t>
      </w:r>
      <w:r w:rsidR="00B53DB8" w:rsidRPr="00745F89">
        <w:rPr>
          <w:rFonts w:ascii="Arial" w:hAnsi="Arial" w:cs="Arial"/>
          <w:bCs/>
          <w:sz w:val="22"/>
          <w:szCs w:val="22"/>
        </w:rPr>
        <w:t xml:space="preserve">proposed </w:t>
      </w:r>
      <w:r w:rsidR="002D0D64">
        <w:rPr>
          <w:rFonts w:ascii="Arial" w:hAnsi="Arial" w:cs="Arial"/>
          <w:bCs/>
          <w:sz w:val="22"/>
          <w:szCs w:val="22"/>
        </w:rPr>
        <w:t xml:space="preserve">FY2022-2023 </w:t>
      </w:r>
      <w:r w:rsidR="00B53DB8" w:rsidRPr="00745F89">
        <w:rPr>
          <w:rFonts w:ascii="Arial" w:hAnsi="Arial" w:cs="Arial"/>
          <w:bCs/>
          <w:sz w:val="22"/>
          <w:szCs w:val="22"/>
        </w:rPr>
        <w:t xml:space="preserve">marketing plan and budget </w:t>
      </w:r>
      <w:r w:rsidRPr="00745F89">
        <w:rPr>
          <w:rFonts w:ascii="Arial" w:hAnsi="Arial" w:cs="Arial"/>
          <w:bCs/>
          <w:sz w:val="22"/>
          <w:szCs w:val="22"/>
        </w:rPr>
        <w:t>was presented to the committee, and he invited Ms. Erin Porter to present the plan.</w:t>
      </w:r>
    </w:p>
    <w:p w14:paraId="65411A7B" w14:textId="0DA1D6ED" w:rsidR="00745F89" w:rsidRDefault="00745F89" w:rsidP="00745F89">
      <w:pPr>
        <w:jc w:val="both"/>
        <w:rPr>
          <w:rFonts w:ascii="Arial" w:hAnsi="Arial" w:cs="Arial"/>
          <w:b/>
          <w:sz w:val="22"/>
          <w:szCs w:val="22"/>
          <w:u w:val="single"/>
        </w:rPr>
      </w:pPr>
    </w:p>
    <w:p w14:paraId="14BEE757" w14:textId="35F410E8" w:rsidR="00745F89" w:rsidRDefault="00745F89" w:rsidP="00745F89">
      <w:pPr>
        <w:jc w:val="both"/>
        <w:rPr>
          <w:rFonts w:ascii="Arial" w:hAnsi="Arial" w:cs="Arial"/>
          <w:bCs/>
          <w:sz w:val="22"/>
          <w:szCs w:val="22"/>
        </w:rPr>
      </w:pPr>
      <w:r w:rsidRPr="00745F89">
        <w:rPr>
          <w:rFonts w:ascii="Arial" w:hAnsi="Arial" w:cs="Arial"/>
          <w:bCs/>
          <w:sz w:val="22"/>
          <w:szCs w:val="22"/>
        </w:rPr>
        <w:t xml:space="preserve">Committee Chair Jean Calderwood stated that she was pleased </w:t>
      </w:r>
      <w:r w:rsidR="002D0D64">
        <w:rPr>
          <w:rFonts w:ascii="Arial" w:hAnsi="Arial" w:cs="Arial"/>
          <w:bCs/>
          <w:sz w:val="22"/>
          <w:szCs w:val="22"/>
        </w:rPr>
        <w:t>that</w:t>
      </w:r>
      <w:r w:rsidRPr="00745F89">
        <w:rPr>
          <w:rFonts w:ascii="Arial" w:hAnsi="Arial" w:cs="Arial"/>
          <w:bCs/>
          <w:sz w:val="22"/>
          <w:szCs w:val="22"/>
        </w:rPr>
        <w:t xml:space="preserve"> plan elements</w:t>
      </w:r>
      <w:r w:rsidR="002D0D64">
        <w:rPr>
          <w:rFonts w:ascii="Arial" w:hAnsi="Arial" w:cs="Arial"/>
          <w:bCs/>
          <w:sz w:val="22"/>
          <w:szCs w:val="22"/>
        </w:rPr>
        <w:t xml:space="preserve"> which</w:t>
      </w:r>
      <w:r w:rsidRPr="00745F89">
        <w:rPr>
          <w:rFonts w:ascii="Arial" w:hAnsi="Arial" w:cs="Arial"/>
          <w:bCs/>
          <w:sz w:val="22"/>
          <w:szCs w:val="22"/>
        </w:rPr>
        <w:t xml:space="preserve"> were utilized in FY2022 will be continued in FY2023.</w:t>
      </w:r>
    </w:p>
    <w:p w14:paraId="71E8CD0F" w14:textId="0B0F9B95" w:rsidR="00745F89" w:rsidRDefault="00745F89" w:rsidP="00745F89">
      <w:pPr>
        <w:jc w:val="both"/>
        <w:rPr>
          <w:rFonts w:ascii="Arial" w:hAnsi="Arial" w:cs="Arial"/>
          <w:bCs/>
          <w:sz w:val="22"/>
          <w:szCs w:val="22"/>
        </w:rPr>
      </w:pPr>
    </w:p>
    <w:p w14:paraId="70D06297" w14:textId="376631A2" w:rsidR="00745F89" w:rsidRPr="00745F89" w:rsidRDefault="00745F89" w:rsidP="00745F89">
      <w:pPr>
        <w:jc w:val="both"/>
        <w:rPr>
          <w:rFonts w:ascii="Arial" w:hAnsi="Arial" w:cs="Arial"/>
          <w:bCs/>
          <w:sz w:val="22"/>
          <w:szCs w:val="22"/>
        </w:rPr>
      </w:pPr>
      <w:r>
        <w:rPr>
          <w:rFonts w:ascii="Arial" w:hAnsi="Arial" w:cs="Arial"/>
          <w:bCs/>
          <w:sz w:val="22"/>
          <w:szCs w:val="22"/>
        </w:rPr>
        <w:t>Ms. Porter reported that of the $120.7K budgeted for FY2021-2022, actual marketing expenses were $117.8K.  She stated that the proposed marketing budget for F2022-2023 is $121.8K.</w:t>
      </w:r>
    </w:p>
    <w:p w14:paraId="68B7FAC0" w14:textId="4CAFAC6F" w:rsidR="0046033F" w:rsidRPr="00745F89" w:rsidRDefault="0046033F" w:rsidP="00745F89">
      <w:pPr>
        <w:jc w:val="both"/>
        <w:rPr>
          <w:rFonts w:ascii="Arial" w:hAnsi="Arial" w:cs="Arial"/>
          <w:bCs/>
          <w:sz w:val="22"/>
          <w:szCs w:val="22"/>
        </w:rPr>
      </w:pPr>
    </w:p>
    <w:p w14:paraId="0A76EEF3" w14:textId="703299EA" w:rsidR="00745F89" w:rsidRDefault="00745F89" w:rsidP="00745F89">
      <w:pPr>
        <w:jc w:val="both"/>
        <w:rPr>
          <w:rFonts w:ascii="Arial" w:hAnsi="Arial" w:cs="Arial"/>
          <w:bCs/>
          <w:sz w:val="22"/>
          <w:szCs w:val="22"/>
        </w:rPr>
      </w:pPr>
      <w:r w:rsidRPr="00745F89">
        <w:rPr>
          <w:rFonts w:ascii="Arial" w:hAnsi="Arial" w:cs="Arial"/>
          <w:bCs/>
          <w:sz w:val="22"/>
          <w:szCs w:val="22"/>
        </w:rPr>
        <w:t xml:space="preserve">Ms. Porter described and displayed in the presentation the various marketing activities that are proposed for FY2023. </w:t>
      </w:r>
      <w:r>
        <w:rPr>
          <w:rFonts w:ascii="Arial" w:hAnsi="Arial" w:cs="Arial"/>
          <w:bCs/>
          <w:sz w:val="22"/>
          <w:szCs w:val="22"/>
        </w:rPr>
        <w:t xml:space="preserve"> She reported that GACRAA will continue to receive grant funding from Visit Gainesville at the rate of $7,500 per billboard when displaying the Visit Gainesville logo on the </w:t>
      </w:r>
      <w:r w:rsidR="002D0D64">
        <w:rPr>
          <w:rFonts w:ascii="Arial" w:hAnsi="Arial" w:cs="Arial"/>
          <w:bCs/>
          <w:sz w:val="22"/>
          <w:szCs w:val="22"/>
        </w:rPr>
        <w:t>bill</w:t>
      </w:r>
      <w:r>
        <w:rPr>
          <w:rFonts w:ascii="Arial" w:hAnsi="Arial" w:cs="Arial"/>
          <w:bCs/>
          <w:sz w:val="22"/>
          <w:szCs w:val="22"/>
        </w:rPr>
        <w:t>board.</w:t>
      </w:r>
    </w:p>
    <w:p w14:paraId="6797CC1B" w14:textId="457E229E" w:rsidR="00745F89" w:rsidRDefault="00745F89" w:rsidP="00745F89">
      <w:pPr>
        <w:jc w:val="both"/>
        <w:rPr>
          <w:rFonts w:ascii="Arial" w:hAnsi="Arial" w:cs="Arial"/>
          <w:bCs/>
          <w:sz w:val="22"/>
          <w:szCs w:val="22"/>
        </w:rPr>
      </w:pPr>
    </w:p>
    <w:p w14:paraId="1302D614" w14:textId="15F312E7" w:rsidR="00745F89" w:rsidRDefault="00B53DB8" w:rsidP="00745F89">
      <w:pPr>
        <w:jc w:val="both"/>
        <w:rPr>
          <w:rFonts w:ascii="Arial" w:hAnsi="Arial" w:cs="Arial"/>
          <w:bCs/>
          <w:sz w:val="22"/>
          <w:szCs w:val="22"/>
        </w:rPr>
      </w:pPr>
      <w:r>
        <w:rPr>
          <w:rFonts w:ascii="Arial" w:hAnsi="Arial" w:cs="Arial"/>
          <w:bCs/>
          <w:sz w:val="22"/>
          <w:szCs w:val="22"/>
        </w:rPr>
        <w:t>Ms. Porter presented a new :30 second TV commercial that describes the terminal expansion</w:t>
      </w:r>
      <w:r w:rsidR="002D0D64">
        <w:rPr>
          <w:rFonts w:ascii="Arial" w:hAnsi="Arial" w:cs="Arial"/>
          <w:bCs/>
          <w:sz w:val="22"/>
          <w:szCs w:val="22"/>
        </w:rPr>
        <w:t xml:space="preserve"> that was</w:t>
      </w:r>
      <w:r>
        <w:rPr>
          <w:rFonts w:ascii="Arial" w:hAnsi="Arial" w:cs="Arial"/>
          <w:bCs/>
          <w:sz w:val="22"/>
          <w:szCs w:val="22"/>
        </w:rPr>
        <w:t xml:space="preserve"> completed last year.  </w:t>
      </w:r>
    </w:p>
    <w:p w14:paraId="64D8E9E7" w14:textId="70923016" w:rsidR="00B53DB8" w:rsidRDefault="00B53DB8" w:rsidP="00745F89">
      <w:pPr>
        <w:jc w:val="both"/>
        <w:rPr>
          <w:rFonts w:ascii="Arial" w:hAnsi="Arial" w:cs="Arial"/>
          <w:bCs/>
          <w:sz w:val="22"/>
          <w:szCs w:val="22"/>
        </w:rPr>
      </w:pPr>
    </w:p>
    <w:p w14:paraId="334BBA3F" w14:textId="230FC8A0" w:rsidR="00B53DB8" w:rsidRDefault="00B53DB8" w:rsidP="00745F89">
      <w:pPr>
        <w:jc w:val="both"/>
        <w:rPr>
          <w:rFonts w:ascii="Arial" w:hAnsi="Arial" w:cs="Arial"/>
          <w:bCs/>
          <w:sz w:val="22"/>
          <w:szCs w:val="22"/>
        </w:rPr>
      </w:pPr>
      <w:r>
        <w:rPr>
          <w:rFonts w:ascii="Arial" w:hAnsi="Arial" w:cs="Arial"/>
          <w:bCs/>
          <w:sz w:val="22"/>
          <w:szCs w:val="22"/>
        </w:rPr>
        <w:t>Ms. Porter reported that</w:t>
      </w:r>
      <w:r w:rsidR="002D0D64">
        <w:rPr>
          <w:rFonts w:ascii="Arial" w:hAnsi="Arial" w:cs="Arial"/>
          <w:bCs/>
          <w:sz w:val="22"/>
          <w:szCs w:val="22"/>
        </w:rPr>
        <w:t xml:space="preserve"> </w:t>
      </w:r>
      <w:r>
        <w:rPr>
          <w:rFonts w:ascii="Arial" w:hAnsi="Arial" w:cs="Arial"/>
          <w:bCs/>
          <w:sz w:val="22"/>
          <w:szCs w:val="22"/>
        </w:rPr>
        <w:t>Recite Me, an accessibility software platform, will be available on flygainesville.com starting on October 1, 2022.</w:t>
      </w:r>
    </w:p>
    <w:p w14:paraId="6DCDBA74" w14:textId="442C1351" w:rsidR="00B53DB8" w:rsidRDefault="00B53DB8" w:rsidP="00745F89">
      <w:pPr>
        <w:jc w:val="both"/>
        <w:rPr>
          <w:rFonts w:ascii="Arial" w:hAnsi="Arial" w:cs="Arial"/>
          <w:bCs/>
          <w:sz w:val="22"/>
          <w:szCs w:val="22"/>
        </w:rPr>
      </w:pPr>
    </w:p>
    <w:p w14:paraId="69EDEBC1" w14:textId="03AC2E28" w:rsidR="00356E85" w:rsidRDefault="00356E85" w:rsidP="00745F89">
      <w:pPr>
        <w:jc w:val="both"/>
        <w:rPr>
          <w:rFonts w:ascii="Arial" w:hAnsi="Arial" w:cs="Arial"/>
          <w:bCs/>
          <w:sz w:val="22"/>
          <w:szCs w:val="22"/>
        </w:rPr>
      </w:pPr>
      <w:r>
        <w:rPr>
          <w:rFonts w:ascii="Arial" w:hAnsi="Arial" w:cs="Arial"/>
          <w:bCs/>
          <w:sz w:val="22"/>
          <w:szCs w:val="22"/>
        </w:rPr>
        <w:t xml:space="preserve">Mr. Chase recommended utilization of digital marketing; Mr. Penksa stated that staff would revisit the budget and determine what type of digital marketing would be </w:t>
      </w:r>
      <w:r w:rsidR="00F4439E">
        <w:rPr>
          <w:rFonts w:ascii="Arial" w:hAnsi="Arial" w:cs="Arial"/>
          <w:bCs/>
          <w:sz w:val="22"/>
          <w:szCs w:val="22"/>
        </w:rPr>
        <w:t>feasible.</w:t>
      </w:r>
    </w:p>
    <w:p w14:paraId="16F806DD" w14:textId="77777777" w:rsidR="00356E85" w:rsidRDefault="00356E85" w:rsidP="00745F89">
      <w:pPr>
        <w:jc w:val="both"/>
        <w:rPr>
          <w:rFonts w:ascii="Arial" w:hAnsi="Arial" w:cs="Arial"/>
          <w:bCs/>
          <w:sz w:val="22"/>
          <w:szCs w:val="22"/>
        </w:rPr>
      </w:pPr>
    </w:p>
    <w:p w14:paraId="5321ACD3" w14:textId="4FAA793B" w:rsidR="00B53DB8" w:rsidRPr="00334FB5" w:rsidRDefault="00B53DB8" w:rsidP="00745F89">
      <w:pPr>
        <w:jc w:val="both"/>
        <w:rPr>
          <w:rFonts w:ascii="Arial" w:hAnsi="Arial" w:cs="Arial"/>
          <w:b/>
          <w:i/>
          <w:iCs/>
          <w:sz w:val="22"/>
          <w:szCs w:val="22"/>
        </w:rPr>
      </w:pPr>
      <w:r w:rsidRPr="00334FB5">
        <w:rPr>
          <w:rFonts w:ascii="Arial" w:hAnsi="Arial" w:cs="Arial"/>
          <w:b/>
          <w:i/>
          <w:iCs/>
          <w:sz w:val="22"/>
          <w:szCs w:val="22"/>
        </w:rPr>
        <w:t>Mr. Thomas moved to approve the proposed FY2022-2023 marketing plan and budget.  Mr. Page seconded the motion.  Motion passed.</w:t>
      </w:r>
    </w:p>
    <w:p w14:paraId="5FF5874C" w14:textId="77777777" w:rsidR="00745F89" w:rsidRDefault="00745F89" w:rsidP="00745F89">
      <w:pPr>
        <w:jc w:val="both"/>
        <w:rPr>
          <w:rFonts w:ascii="Arial" w:hAnsi="Arial" w:cs="Arial"/>
          <w:b/>
          <w:sz w:val="22"/>
          <w:szCs w:val="22"/>
          <w:u w:val="single"/>
        </w:rPr>
      </w:pPr>
    </w:p>
    <w:p w14:paraId="77DB301D" w14:textId="6755FC2B" w:rsidR="0085597C" w:rsidRDefault="006619AB" w:rsidP="00AF50BF">
      <w:pPr>
        <w:rPr>
          <w:rFonts w:ascii="Arial" w:hAnsi="Arial" w:cs="Arial"/>
          <w:b/>
          <w:sz w:val="22"/>
          <w:szCs w:val="22"/>
          <w:u w:val="single"/>
        </w:rPr>
      </w:pPr>
      <w:r>
        <w:rPr>
          <w:rFonts w:ascii="Arial" w:hAnsi="Arial" w:cs="Arial"/>
          <w:b/>
          <w:sz w:val="22"/>
          <w:szCs w:val="22"/>
          <w:u w:val="single"/>
        </w:rPr>
        <w:lastRenderedPageBreak/>
        <w:t>Finance, Audit &amp; Operations Committee Report</w:t>
      </w:r>
    </w:p>
    <w:p w14:paraId="03810546" w14:textId="32F3C8A0" w:rsidR="00276A4F" w:rsidRDefault="00356E85" w:rsidP="00356E85">
      <w:pPr>
        <w:jc w:val="both"/>
        <w:rPr>
          <w:rFonts w:ascii="Arial" w:hAnsi="Arial" w:cs="Arial"/>
          <w:bCs/>
          <w:sz w:val="22"/>
          <w:szCs w:val="22"/>
        </w:rPr>
      </w:pPr>
      <w:r w:rsidRPr="00356E85">
        <w:rPr>
          <w:rFonts w:ascii="Arial" w:hAnsi="Arial" w:cs="Arial"/>
          <w:bCs/>
          <w:sz w:val="22"/>
          <w:szCs w:val="22"/>
        </w:rPr>
        <w:t xml:space="preserve">Mr. Penksa </w:t>
      </w:r>
      <w:r w:rsidR="00367508">
        <w:rPr>
          <w:rFonts w:ascii="Arial" w:hAnsi="Arial" w:cs="Arial"/>
          <w:bCs/>
          <w:sz w:val="22"/>
          <w:szCs w:val="22"/>
        </w:rPr>
        <w:t>reported that the Finance, Audit &amp; Operations Committee met and approved the proposed FY2022-2023 budget.  He stated that staff reviewed and reduced the revenue items that are associated with the airlines following notification of reduced air service during the December to mid-January time frame.  He noted that the</w:t>
      </w:r>
      <w:r w:rsidR="002D0D64">
        <w:rPr>
          <w:rFonts w:ascii="Arial" w:hAnsi="Arial" w:cs="Arial"/>
          <w:bCs/>
          <w:sz w:val="22"/>
          <w:szCs w:val="22"/>
        </w:rPr>
        <w:t xml:space="preserve"> impacted</w:t>
      </w:r>
      <w:r w:rsidR="00367508">
        <w:rPr>
          <w:rFonts w:ascii="Arial" w:hAnsi="Arial" w:cs="Arial"/>
          <w:bCs/>
          <w:sz w:val="22"/>
          <w:szCs w:val="22"/>
        </w:rPr>
        <w:t xml:space="preserve"> revenue items include parking, rental car, landing fees and fuel flowage.  He stated that there may be an 8% to 30% decrease in enplanement</w:t>
      </w:r>
      <w:r w:rsidR="002D0D64">
        <w:rPr>
          <w:rFonts w:ascii="Arial" w:hAnsi="Arial" w:cs="Arial"/>
          <w:bCs/>
          <w:sz w:val="22"/>
          <w:szCs w:val="22"/>
        </w:rPr>
        <w:t>s</w:t>
      </w:r>
      <w:r w:rsidR="00367508">
        <w:rPr>
          <w:rFonts w:ascii="Arial" w:hAnsi="Arial" w:cs="Arial"/>
          <w:bCs/>
          <w:sz w:val="22"/>
          <w:szCs w:val="22"/>
        </w:rPr>
        <w:t xml:space="preserve"> due to uncertain </w:t>
      </w:r>
      <w:r w:rsidR="002D0D64">
        <w:rPr>
          <w:rFonts w:ascii="Arial" w:hAnsi="Arial" w:cs="Arial"/>
          <w:bCs/>
          <w:sz w:val="22"/>
          <w:szCs w:val="22"/>
        </w:rPr>
        <w:t xml:space="preserve">airline </w:t>
      </w:r>
      <w:r w:rsidR="00367508">
        <w:rPr>
          <w:rFonts w:ascii="Arial" w:hAnsi="Arial" w:cs="Arial"/>
          <w:bCs/>
          <w:sz w:val="22"/>
          <w:szCs w:val="22"/>
        </w:rPr>
        <w:t xml:space="preserve">schedules.  He stated that the revenue budget is conservative.  </w:t>
      </w:r>
    </w:p>
    <w:p w14:paraId="2112E370" w14:textId="77777777" w:rsidR="00276A4F" w:rsidRDefault="00276A4F" w:rsidP="00356E85">
      <w:pPr>
        <w:jc w:val="both"/>
        <w:rPr>
          <w:rFonts w:ascii="Arial" w:hAnsi="Arial" w:cs="Arial"/>
          <w:bCs/>
          <w:sz w:val="22"/>
          <w:szCs w:val="22"/>
        </w:rPr>
      </w:pPr>
    </w:p>
    <w:p w14:paraId="1E70448B" w14:textId="2DCF18B1" w:rsidR="006619AB" w:rsidRDefault="00367508" w:rsidP="00356E85">
      <w:pPr>
        <w:jc w:val="both"/>
        <w:rPr>
          <w:rFonts w:ascii="Arial" w:hAnsi="Arial" w:cs="Arial"/>
          <w:bCs/>
          <w:sz w:val="22"/>
          <w:szCs w:val="22"/>
        </w:rPr>
      </w:pPr>
      <w:r>
        <w:rPr>
          <w:rFonts w:ascii="Arial" w:hAnsi="Arial" w:cs="Arial"/>
          <w:bCs/>
          <w:sz w:val="22"/>
          <w:szCs w:val="22"/>
        </w:rPr>
        <w:t xml:space="preserve">Mr. Penksa noted that on the expense side, some positions are subject to </w:t>
      </w:r>
      <w:r w:rsidR="002A3314">
        <w:rPr>
          <w:rFonts w:ascii="Arial" w:hAnsi="Arial" w:cs="Arial"/>
          <w:bCs/>
          <w:sz w:val="22"/>
          <w:szCs w:val="22"/>
        </w:rPr>
        <w:t>duplication</w:t>
      </w:r>
      <w:r>
        <w:rPr>
          <w:rFonts w:ascii="Arial" w:hAnsi="Arial" w:cs="Arial"/>
          <w:bCs/>
          <w:sz w:val="22"/>
          <w:szCs w:val="22"/>
        </w:rPr>
        <w:t xml:space="preserve"> </w:t>
      </w:r>
      <w:r w:rsidR="002A3314">
        <w:rPr>
          <w:rFonts w:ascii="Arial" w:hAnsi="Arial" w:cs="Arial"/>
          <w:bCs/>
          <w:sz w:val="22"/>
          <w:szCs w:val="22"/>
        </w:rPr>
        <w:t>for a few months due to anticipated retirees training their replacements.</w:t>
      </w:r>
      <w:r w:rsidR="00276A4F">
        <w:rPr>
          <w:rFonts w:ascii="Arial" w:hAnsi="Arial" w:cs="Arial"/>
          <w:bCs/>
          <w:sz w:val="22"/>
          <w:szCs w:val="22"/>
        </w:rPr>
        <w:t xml:space="preserve">  He stated that the proposed budget includes a 7.6% COLA increase for all employees effective October 1, 2022.   </w:t>
      </w:r>
    </w:p>
    <w:p w14:paraId="7CF30328" w14:textId="11CD12F7" w:rsidR="00276A4F" w:rsidRDefault="00276A4F" w:rsidP="00356E85">
      <w:pPr>
        <w:jc w:val="both"/>
        <w:rPr>
          <w:rFonts w:ascii="Arial" w:hAnsi="Arial" w:cs="Arial"/>
          <w:bCs/>
          <w:sz w:val="22"/>
          <w:szCs w:val="22"/>
        </w:rPr>
      </w:pPr>
    </w:p>
    <w:p w14:paraId="035D43E8" w14:textId="4CBC394F" w:rsidR="00276A4F" w:rsidRDefault="00276A4F" w:rsidP="00356E85">
      <w:pPr>
        <w:jc w:val="both"/>
        <w:rPr>
          <w:rFonts w:ascii="Arial" w:hAnsi="Arial" w:cs="Arial"/>
          <w:bCs/>
          <w:sz w:val="22"/>
          <w:szCs w:val="22"/>
        </w:rPr>
      </w:pPr>
      <w:r>
        <w:rPr>
          <w:rFonts w:ascii="Arial" w:hAnsi="Arial" w:cs="Arial"/>
          <w:bCs/>
          <w:sz w:val="22"/>
          <w:szCs w:val="22"/>
        </w:rPr>
        <w:t xml:space="preserve">Mr. Penksa reported that the FBO Agreement with University Air Center expires in early 2025 and he recommended including in the budget $48,000 for professional services </w:t>
      </w:r>
      <w:r w:rsidR="0037511E">
        <w:rPr>
          <w:rFonts w:ascii="Arial" w:hAnsi="Arial" w:cs="Arial"/>
          <w:bCs/>
          <w:sz w:val="22"/>
          <w:szCs w:val="22"/>
        </w:rPr>
        <w:t xml:space="preserve">to be provided by </w:t>
      </w:r>
      <w:r w:rsidR="001C668E">
        <w:rPr>
          <w:rFonts w:ascii="Arial" w:hAnsi="Arial" w:cs="Arial"/>
          <w:bCs/>
          <w:sz w:val="22"/>
          <w:szCs w:val="22"/>
        </w:rPr>
        <w:t xml:space="preserve">Airport Business Solutions </w:t>
      </w:r>
      <w:r>
        <w:rPr>
          <w:rFonts w:ascii="Arial" w:hAnsi="Arial" w:cs="Arial"/>
          <w:bCs/>
          <w:sz w:val="22"/>
          <w:szCs w:val="22"/>
        </w:rPr>
        <w:t>to develop an RFP and FBO agreement that is consistent with GACRAA’s priorities</w:t>
      </w:r>
      <w:r w:rsidR="00864239">
        <w:rPr>
          <w:rFonts w:ascii="Arial" w:hAnsi="Arial" w:cs="Arial"/>
          <w:bCs/>
          <w:sz w:val="22"/>
          <w:szCs w:val="22"/>
        </w:rPr>
        <w:t xml:space="preserve"> in terms of services to be offered and rates and charges that can be supported in the market</w:t>
      </w:r>
      <w:r>
        <w:rPr>
          <w:rFonts w:ascii="Arial" w:hAnsi="Arial" w:cs="Arial"/>
          <w:bCs/>
          <w:sz w:val="22"/>
          <w:szCs w:val="22"/>
        </w:rPr>
        <w:t>. He noted that the utilization of an independent third party will support the need for a very fair and structured RFP process.  He indicated that a new FBO agreement will likely include</w:t>
      </w:r>
      <w:r w:rsidR="00864239">
        <w:rPr>
          <w:rFonts w:ascii="Arial" w:hAnsi="Arial" w:cs="Arial"/>
          <w:bCs/>
          <w:sz w:val="22"/>
          <w:szCs w:val="22"/>
        </w:rPr>
        <w:t xml:space="preserve"> guidance for </w:t>
      </w:r>
      <w:r w:rsidR="0037511E">
        <w:rPr>
          <w:rFonts w:ascii="Arial" w:hAnsi="Arial" w:cs="Arial"/>
          <w:bCs/>
          <w:sz w:val="22"/>
          <w:szCs w:val="22"/>
        </w:rPr>
        <w:t xml:space="preserve">the </w:t>
      </w:r>
      <w:r w:rsidR="00864239">
        <w:rPr>
          <w:rFonts w:ascii="Arial" w:hAnsi="Arial" w:cs="Arial"/>
          <w:bCs/>
          <w:sz w:val="22"/>
          <w:szCs w:val="22"/>
        </w:rPr>
        <w:t>construction of a new General Aviation terminal.</w:t>
      </w:r>
    </w:p>
    <w:p w14:paraId="41D89160" w14:textId="2C4DE299" w:rsidR="00276A4F" w:rsidRDefault="00276A4F" w:rsidP="00356E85">
      <w:pPr>
        <w:jc w:val="both"/>
        <w:rPr>
          <w:rFonts w:ascii="Arial" w:hAnsi="Arial" w:cs="Arial"/>
          <w:bCs/>
          <w:sz w:val="22"/>
          <w:szCs w:val="22"/>
        </w:rPr>
      </w:pPr>
    </w:p>
    <w:p w14:paraId="048E3E69" w14:textId="617ECB0B" w:rsidR="00356E85" w:rsidRPr="00356E85" w:rsidRDefault="00864239" w:rsidP="00356E85">
      <w:pPr>
        <w:jc w:val="both"/>
        <w:rPr>
          <w:rFonts w:ascii="Arial" w:hAnsi="Arial" w:cs="Arial"/>
          <w:bCs/>
          <w:sz w:val="22"/>
          <w:szCs w:val="22"/>
        </w:rPr>
      </w:pPr>
      <w:r>
        <w:rPr>
          <w:rFonts w:ascii="Arial" w:hAnsi="Arial" w:cs="Arial"/>
          <w:bCs/>
          <w:sz w:val="22"/>
          <w:szCs w:val="22"/>
        </w:rPr>
        <w:t>At 5:04 p.m. Vice-chair Dedenbach suspended the Regular Meeting and opened a Public Hearing on the proposed FY2022-2023 budget.</w:t>
      </w:r>
    </w:p>
    <w:bookmarkEnd w:id="2"/>
    <w:p w14:paraId="5FF952A8" w14:textId="77777777" w:rsidR="0046033F" w:rsidRPr="00356E85" w:rsidRDefault="0046033F" w:rsidP="00DA6114">
      <w:pPr>
        <w:jc w:val="both"/>
        <w:rPr>
          <w:rFonts w:ascii="Arial" w:hAnsi="Arial" w:cs="Arial"/>
          <w:bCs/>
          <w:sz w:val="22"/>
          <w:szCs w:val="22"/>
        </w:rPr>
      </w:pPr>
    </w:p>
    <w:p w14:paraId="3C3592BF" w14:textId="167CD32B" w:rsidR="0046033F" w:rsidRDefault="0046033F" w:rsidP="00DA6114">
      <w:pPr>
        <w:jc w:val="both"/>
        <w:rPr>
          <w:rFonts w:ascii="Arial" w:hAnsi="Arial" w:cs="Arial"/>
          <w:b/>
          <w:sz w:val="22"/>
          <w:szCs w:val="22"/>
          <w:u w:val="single"/>
        </w:rPr>
      </w:pPr>
      <w:r w:rsidRPr="0046033F">
        <w:rPr>
          <w:rFonts w:ascii="Arial" w:hAnsi="Arial" w:cs="Arial"/>
          <w:b/>
          <w:sz w:val="22"/>
          <w:szCs w:val="22"/>
          <w:u w:val="single"/>
        </w:rPr>
        <w:t>Public Hearing</w:t>
      </w:r>
    </w:p>
    <w:p w14:paraId="4DBDC341" w14:textId="49833CE3" w:rsidR="0046033F" w:rsidRPr="00864239" w:rsidRDefault="00864239" w:rsidP="00DA6114">
      <w:pPr>
        <w:jc w:val="both"/>
        <w:rPr>
          <w:rFonts w:ascii="Arial" w:hAnsi="Arial" w:cs="Arial"/>
          <w:bCs/>
          <w:sz w:val="22"/>
          <w:szCs w:val="22"/>
        </w:rPr>
      </w:pPr>
      <w:r w:rsidRPr="00864239">
        <w:rPr>
          <w:rFonts w:ascii="Arial" w:hAnsi="Arial" w:cs="Arial"/>
          <w:bCs/>
          <w:sz w:val="22"/>
          <w:szCs w:val="22"/>
        </w:rPr>
        <w:t>Vice-chair Dedenbach invited citizens to comment on the proposed FY2022-2023 budget.</w:t>
      </w:r>
      <w:r>
        <w:rPr>
          <w:rFonts w:ascii="Arial" w:hAnsi="Arial" w:cs="Arial"/>
          <w:bCs/>
          <w:sz w:val="22"/>
          <w:szCs w:val="22"/>
        </w:rPr>
        <w:t xml:space="preserve">  At 5:05 p.m., </w:t>
      </w:r>
      <w:r w:rsidR="0037511E">
        <w:rPr>
          <w:rFonts w:ascii="Arial" w:hAnsi="Arial" w:cs="Arial"/>
          <w:bCs/>
          <w:sz w:val="22"/>
          <w:szCs w:val="22"/>
        </w:rPr>
        <w:t xml:space="preserve">with </w:t>
      </w:r>
      <w:r>
        <w:rPr>
          <w:rFonts w:ascii="Arial" w:hAnsi="Arial" w:cs="Arial"/>
          <w:bCs/>
          <w:sz w:val="22"/>
          <w:szCs w:val="22"/>
        </w:rPr>
        <w:t>no citizens c</w:t>
      </w:r>
      <w:r w:rsidR="0037511E">
        <w:rPr>
          <w:rFonts w:ascii="Arial" w:hAnsi="Arial" w:cs="Arial"/>
          <w:bCs/>
          <w:sz w:val="22"/>
          <w:szCs w:val="22"/>
        </w:rPr>
        <w:t>oming</w:t>
      </w:r>
      <w:r>
        <w:rPr>
          <w:rFonts w:ascii="Arial" w:hAnsi="Arial" w:cs="Arial"/>
          <w:bCs/>
          <w:sz w:val="22"/>
          <w:szCs w:val="22"/>
        </w:rPr>
        <w:t xml:space="preserve"> forward to comment</w:t>
      </w:r>
      <w:r w:rsidR="0037511E">
        <w:rPr>
          <w:rFonts w:ascii="Arial" w:hAnsi="Arial" w:cs="Arial"/>
          <w:bCs/>
          <w:sz w:val="22"/>
          <w:szCs w:val="22"/>
        </w:rPr>
        <w:t xml:space="preserve">, </w:t>
      </w:r>
      <w:r>
        <w:rPr>
          <w:rFonts w:ascii="Arial" w:hAnsi="Arial" w:cs="Arial"/>
          <w:bCs/>
          <w:sz w:val="22"/>
          <w:szCs w:val="22"/>
        </w:rPr>
        <w:t>Vice-chair Dedenbach closed the Public Hearing and resumed the Regular Meeting.</w:t>
      </w:r>
    </w:p>
    <w:p w14:paraId="6EBA7267" w14:textId="01C3C82B" w:rsidR="0046033F" w:rsidRDefault="0046033F" w:rsidP="00DA6114">
      <w:pPr>
        <w:jc w:val="both"/>
        <w:rPr>
          <w:rFonts w:ascii="Arial" w:hAnsi="Arial" w:cs="Arial"/>
          <w:b/>
          <w:sz w:val="22"/>
          <w:szCs w:val="22"/>
          <w:u w:val="single"/>
        </w:rPr>
      </w:pPr>
    </w:p>
    <w:p w14:paraId="4EE2B8B7" w14:textId="6F230ABF" w:rsidR="0046033F" w:rsidRDefault="0046033F" w:rsidP="00DA6114">
      <w:pPr>
        <w:jc w:val="both"/>
        <w:rPr>
          <w:rFonts w:ascii="Arial" w:hAnsi="Arial" w:cs="Arial"/>
          <w:b/>
          <w:sz w:val="22"/>
          <w:szCs w:val="22"/>
          <w:u w:val="single"/>
        </w:rPr>
      </w:pPr>
      <w:r>
        <w:rPr>
          <w:rFonts w:ascii="Arial" w:hAnsi="Arial" w:cs="Arial"/>
          <w:b/>
          <w:sz w:val="22"/>
          <w:szCs w:val="22"/>
          <w:u w:val="single"/>
        </w:rPr>
        <w:t>FY2022-2023 Budget – Resolution # 22-027</w:t>
      </w:r>
    </w:p>
    <w:p w14:paraId="41DB58B3" w14:textId="62F1CDED" w:rsidR="00DA6114" w:rsidRDefault="00375A9E" w:rsidP="00DA6114">
      <w:pPr>
        <w:jc w:val="both"/>
        <w:rPr>
          <w:rFonts w:ascii="Arial" w:hAnsi="Arial" w:cs="Arial"/>
          <w:b/>
          <w:i/>
          <w:iCs/>
          <w:sz w:val="22"/>
          <w:szCs w:val="22"/>
        </w:rPr>
      </w:pPr>
      <w:r w:rsidRPr="00375A9E">
        <w:rPr>
          <w:rFonts w:ascii="Arial" w:hAnsi="Arial" w:cs="Arial"/>
          <w:b/>
          <w:i/>
          <w:iCs/>
          <w:sz w:val="22"/>
          <w:szCs w:val="22"/>
        </w:rPr>
        <w:t>Mr. Thomas moved to adopt Resolution # 22-027 adopting the proposed annual budget for the fiscal year beginning October 1, 2022 and ending September 30, 2023.  Mr. Chase seconded the motio</w:t>
      </w:r>
      <w:r w:rsidRPr="00864239">
        <w:rPr>
          <w:rFonts w:ascii="Arial" w:hAnsi="Arial" w:cs="Arial"/>
          <w:b/>
          <w:i/>
          <w:iCs/>
          <w:sz w:val="22"/>
          <w:szCs w:val="22"/>
        </w:rPr>
        <w:t xml:space="preserve">n.  </w:t>
      </w:r>
      <w:r w:rsidR="0053229A" w:rsidRPr="00864239">
        <w:rPr>
          <w:rFonts w:ascii="Arial" w:hAnsi="Arial" w:cs="Arial"/>
          <w:b/>
          <w:i/>
          <w:iCs/>
          <w:sz w:val="22"/>
          <w:szCs w:val="22"/>
        </w:rPr>
        <w:t xml:space="preserve">A roll-call vote followed: </w:t>
      </w:r>
      <w:r w:rsidR="00644CA2" w:rsidRPr="00864239">
        <w:rPr>
          <w:rFonts w:ascii="Arial" w:hAnsi="Arial" w:cs="Arial"/>
          <w:b/>
          <w:i/>
          <w:iCs/>
          <w:sz w:val="22"/>
          <w:szCs w:val="22"/>
        </w:rPr>
        <w:t xml:space="preserve"> </w:t>
      </w:r>
      <w:r w:rsidR="00DA6114" w:rsidRPr="00864239">
        <w:rPr>
          <w:rFonts w:ascii="Arial" w:hAnsi="Arial" w:cs="Arial"/>
          <w:b/>
          <w:i/>
          <w:iCs/>
          <w:sz w:val="22"/>
          <w:szCs w:val="22"/>
        </w:rPr>
        <w:t xml:space="preserve">Mr. Thomas – aye, Mrs. Calderwood – </w:t>
      </w:r>
      <w:r w:rsidR="00864239" w:rsidRPr="00864239">
        <w:rPr>
          <w:rFonts w:ascii="Arial" w:hAnsi="Arial" w:cs="Arial"/>
          <w:b/>
          <w:i/>
          <w:iCs/>
          <w:sz w:val="22"/>
          <w:szCs w:val="22"/>
        </w:rPr>
        <w:t>aye, Mr.</w:t>
      </w:r>
      <w:r w:rsidR="00DA6114" w:rsidRPr="00864239">
        <w:rPr>
          <w:rFonts w:ascii="Arial" w:hAnsi="Arial" w:cs="Arial"/>
          <w:b/>
          <w:i/>
          <w:iCs/>
          <w:sz w:val="22"/>
          <w:szCs w:val="22"/>
        </w:rPr>
        <w:t xml:space="preserve"> Chase – </w:t>
      </w:r>
      <w:r w:rsidR="00864239" w:rsidRPr="00864239">
        <w:rPr>
          <w:rFonts w:ascii="Arial" w:hAnsi="Arial" w:cs="Arial"/>
          <w:b/>
          <w:i/>
          <w:iCs/>
          <w:sz w:val="22"/>
          <w:szCs w:val="22"/>
        </w:rPr>
        <w:t xml:space="preserve">aye, Mr. Page – aye </w:t>
      </w:r>
      <w:r w:rsidR="00A743A9" w:rsidRPr="00864239">
        <w:rPr>
          <w:rFonts w:ascii="Arial" w:hAnsi="Arial" w:cs="Arial"/>
          <w:b/>
          <w:i/>
          <w:iCs/>
          <w:sz w:val="22"/>
          <w:szCs w:val="22"/>
        </w:rPr>
        <w:t xml:space="preserve">and </w:t>
      </w:r>
      <w:r w:rsidR="00DA6114" w:rsidRPr="00864239">
        <w:rPr>
          <w:rFonts w:ascii="Arial" w:hAnsi="Arial" w:cs="Arial"/>
          <w:b/>
          <w:i/>
          <w:iCs/>
          <w:sz w:val="22"/>
          <w:szCs w:val="22"/>
        </w:rPr>
        <w:t>Mr. Dedenbach – aye</w:t>
      </w:r>
      <w:r w:rsidR="00A743A9" w:rsidRPr="00864239">
        <w:rPr>
          <w:rFonts w:ascii="Arial" w:hAnsi="Arial" w:cs="Arial"/>
          <w:b/>
          <w:i/>
          <w:iCs/>
          <w:sz w:val="22"/>
          <w:szCs w:val="22"/>
        </w:rPr>
        <w:t xml:space="preserve">.  </w:t>
      </w:r>
      <w:r w:rsidR="00DA6114" w:rsidRPr="00864239">
        <w:rPr>
          <w:rFonts w:ascii="Arial" w:hAnsi="Arial" w:cs="Arial"/>
          <w:b/>
          <w:i/>
          <w:iCs/>
          <w:sz w:val="22"/>
          <w:szCs w:val="22"/>
        </w:rPr>
        <w:t xml:space="preserve">Motion passed </w:t>
      </w:r>
      <w:r w:rsidR="00A743A9" w:rsidRPr="00864239">
        <w:rPr>
          <w:rFonts w:ascii="Arial" w:hAnsi="Arial" w:cs="Arial"/>
          <w:b/>
          <w:i/>
          <w:iCs/>
          <w:sz w:val="22"/>
          <w:szCs w:val="22"/>
        </w:rPr>
        <w:t>5</w:t>
      </w:r>
      <w:r w:rsidR="00DA6114" w:rsidRPr="00864239">
        <w:rPr>
          <w:rFonts w:ascii="Arial" w:hAnsi="Arial" w:cs="Arial"/>
          <w:b/>
          <w:i/>
          <w:iCs/>
          <w:sz w:val="22"/>
          <w:szCs w:val="22"/>
        </w:rPr>
        <w:t>-0.</w:t>
      </w:r>
    </w:p>
    <w:p w14:paraId="7175F38E" w14:textId="550D9575" w:rsidR="00864239" w:rsidRDefault="00864239" w:rsidP="00DA6114">
      <w:pPr>
        <w:jc w:val="both"/>
        <w:rPr>
          <w:rFonts w:ascii="Arial" w:hAnsi="Arial" w:cs="Arial"/>
          <w:b/>
          <w:i/>
          <w:iCs/>
          <w:sz w:val="22"/>
          <w:szCs w:val="22"/>
        </w:rPr>
      </w:pPr>
    </w:p>
    <w:p w14:paraId="052B818C" w14:textId="702AABEB" w:rsidR="00864239" w:rsidRPr="00864239" w:rsidRDefault="00864239" w:rsidP="00DA6114">
      <w:pPr>
        <w:jc w:val="both"/>
        <w:rPr>
          <w:rFonts w:ascii="Arial" w:hAnsi="Arial" w:cs="Arial"/>
          <w:bCs/>
          <w:color w:val="FF0000"/>
          <w:sz w:val="22"/>
          <w:szCs w:val="22"/>
        </w:rPr>
      </w:pPr>
      <w:r>
        <w:rPr>
          <w:rFonts w:ascii="Arial" w:hAnsi="Arial" w:cs="Arial"/>
          <w:bCs/>
          <w:sz w:val="22"/>
          <w:szCs w:val="22"/>
        </w:rPr>
        <w:t xml:space="preserve">Mrs. Calderwood reported that, as a committee member, she was </w:t>
      </w:r>
      <w:r w:rsidR="00AC15EB">
        <w:rPr>
          <w:rFonts w:ascii="Arial" w:hAnsi="Arial" w:cs="Arial"/>
          <w:bCs/>
          <w:sz w:val="22"/>
          <w:szCs w:val="22"/>
        </w:rPr>
        <w:t>present</w:t>
      </w:r>
      <w:r>
        <w:rPr>
          <w:rFonts w:ascii="Arial" w:hAnsi="Arial" w:cs="Arial"/>
          <w:bCs/>
          <w:sz w:val="22"/>
          <w:szCs w:val="22"/>
        </w:rPr>
        <w:t xml:space="preserve"> at the Finance, Audit and Operations Committee meeting and that staff presented a very well prepared and detailed </w:t>
      </w:r>
      <w:r w:rsidR="00AC15EB">
        <w:rPr>
          <w:rFonts w:ascii="Arial" w:hAnsi="Arial" w:cs="Arial"/>
          <w:bCs/>
          <w:sz w:val="22"/>
          <w:szCs w:val="22"/>
        </w:rPr>
        <w:t>explanation of the FY2022-2023 budget.</w:t>
      </w:r>
    </w:p>
    <w:p w14:paraId="16977FE8" w14:textId="30123B9A" w:rsidR="00D31FEE" w:rsidRDefault="00D31FEE" w:rsidP="001D64B0">
      <w:pPr>
        <w:jc w:val="both"/>
        <w:rPr>
          <w:rFonts w:ascii="Arial" w:hAnsi="Arial" w:cs="Arial"/>
          <w:b/>
          <w:i/>
          <w:iCs/>
          <w:sz w:val="16"/>
          <w:szCs w:val="16"/>
        </w:rPr>
      </w:pPr>
    </w:p>
    <w:p w14:paraId="468545B5" w14:textId="550A4B1A" w:rsidR="00AC15EB" w:rsidRDefault="00AC15EB" w:rsidP="001D64B0">
      <w:pPr>
        <w:jc w:val="both"/>
        <w:rPr>
          <w:rFonts w:ascii="Arial" w:hAnsi="Arial" w:cs="Arial"/>
          <w:bCs/>
          <w:sz w:val="22"/>
          <w:szCs w:val="22"/>
        </w:rPr>
      </w:pPr>
      <w:r w:rsidRPr="00AC15EB">
        <w:rPr>
          <w:rFonts w:ascii="Arial" w:hAnsi="Arial" w:cs="Arial"/>
          <w:bCs/>
          <w:sz w:val="22"/>
          <w:szCs w:val="22"/>
        </w:rPr>
        <w:t>Mr. Penksa noted that the adopted budget also includes a new Schedule of Rates and Charges and a Capital Budget as well as the Operating Budget which was discussed.</w:t>
      </w:r>
    </w:p>
    <w:p w14:paraId="06F0142B" w14:textId="4342626E" w:rsidR="00AC15EB" w:rsidRDefault="00AC15EB" w:rsidP="001D64B0">
      <w:pPr>
        <w:jc w:val="both"/>
        <w:rPr>
          <w:rFonts w:ascii="Arial" w:hAnsi="Arial" w:cs="Arial"/>
          <w:bCs/>
          <w:sz w:val="22"/>
          <w:szCs w:val="22"/>
        </w:rPr>
      </w:pPr>
    </w:p>
    <w:p w14:paraId="64C6E143" w14:textId="623C7705" w:rsidR="00AC15EB" w:rsidRPr="00AC15EB" w:rsidRDefault="00AC15EB" w:rsidP="001D64B0">
      <w:pPr>
        <w:jc w:val="both"/>
        <w:rPr>
          <w:rFonts w:ascii="Arial" w:hAnsi="Arial" w:cs="Arial"/>
          <w:bCs/>
          <w:sz w:val="22"/>
          <w:szCs w:val="22"/>
        </w:rPr>
      </w:pPr>
      <w:r>
        <w:rPr>
          <w:rFonts w:ascii="Arial" w:hAnsi="Arial" w:cs="Arial"/>
          <w:bCs/>
          <w:sz w:val="22"/>
          <w:szCs w:val="22"/>
        </w:rPr>
        <w:t>Hearing no comments or questions from the Board regarding the Schedule of Rates and Charges and Capital Budget, Vice-chair Dedenbach moved on to the next agenda item.</w:t>
      </w:r>
    </w:p>
    <w:p w14:paraId="67A81756" w14:textId="77777777" w:rsidR="00375A9E" w:rsidRDefault="00375A9E" w:rsidP="00D31FEE">
      <w:pPr>
        <w:rPr>
          <w:rFonts w:ascii="Arial" w:hAnsi="Arial" w:cs="Arial"/>
          <w:b/>
          <w:sz w:val="22"/>
          <w:szCs w:val="22"/>
          <w:u w:val="single"/>
        </w:rPr>
      </w:pPr>
    </w:p>
    <w:p w14:paraId="6045F970" w14:textId="3F897CE8" w:rsidR="00D31FEE" w:rsidRDefault="00AC15EB" w:rsidP="00D31FEE">
      <w:pPr>
        <w:rPr>
          <w:rFonts w:ascii="Arial" w:hAnsi="Arial" w:cs="Arial"/>
          <w:b/>
          <w:sz w:val="22"/>
          <w:szCs w:val="22"/>
          <w:u w:val="single"/>
        </w:rPr>
      </w:pPr>
      <w:r>
        <w:rPr>
          <w:rFonts w:ascii="Arial" w:hAnsi="Arial" w:cs="Arial"/>
          <w:b/>
          <w:sz w:val="22"/>
          <w:szCs w:val="22"/>
          <w:u w:val="single"/>
        </w:rPr>
        <w:t>Election of Officers FY2022-2023</w:t>
      </w:r>
    </w:p>
    <w:p w14:paraId="26230D2F" w14:textId="7CBA1225" w:rsidR="00D31FEE" w:rsidRPr="00D945FA" w:rsidRDefault="00AC15EB" w:rsidP="00D31FEE">
      <w:pPr>
        <w:jc w:val="both"/>
        <w:rPr>
          <w:rFonts w:ascii="Arial" w:hAnsi="Arial" w:cs="Arial"/>
          <w:bCs/>
          <w:sz w:val="22"/>
          <w:szCs w:val="22"/>
        </w:rPr>
      </w:pPr>
      <w:r w:rsidRPr="00D945FA">
        <w:rPr>
          <w:rFonts w:ascii="Arial" w:hAnsi="Arial" w:cs="Arial"/>
          <w:bCs/>
          <w:sz w:val="22"/>
          <w:szCs w:val="22"/>
        </w:rPr>
        <w:t>Mr. Penksa</w:t>
      </w:r>
      <w:r w:rsidR="00D31FEE" w:rsidRPr="00D945FA">
        <w:rPr>
          <w:rFonts w:ascii="Arial" w:hAnsi="Arial" w:cs="Arial"/>
          <w:bCs/>
          <w:sz w:val="22"/>
          <w:szCs w:val="22"/>
        </w:rPr>
        <w:t xml:space="preserve"> reported that the Governance and Nominating Committee met prior to the Board meeting on August 25, 2022.</w:t>
      </w:r>
      <w:r w:rsidR="002474F7" w:rsidRPr="00D945FA">
        <w:rPr>
          <w:rFonts w:ascii="Arial" w:hAnsi="Arial" w:cs="Arial"/>
          <w:bCs/>
          <w:sz w:val="22"/>
          <w:szCs w:val="22"/>
        </w:rPr>
        <w:t xml:space="preserve">  He stated that the committee nominates the following slate of candidates for officers for FY2022-2023:</w:t>
      </w:r>
    </w:p>
    <w:tbl>
      <w:tblPr>
        <w:tblStyle w:val="TableGrid"/>
        <w:tblW w:w="10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70"/>
        <w:gridCol w:w="4981"/>
      </w:tblGrid>
      <w:tr w:rsidR="002474F7" w:rsidRPr="002474F7" w14:paraId="7A07626C" w14:textId="77777777" w:rsidTr="002474F7">
        <w:tc>
          <w:tcPr>
            <w:tcW w:w="4770" w:type="dxa"/>
            <w:shd w:val="clear" w:color="auto" w:fill="auto"/>
          </w:tcPr>
          <w:p w14:paraId="71E132AD" w14:textId="7EA13C6C" w:rsidR="002474F7" w:rsidRPr="002474F7" w:rsidRDefault="002474F7" w:rsidP="002474F7">
            <w:pPr>
              <w:jc w:val="right"/>
              <w:rPr>
                <w:rFonts w:ascii="Arial" w:hAnsi="Arial" w:cs="Arial"/>
                <w:b/>
                <w:sz w:val="22"/>
                <w:szCs w:val="22"/>
                <w:u w:val="single"/>
              </w:rPr>
            </w:pPr>
            <w:r w:rsidRPr="002474F7">
              <w:rPr>
                <w:rFonts w:ascii="Arial" w:hAnsi="Arial" w:cs="Arial"/>
                <w:b/>
                <w:sz w:val="22"/>
                <w:szCs w:val="22"/>
                <w:u w:val="single"/>
              </w:rPr>
              <w:t>Office</w:t>
            </w:r>
          </w:p>
        </w:tc>
        <w:tc>
          <w:tcPr>
            <w:tcW w:w="270" w:type="dxa"/>
            <w:shd w:val="clear" w:color="auto" w:fill="auto"/>
          </w:tcPr>
          <w:p w14:paraId="67621CE4" w14:textId="77777777" w:rsidR="002474F7" w:rsidRPr="002474F7" w:rsidRDefault="002474F7" w:rsidP="00D31FEE">
            <w:pPr>
              <w:jc w:val="both"/>
              <w:rPr>
                <w:rFonts w:ascii="Arial" w:hAnsi="Arial" w:cs="Arial"/>
                <w:b/>
                <w:sz w:val="22"/>
                <w:szCs w:val="22"/>
                <w:u w:val="single"/>
              </w:rPr>
            </w:pPr>
          </w:p>
        </w:tc>
        <w:tc>
          <w:tcPr>
            <w:tcW w:w="4981" w:type="dxa"/>
            <w:shd w:val="clear" w:color="auto" w:fill="auto"/>
          </w:tcPr>
          <w:p w14:paraId="39FB5562" w14:textId="026F6BF0" w:rsidR="002474F7" w:rsidRPr="002474F7" w:rsidRDefault="002474F7" w:rsidP="002474F7">
            <w:pPr>
              <w:rPr>
                <w:rFonts w:ascii="Arial" w:hAnsi="Arial" w:cs="Arial"/>
                <w:b/>
                <w:sz w:val="22"/>
                <w:szCs w:val="22"/>
                <w:u w:val="single"/>
              </w:rPr>
            </w:pPr>
            <w:r w:rsidRPr="002474F7">
              <w:rPr>
                <w:rFonts w:ascii="Arial" w:hAnsi="Arial" w:cs="Arial"/>
                <w:b/>
                <w:sz w:val="22"/>
                <w:szCs w:val="22"/>
                <w:u w:val="single"/>
              </w:rPr>
              <w:t>Nominee</w:t>
            </w:r>
          </w:p>
        </w:tc>
      </w:tr>
      <w:tr w:rsidR="002474F7" w14:paraId="03E2115D" w14:textId="77777777" w:rsidTr="002474F7">
        <w:tc>
          <w:tcPr>
            <w:tcW w:w="4770" w:type="dxa"/>
          </w:tcPr>
          <w:p w14:paraId="0857B090" w14:textId="0550D663" w:rsidR="002474F7" w:rsidRDefault="002474F7" w:rsidP="002474F7">
            <w:pPr>
              <w:jc w:val="right"/>
              <w:rPr>
                <w:rFonts w:ascii="Arial" w:hAnsi="Arial" w:cs="Arial"/>
                <w:bCs/>
                <w:sz w:val="22"/>
                <w:szCs w:val="22"/>
              </w:rPr>
            </w:pPr>
            <w:r>
              <w:rPr>
                <w:rFonts w:ascii="Arial" w:hAnsi="Arial" w:cs="Arial"/>
                <w:bCs/>
                <w:sz w:val="22"/>
                <w:szCs w:val="22"/>
              </w:rPr>
              <w:t xml:space="preserve"> Chair</w:t>
            </w:r>
            <w:r w:rsidR="00F95750">
              <w:rPr>
                <w:rFonts w:ascii="Arial" w:hAnsi="Arial" w:cs="Arial"/>
                <w:bCs/>
                <w:sz w:val="22"/>
                <w:szCs w:val="22"/>
              </w:rPr>
              <w:t>:</w:t>
            </w:r>
          </w:p>
        </w:tc>
        <w:tc>
          <w:tcPr>
            <w:tcW w:w="270" w:type="dxa"/>
          </w:tcPr>
          <w:p w14:paraId="271D4A5F" w14:textId="77777777" w:rsidR="002474F7" w:rsidRDefault="002474F7" w:rsidP="00D31FEE">
            <w:pPr>
              <w:jc w:val="both"/>
              <w:rPr>
                <w:rFonts w:ascii="Arial" w:hAnsi="Arial" w:cs="Arial"/>
                <w:bCs/>
                <w:sz w:val="22"/>
                <w:szCs w:val="22"/>
              </w:rPr>
            </w:pPr>
          </w:p>
        </w:tc>
        <w:tc>
          <w:tcPr>
            <w:tcW w:w="4981" w:type="dxa"/>
          </w:tcPr>
          <w:p w14:paraId="29BAF1FC" w14:textId="280B13DD" w:rsidR="002474F7" w:rsidRDefault="002474F7" w:rsidP="002474F7">
            <w:pPr>
              <w:rPr>
                <w:rFonts w:ascii="Arial" w:hAnsi="Arial" w:cs="Arial"/>
                <w:bCs/>
                <w:sz w:val="22"/>
                <w:szCs w:val="22"/>
              </w:rPr>
            </w:pPr>
            <w:r>
              <w:rPr>
                <w:rFonts w:ascii="Arial" w:hAnsi="Arial" w:cs="Arial"/>
                <w:bCs/>
                <w:sz w:val="22"/>
                <w:szCs w:val="22"/>
              </w:rPr>
              <w:t>Gerry Dedenbach</w:t>
            </w:r>
          </w:p>
        </w:tc>
      </w:tr>
      <w:tr w:rsidR="002474F7" w14:paraId="6B0DC146" w14:textId="77777777" w:rsidTr="002474F7">
        <w:tc>
          <w:tcPr>
            <w:tcW w:w="4770" w:type="dxa"/>
          </w:tcPr>
          <w:p w14:paraId="12C0D4D6" w14:textId="093D3D2E" w:rsidR="002474F7" w:rsidRDefault="002474F7" w:rsidP="002474F7">
            <w:pPr>
              <w:jc w:val="right"/>
              <w:rPr>
                <w:rFonts w:ascii="Arial" w:hAnsi="Arial" w:cs="Arial"/>
                <w:bCs/>
                <w:sz w:val="22"/>
                <w:szCs w:val="22"/>
              </w:rPr>
            </w:pPr>
            <w:r>
              <w:rPr>
                <w:rFonts w:ascii="Arial" w:hAnsi="Arial" w:cs="Arial"/>
                <w:bCs/>
                <w:sz w:val="22"/>
                <w:szCs w:val="22"/>
              </w:rPr>
              <w:t>Vice-Chair</w:t>
            </w:r>
            <w:r w:rsidR="00F95750">
              <w:rPr>
                <w:rFonts w:ascii="Arial" w:hAnsi="Arial" w:cs="Arial"/>
                <w:bCs/>
                <w:sz w:val="22"/>
                <w:szCs w:val="22"/>
              </w:rPr>
              <w:t>:</w:t>
            </w:r>
          </w:p>
        </w:tc>
        <w:tc>
          <w:tcPr>
            <w:tcW w:w="270" w:type="dxa"/>
          </w:tcPr>
          <w:p w14:paraId="0AB1C420" w14:textId="77777777" w:rsidR="002474F7" w:rsidRDefault="002474F7" w:rsidP="00D31FEE">
            <w:pPr>
              <w:jc w:val="both"/>
              <w:rPr>
                <w:rFonts w:ascii="Arial" w:hAnsi="Arial" w:cs="Arial"/>
                <w:bCs/>
                <w:sz w:val="22"/>
                <w:szCs w:val="22"/>
              </w:rPr>
            </w:pPr>
          </w:p>
        </w:tc>
        <w:tc>
          <w:tcPr>
            <w:tcW w:w="4981" w:type="dxa"/>
          </w:tcPr>
          <w:p w14:paraId="60BDC3CF" w14:textId="309A3245" w:rsidR="002474F7" w:rsidRDefault="002474F7" w:rsidP="002474F7">
            <w:pPr>
              <w:rPr>
                <w:rFonts w:ascii="Arial" w:hAnsi="Arial" w:cs="Arial"/>
                <w:bCs/>
                <w:sz w:val="22"/>
                <w:szCs w:val="22"/>
              </w:rPr>
            </w:pPr>
            <w:r>
              <w:rPr>
                <w:rFonts w:ascii="Arial" w:hAnsi="Arial" w:cs="Arial"/>
                <w:bCs/>
                <w:sz w:val="22"/>
                <w:szCs w:val="22"/>
              </w:rPr>
              <w:t>Craig Carter</w:t>
            </w:r>
          </w:p>
        </w:tc>
      </w:tr>
      <w:tr w:rsidR="002474F7" w14:paraId="23422437" w14:textId="77777777" w:rsidTr="002474F7">
        <w:tc>
          <w:tcPr>
            <w:tcW w:w="4770" w:type="dxa"/>
          </w:tcPr>
          <w:p w14:paraId="09BC9BE9" w14:textId="40EDEE46" w:rsidR="002474F7" w:rsidRDefault="002474F7" w:rsidP="002474F7">
            <w:pPr>
              <w:jc w:val="right"/>
              <w:rPr>
                <w:rFonts w:ascii="Arial" w:hAnsi="Arial" w:cs="Arial"/>
                <w:bCs/>
                <w:sz w:val="22"/>
                <w:szCs w:val="22"/>
              </w:rPr>
            </w:pPr>
            <w:r>
              <w:rPr>
                <w:rFonts w:ascii="Arial" w:hAnsi="Arial" w:cs="Arial"/>
                <w:bCs/>
                <w:sz w:val="22"/>
                <w:szCs w:val="22"/>
              </w:rPr>
              <w:t>Secretary/Treasurer</w:t>
            </w:r>
            <w:r w:rsidR="00F95750">
              <w:rPr>
                <w:rFonts w:ascii="Arial" w:hAnsi="Arial" w:cs="Arial"/>
                <w:bCs/>
                <w:sz w:val="22"/>
                <w:szCs w:val="22"/>
              </w:rPr>
              <w:t>:</w:t>
            </w:r>
            <w:r w:rsidR="00B35FFA">
              <w:rPr>
                <w:rFonts w:ascii="Arial" w:hAnsi="Arial" w:cs="Arial"/>
                <w:bCs/>
                <w:sz w:val="22"/>
                <w:szCs w:val="22"/>
              </w:rPr>
              <w:t xml:space="preserve"> </w:t>
            </w:r>
          </w:p>
        </w:tc>
        <w:tc>
          <w:tcPr>
            <w:tcW w:w="270" w:type="dxa"/>
          </w:tcPr>
          <w:p w14:paraId="23B5E854" w14:textId="77777777" w:rsidR="002474F7" w:rsidRDefault="002474F7" w:rsidP="00D31FEE">
            <w:pPr>
              <w:jc w:val="both"/>
              <w:rPr>
                <w:rFonts w:ascii="Arial" w:hAnsi="Arial" w:cs="Arial"/>
                <w:bCs/>
                <w:sz w:val="22"/>
                <w:szCs w:val="22"/>
              </w:rPr>
            </w:pPr>
          </w:p>
        </w:tc>
        <w:tc>
          <w:tcPr>
            <w:tcW w:w="4981" w:type="dxa"/>
          </w:tcPr>
          <w:p w14:paraId="149E9837" w14:textId="1BAC8CB5" w:rsidR="002474F7" w:rsidRDefault="002474F7" w:rsidP="002474F7">
            <w:pPr>
              <w:rPr>
                <w:rFonts w:ascii="Arial" w:hAnsi="Arial" w:cs="Arial"/>
                <w:bCs/>
                <w:sz w:val="22"/>
                <w:szCs w:val="22"/>
              </w:rPr>
            </w:pPr>
            <w:r>
              <w:rPr>
                <w:rFonts w:ascii="Arial" w:hAnsi="Arial" w:cs="Arial"/>
                <w:bCs/>
                <w:sz w:val="22"/>
                <w:szCs w:val="22"/>
              </w:rPr>
              <w:t>Kinnon Thomas</w:t>
            </w:r>
          </w:p>
        </w:tc>
      </w:tr>
    </w:tbl>
    <w:p w14:paraId="432DC0D3" w14:textId="5A2627BA" w:rsidR="009B64A2" w:rsidRPr="00D945FA" w:rsidRDefault="009B64A2" w:rsidP="00A0063A">
      <w:pPr>
        <w:jc w:val="both"/>
        <w:rPr>
          <w:rFonts w:ascii="Arial" w:hAnsi="Arial" w:cs="Arial"/>
          <w:bCs/>
          <w:sz w:val="22"/>
          <w:szCs w:val="22"/>
        </w:rPr>
      </w:pPr>
    </w:p>
    <w:p w14:paraId="04CEE90F" w14:textId="711D18FC" w:rsidR="00D945FA" w:rsidRDefault="00D945FA" w:rsidP="00A0063A">
      <w:pPr>
        <w:jc w:val="both"/>
        <w:rPr>
          <w:rFonts w:ascii="Arial" w:hAnsi="Arial" w:cs="Arial"/>
          <w:bCs/>
          <w:sz w:val="22"/>
          <w:szCs w:val="22"/>
        </w:rPr>
      </w:pPr>
      <w:r w:rsidRPr="00D945FA">
        <w:rPr>
          <w:rFonts w:ascii="Arial" w:hAnsi="Arial" w:cs="Arial"/>
          <w:bCs/>
          <w:sz w:val="22"/>
          <w:szCs w:val="22"/>
        </w:rPr>
        <w:t>Mr. Penksa stated that the By-Laws permit nomination</w:t>
      </w:r>
      <w:r>
        <w:rPr>
          <w:rFonts w:ascii="Arial" w:hAnsi="Arial" w:cs="Arial"/>
          <w:bCs/>
          <w:sz w:val="22"/>
          <w:szCs w:val="22"/>
        </w:rPr>
        <w:t>s</w:t>
      </w:r>
      <w:r w:rsidRPr="00D945FA">
        <w:rPr>
          <w:rFonts w:ascii="Arial" w:hAnsi="Arial" w:cs="Arial"/>
          <w:bCs/>
          <w:sz w:val="22"/>
          <w:szCs w:val="22"/>
        </w:rPr>
        <w:t xml:space="preserve"> from the floor.</w:t>
      </w:r>
    </w:p>
    <w:p w14:paraId="04546AD2" w14:textId="4D37BF3A" w:rsidR="00D945FA" w:rsidRDefault="00D945FA" w:rsidP="00A0063A">
      <w:pPr>
        <w:jc w:val="both"/>
        <w:rPr>
          <w:rFonts w:ascii="Arial" w:hAnsi="Arial" w:cs="Arial"/>
          <w:bCs/>
          <w:sz w:val="22"/>
          <w:szCs w:val="22"/>
        </w:rPr>
      </w:pPr>
    </w:p>
    <w:p w14:paraId="6EAFEFC8" w14:textId="50EA87F1" w:rsidR="002112F3" w:rsidRDefault="002112F3" w:rsidP="00A0063A">
      <w:pPr>
        <w:jc w:val="both"/>
        <w:rPr>
          <w:rFonts w:ascii="Arial" w:hAnsi="Arial" w:cs="Arial"/>
          <w:bCs/>
          <w:sz w:val="22"/>
          <w:szCs w:val="22"/>
        </w:rPr>
      </w:pPr>
      <w:r>
        <w:rPr>
          <w:rFonts w:ascii="Arial" w:hAnsi="Arial" w:cs="Arial"/>
          <w:bCs/>
          <w:sz w:val="22"/>
          <w:szCs w:val="22"/>
        </w:rPr>
        <w:lastRenderedPageBreak/>
        <w:t>Vice-chair Dedenbach called for nominations from the floor.  There were none.</w:t>
      </w:r>
    </w:p>
    <w:p w14:paraId="71427FE9" w14:textId="1F31FC04" w:rsidR="002112F3" w:rsidRDefault="002112F3" w:rsidP="00A0063A">
      <w:pPr>
        <w:jc w:val="both"/>
        <w:rPr>
          <w:rFonts w:ascii="Arial" w:hAnsi="Arial" w:cs="Arial"/>
          <w:bCs/>
          <w:sz w:val="22"/>
          <w:szCs w:val="22"/>
        </w:rPr>
      </w:pPr>
    </w:p>
    <w:p w14:paraId="5B9DEE5B" w14:textId="563CE2D8" w:rsidR="002112F3" w:rsidRPr="002112F3" w:rsidRDefault="002112F3" w:rsidP="00A0063A">
      <w:pPr>
        <w:jc w:val="both"/>
        <w:rPr>
          <w:rFonts w:ascii="Arial" w:hAnsi="Arial" w:cs="Arial"/>
          <w:b/>
          <w:i/>
          <w:iCs/>
          <w:sz w:val="22"/>
          <w:szCs w:val="22"/>
        </w:rPr>
      </w:pPr>
      <w:r w:rsidRPr="002112F3">
        <w:rPr>
          <w:rFonts w:ascii="Arial" w:hAnsi="Arial" w:cs="Arial"/>
          <w:b/>
          <w:i/>
          <w:iCs/>
          <w:sz w:val="22"/>
          <w:szCs w:val="22"/>
        </w:rPr>
        <w:t>Mr. Thomas moved to close nominations from the floor.  Mr. Page seconded the motion.  Motion passed.</w:t>
      </w:r>
    </w:p>
    <w:p w14:paraId="280B1BD7" w14:textId="77777777" w:rsidR="002112F3" w:rsidRDefault="002112F3" w:rsidP="00A0063A">
      <w:pPr>
        <w:jc w:val="both"/>
        <w:rPr>
          <w:rFonts w:ascii="Arial" w:hAnsi="Arial" w:cs="Arial"/>
          <w:bCs/>
          <w:sz w:val="22"/>
          <w:szCs w:val="22"/>
        </w:rPr>
      </w:pPr>
    </w:p>
    <w:p w14:paraId="559FDB34" w14:textId="421EBF96" w:rsidR="00D945FA" w:rsidRPr="00D945FA" w:rsidRDefault="00D945FA" w:rsidP="00A0063A">
      <w:pPr>
        <w:jc w:val="both"/>
        <w:rPr>
          <w:rFonts w:ascii="Arial" w:hAnsi="Arial" w:cs="Arial"/>
          <w:b/>
          <w:i/>
          <w:iCs/>
          <w:sz w:val="22"/>
          <w:szCs w:val="22"/>
        </w:rPr>
      </w:pPr>
      <w:r w:rsidRPr="00D945FA">
        <w:rPr>
          <w:rFonts w:ascii="Arial" w:hAnsi="Arial" w:cs="Arial"/>
          <w:b/>
          <w:i/>
          <w:iCs/>
          <w:sz w:val="22"/>
          <w:szCs w:val="22"/>
        </w:rPr>
        <w:t>Mrs. Calderwood moved to approve the slate of officers as presented by the Governance and Nominating Committee.</w:t>
      </w:r>
      <w:r w:rsidR="002112F3">
        <w:rPr>
          <w:rFonts w:ascii="Arial" w:hAnsi="Arial" w:cs="Arial"/>
          <w:b/>
          <w:i/>
          <w:iCs/>
          <w:sz w:val="22"/>
          <w:szCs w:val="22"/>
        </w:rPr>
        <w:t xml:space="preserve">  Mr. Chase seconded the motion.  Motion passed.</w:t>
      </w:r>
    </w:p>
    <w:p w14:paraId="2FA8B7AD" w14:textId="77777777" w:rsidR="0046033F" w:rsidRDefault="0046033F" w:rsidP="00A0063A">
      <w:pPr>
        <w:jc w:val="both"/>
        <w:rPr>
          <w:rFonts w:ascii="Arial" w:hAnsi="Arial" w:cs="Arial"/>
          <w:b/>
          <w:sz w:val="22"/>
          <w:szCs w:val="22"/>
          <w:u w:val="single"/>
        </w:rPr>
      </w:pPr>
    </w:p>
    <w:p w14:paraId="3890A406" w14:textId="15A38BE5" w:rsidR="0046033F" w:rsidRDefault="0046033F" w:rsidP="00A0063A">
      <w:pPr>
        <w:jc w:val="both"/>
        <w:rPr>
          <w:rFonts w:ascii="Arial" w:hAnsi="Arial" w:cs="Arial"/>
          <w:b/>
          <w:sz w:val="22"/>
          <w:szCs w:val="22"/>
          <w:u w:val="single"/>
        </w:rPr>
      </w:pPr>
      <w:r>
        <w:rPr>
          <w:rFonts w:ascii="Arial" w:hAnsi="Arial" w:cs="Arial"/>
          <w:b/>
          <w:sz w:val="22"/>
          <w:szCs w:val="22"/>
          <w:u w:val="single"/>
        </w:rPr>
        <w:t>Banking Signatures New Officers – Resolution # 22-028</w:t>
      </w:r>
    </w:p>
    <w:p w14:paraId="1D11B6AE" w14:textId="22E7F495" w:rsidR="00375A9E" w:rsidRPr="0046033F" w:rsidRDefault="00375A9E" w:rsidP="00375A9E">
      <w:pPr>
        <w:jc w:val="both"/>
        <w:rPr>
          <w:rFonts w:ascii="Arial" w:hAnsi="Arial" w:cs="Arial"/>
          <w:b/>
          <w:i/>
          <w:iCs/>
          <w:color w:val="FF0000"/>
          <w:sz w:val="22"/>
          <w:szCs w:val="22"/>
        </w:rPr>
      </w:pPr>
      <w:r w:rsidRPr="00375A9E">
        <w:rPr>
          <w:rFonts w:ascii="Arial" w:hAnsi="Arial" w:cs="Arial"/>
          <w:b/>
          <w:i/>
          <w:iCs/>
          <w:sz w:val="22"/>
          <w:szCs w:val="22"/>
        </w:rPr>
        <w:t>Mr. Thomas moved to adopt Resolution # 22-</w:t>
      </w:r>
      <w:r w:rsidRPr="002112F3">
        <w:rPr>
          <w:rFonts w:ascii="Arial" w:hAnsi="Arial" w:cs="Arial"/>
          <w:b/>
          <w:i/>
          <w:iCs/>
          <w:sz w:val="22"/>
          <w:szCs w:val="22"/>
        </w:rPr>
        <w:t>028</w:t>
      </w:r>
      <w:r w:rsidR="002112F3" w:rsidRPr="002112F3">
        <w:rPr>
          <w:rFonts w:ascii="Arial" w:hAnsi="Arial" w:cs="Arial"/>
          <w:b/>
          <w:i/>
          <w:iCs/>
          <w:sz w:val="22"/>
          <w:szCs w:val="22"/>
        </w:rPr>
        <w:t xml:space="preserve"> </w:t>
      </w:r>
      <w:r w:rsidRPr="002112F3">
        <w:rPr>
          <w:rFonts w:ascii="Arial" w:hAnsi="Arial" w:cs="Arial"/>
          <w:b/>
          <w:i/>
          <w:iCs/>
          <w:sz w:val="22"/>
          <w:szCs w:val="22"/>
        </w:rPr>
        <w:t>authorizing</w:t>
      </w:r>
      <w:r w:rsidRPr="00375A9E">
        <w:rPr>
          <w:rFonts w:ascii="Arial" w:hAnsi="Arial" w:cs="Arial"/>
          <w:b/>
          <w:i/>
          <w:iCs/>
          <w:sz w:val="22"/>
          <w:szCs w:val="22"/>
        </w:rPr>
        <w:t xml:space="preserve"> the</w:t>
      </w:r>
      <w:r w:rsidRPr="00137F78">
        <w:rPr>
          <w:rFonts w:ascii="Arial" w:hAnsi="Arial" w:cs="Arial"/>
          <w:b/>
          <w:bCs/>
        </w:rPr>
        <w:t xml:space="preserve"> </w:t>
      </w:r>
      <w:r w:rsidRPr="00375A9E">
        <w:rPr>
          <w:rFonts w:ascii="Arial" w:hAnsi="Arial" w:cs="Arial"/>
          <w:b/>
          <w:i/>
          <w:iCs/>
          <w:sz w:val="22"/>
          <w:szCs w:val="22"/>
        </w:rPr>
        <w:t>Chairman or Vice-chairman of the Gainesville – Alachua County Regional Airport Authority and the Chief Executive Officer or his designee to act as signatories on the authority’s bank accounts; authorizing signature cards and administrative agreements to be executed; providing for circulation of certified copies hereof; providing a repealing clause; and providing an immediate effective date.</w:t>
      </w:r>
      <w:r>
        <w:rPr>
          <w:rFonts w:ascii="Arial" w:hAnsi="Arial" w:cs="Arial"/>
          <w:b/>
          <w:i/>
          <w:iCs/>
          <w:sz w:val="22"/>
          <w:szCs w:val="22"/>
        </w:rPr>
        <w:t xml:space="preserve">  Mr. Page seconded the </w:t>
      </w:r>
      <w:r w:rsidRPr="002112F3">
        <w:rPr>
          <w:rFonts w:ascii="Arial" w:hAnsi="Arial" w:cs="Arial"/>
          <w:b/>
          <w:i/>
          <w:iCs/>
          <w:sz w:val="22"/>
          <w:szCs w:val="22"/>
        </w:rPr>
        <w:t xml:space="preserve">motion.  A roll-call vote followed:   Mrs. Calderwood – </w:t>
      </w:r>
      <w:proofErr w:type="gramStart"/>
      <w:r w:rsidRPr="002112F3">
        <w:rPr>
          <w:rFonts w:ascii="Arial" w:hAnsi="Arial" w:cs="Arial"/>
          <w:b/>
          <w:i/>
          <w:iCs/>
          <w:sz w:val="22"/>
          <w:szCs w:val="22"/>
        </w:rPr>
        <w:t>aye,  Mr.</w:t>
      </w:r>
      <w:proofErr w:type="gramEnd"/>
      <w:r w:rsidRPr="002112F3">
        <w:rPr>
          <w:rFonts w:ascii="Arial" w:hAnsi="Arial" w:cs="Arial"/>
          <w:b/>
          <w:i/>
          <w:iCs/>
          <w:sz w:val="22"/>
          <w:szCs w:val="22"/>
        </w:rPr>
        <w:t xml:space="preserve"> Chase – aye,  </w:t>
      </w:r>
      <w:r w:rsidR="002112F3" w:rsidRPr="002112F3">
        <w:rPr>
          <w:rFonts w:ascii="Arial" w:hAnsi="Arial" w:cs="Arial"/>
          <w:b/>
          <w:i/>
          <w:iCs/>
          <w:sz w:val="22"/>
          <w:szCs w:val="22"/>
        </w:rPr>
        <w:t xml:space="preserve">Mr. Page – aye, Mr. Thomas – aye </w:t>
      </w:r>
      <w:r w:rsidRPr="002112F3">
        <w:rPr>
          <w:rFonts w:ascii="Arial" w:hAnsi="Arial" w:cs="Arial"/>
          <w:b/>
          <w:i/>
          <w:iCs/>
          <w:sz w:val="22"/>
          <w:szCs w:val="22"/>
        </w:rPr>
        <w:t>and Mr. Dedenbach – aye.  Motion passed 5-0.</w:t>
      </w:r>
    </w:p>
    <w:p w14:paraId="047C802B" w14:textId="77777777" w:rsidR="0046033F" w:rsidRPr="00A636F4" w:rsidRDefault="0046033F" w:rsidP="00A0063A">
      <w:pPr>
        <w:jc w:val="both"/>
        <w:rPr>
          <w:rFonts w:ascii="Arial" w:hAnsi="Arial" w:cs="Arial"/>
          <w:b/>
          <w:sz w:val="22"/>
          <w:szCs w:val="22"/>
          <w:u w:val="single"/>
        </w:rPr>
      </w:pPr>
    </w:p>
    <w:p w14:paraId="67D26691" w14:textId="77777777" w:rsidR="00F47876" w:rsidRDefault="00F47876" w:rsidP="00F47876">
      <w:pPr>
        <w:jc w:val="both"/>
        <w:rPr>
          <w:rFonts w:ascii="Arial" w:hAnsi="Arial" w:cs="Arial"/>
          <w:bCs/>
          <w:sz w:val="22"/>
          <w:szCs w:val="22"/>
        </w:rPr>
      </w:pPr>
      <w:r w:rsidRPr="00A636F4">
        <w:rPr>
          <w:rFonts w:ascii="Arial" w:hAnsi="Arial" w:cs="Arial"/>
          <w:b/>
          <w:sz w:val="22"/>
          <w:szCs w:val="22"/>
          <w:u w:val="single"/>
        </w:rPr>
        <w:t>Other:</w:t>
      </w:r>
      <w:r>
        <w:rPr>
          <w:rFonts w:ascii="Arial" w:hAnsi="Arial" w:cs="Arial"/>
          <w:bCs/>
          <w:sz w:val="22"/>
          <w:szCs w:val="22"/>
        </w:rPr>
        <w:t xml:space="preserve">  Ms. Porter announced that GNV will participate as a Spirit Partner at the Gainesville Area Chamber of Commerce “Gator Walk” on Saturday, October 8</w:t>
      </w:r>
      <w:r w:rsidRPr="00A636F4">
        <w:rPr>
          <w:rFonts w:ascii="Arial" w:hAnsi="Arial" w:cs="Arial"/>
          <w:bCs/>
          <w:sz w:val="22"/>
          <w:szCs w:val="22"/>
          <w:vertAlign w:val="superscript"/>
        </w:rPr>
        <w:t>th</w:t>
      </w:r>
      <w:r>
        <w:rPr>
          <w:rFonts w:ascii="Arial" w:hAnsi="Arial" w:cs="Arial"/>
          <w:bCs/>
          <w:sz w:val="22"/>
          <w:szCs w:val="22"/>
        </w:rPr>
        <w:t>.  She invited all to stop by the booth for food and beverages prior to the game.</w:t>
      </w:r>
    </w:p>
    <w:p w14:paraId="0DB5C463" w14:textId="77777777" w:rsidR="00F47876" w:rsidRPr="001C668E" w:rsidRDefault="00F47876" w:rsidP="00F47876">
      <w:pPr>
        <w:jc w:val="both"/>
        <w:rPr>
          <w:rFonts w:ascii="Arial" w:hAnsi="Arial" w:cs="Arial"/>
          <w:b/>
          <w:sz w:val="22"/>
          <w:szCs w:val="22"/>
          <w:u w:val="single"/>
        </w:rPr>
      </w:pPr>
    </w:p>
    <w:p w14:paraId="7B8CC7FB" w14:textId="47DE2386" w:rsidR="00726C58" w:rsidRPr="00A636F4" w:rsidRDefault="00F801F1" w:rsidP="00A0063A">
      <w:pPr>
        <w:jc w:val="both"/>
        <w:rPr>
          <w:rFonts w:ascii="Arial" w:hAnsi="Arial" w:cs="Arial"/>
          <w:bCs/>
          <w:sz w:val="22"/>
          <w:szCs w:val="22"/>
        </w:rPr>
      </w:pPr>
      <w:r w:rsidRPr="00A636F4">
        <w:rPr>
          <w:rFonts w:ascii="Arial" w:hAnsi="Arial" w:cs="Arial"/>
          <w:b/>
          <w:sz w:val="22"/>
          <w:szCs w:val="22"/>
          <w:u w:val="single"/>
        </w:rPr>
        <w:t>T</w:t>
      </w:r>
      <w:r w:rsidR="001D2565" w:rsidRPr="00A636F4">
        <w:rPr>
          <w:rFonts w:ascii="Arial" w:hAnsi="Arial" w:cs="Arial"/>
          <w:b/>
          <w:sz w:val="22"/>
          <w:szCs w:val="22"/>
          <w:u w:val="single"/>
        </w:rPr>
        <w:t>enant Reports:</w:t>
      </w:r>
      <w:r w:rsidR="001D2565" w:rsidRPr="00A636F4">
        <w:rPr>
          <w:rFonts w:ascii="Arial" w:hAnsi="Arial" w:cs="Arial"/>
          <w:bCs/>
          <w:sz w:val="22"/>
          <w:szCs w:val="22"/>
        </w:rPr>
        <w:t xml:space="preserve"> </w:t>
      </w:r>
      <w:r w:rsidR="000705AD" w:rsidRPr="00A636F4">
        <w:rPr>
          <w:rFonts w:ascii="Arial" w:hAnsi="Arial" w:cs="Arial"/>
          <w:bCs/>
          <w:sz w:val="22"/>
          <w:szCs w:val="22"/>
        </w:rPr>
        <w:t xml:space="preserve"> </w:t>
      </w:r>
      <w:r w:rsidR="00C7197B" w:rsidRPr="00A636F4">
        <w:rPr>
          <w:rFonts w:ascii="Arial" w:hAnsi="Arial" w:cs="Arial"/>
          <w:bCs/>
          <w:sz w:val="22"/>
          <w:szCs w:val="22"/>
        </w:rPr>
        <w:t>University Air Center General Manager Debbie Frederick reported that</w:t>
      </w:r>
      <w:r w:rsidR="00854397" w:rsidRPr="00A636F4">
        <w:rPr>
          <w:rFonts w:ascii="Arial" w:hAnsi="Arial" w:cs="Arial"/>
          <w:bCs/>
          <w:sz w:val="22"/>
          <w:szCs w:val="22"/>
        </w:rPr>
        <w:t xml:space="preserve"> </w:t>
      </w:r>
      <w:r w:rsidR="00C3089F" w:rsidRPr="00A636F4">
        <w:rPr>
          <w:rFonts w:ascii="Arial" w:hAnsi="Arial" w:cs="Arial"/>
          <w:bCs/>
          <w:sz w:val="22"/>
          <w:szCs w:val="22"/>
        </w:rPr>
        <w:t xml:space="preserve">UAC </w:t>
      </w:r>
      <w:r w:rsidR="002112F3" w:rsidRPr="00A636F4">
        <w:rPr>
          <w:rFonts w:ascii="Arial" w:hAnsi="Arial" w:cs="Arial"/>
          <w:bCs/>
          <w:sz w:val="22"/>
          <w:szCs w:val="22"/>
        </w:rPr>
        <w:t xml:space="preserve">that business is picking up.  She reported that UAC took delivery of a new tractor and air stairs.  </w:t>
      </w:r>
      <w:r w:rsidR="003A236F" w:rsidRPr="00A636F4">
        <w:rPr>
          <w:rFonts w:ascii="Arial" w:hAnsi="Arial" w:cs="Arial"/>
          <w:bCs/>
          <w:sz w:val="22"/>
          <w:szCs w:val="22"/>
        </w:rPr>
        <w:t xml:space="preserve">She stated that UAC’s </w:t>
      </w:r>
      <w:r w:rsidR="001C668E" w:rsidRPr="00A636F4">
        <w:rPr>
          <w:rFonts w:ascii="Arial" w:hAnsi="Arial" w:cs="Arial"/>
          <w:bCs/>
          <w:sz w:val="22"/>
          <w:szCs w:val="22"/>
        </w:rPr>
        <w:t>insurance premium has increased 96% o</w:t>
      </w:r>
      <w:r w:rsidR="008760F2">
        <w:rPr>
          <w:rFonts w:ascii="Arial" w:hAnsi="Arial" w:cs="Arial"/>
          <w:bCs/>
          <w:sz w:val="22"/>
          <w:szCs w:val="22"/>
        </w:rPr>
        <w:t>ver</w:t>
      </w:r>
      <w:r w:rsidR="001C668E" w:rsidRPr="00A636F4">
        <w:rPr>
          <w:rFonts w:ascii="Arial" w:hAnsi="Arial" w:cs="Arial"/>
          <w:bCs/>
          <w:sz w:val="22"/>
          <w:szCs w:val="22"/>
        </w:rPr>
        <w:t xml:space="preserve"> the last three years.   Ms. Frederick reported UAC staff met with the manager of the new RV park on NE 53</w:t>
      </w:r>
      <w:r w:rsidR="001C668E" w:rsidRPr="00A636F4">
        <w:rPr>
          <w:rFonts w:ascii="Arial" w:hAnsi="Arial" w:cs="Arial"/>
          <w:bCs/>
          <w:sz w:val="22"/>
          <w:szCs w:val="22"/>
          <w:vertAlign w:val="superscript"/>
        </w:rPr>
        <w:t>rd</w:t>
      </w:r>
      <w:r w:rsidR="001C668E" w:rsidRPr="00A636F4">
        <w:rPr>
          <w:rFonts w:ascii="Arial" w:hAnsi="Arial" w:cs="Arial"/>
          <w:bCs/>
          <w:sz w:val="22"/>
          <w:szCs w:val="22"/>
        </w:rPr>
        <w:t xml:space="preserve"> Avenue to alert them to the detachment of 12 T-45 aircraft that are scheduled to fly 48 </w:t>
      </w:r>
      <w:r w:rsidR="00A636F4" w:rsidRPr="00A636F4">
        <w:rPr>
          <w:rFonts w:ascii="Arial" w:hAnsi="Arial" w:cs="Arial"/>
          <w:bCs/>
          <w:sz w:val="22"/>
          <w:szCs w:val="22"/>
        </w:rPr>
        <w:t>missions per</w:t>
      </w:r>
      <w:r w:rsidR="001C668E" w:rsidRPr="00A636F4">
        <w:rPr>
          <w:rFonts w:ascii="Arial" w:hAnsi="Arial" w:cs="Arial"/>
          <w:bCs/>
          <w:sz w:val="22"/>
          <w:szCs w:val="22"/>
        </w:rPr>
        <w:t xml:space="preserve"> day from November 4 through 18.  She stated that UAC anticipate</w:t>
      </w:r>
      <w:r w:rsidR="009D20A1">
        <w:rPr>
          <w:rFonts w:ascii="Arial" w:hAnsi="Arial" w:cs="Arial"/>
          <w:bCs/>
          <w:sz w:val="22"/>
          <w:szCs w:val="22"/>
        </w:rPr>
        <w:t>s</w:t>
      </w:r>
      <w:r w:rsidR="001C668E" w:rsidRPr="00A636F4">
        <w:rPr>
          <w:rFonts w:ascii="Arial" w:hAnsi="Arial" w:cs="Arial"/>
          <w:bCs/>
          <w:sz w:val="22"/>
          <w:szCs w:val="22"/>
        </w:rPr>
        <w:t xml:space="preserve"> that construction of the new hangar </w:t>
      </w:r>
      <w:r w:rsidR="00A636F4" w:rsidRPr="00A636F4">
        <w:rPr>
          <w:rFonts w:ascii="Arial" w:hAnsi="Arial" w:cs="Arial"/>
          <w:bCs/>
          <w:sz w:val="22"/>
          <w:szCs w:val="22"/>
        </w:rPr>
        <w:t>will be completed in April 2023.</w:t>
      </w:r>
    </w:p>
    <w:p w14:paraId="509990B3" w14:textId="08273EC3" w:rsidR="009D4C28" w:rsidRPr="001C668E" w:rsidRDefault="00C3089F" w:rsidP="00A0063A">
      <w:pPr>
        <w:jc w:val="both"/>
        <w:rPr>
          <w:rFonts w:ascii="Arial" w:hAnsi="Arial" w:cs="Arial"/>
          <w:b/>
          <w:sz w:val="22"/>
          <w:szCs w:val="22"/>
          <w:u w:val="single"/>
        </w:rPr>
      </w:pPr>
      <w:r w:rsidRPr="001C668E">
        <w:rPr>
          <w:rFonts w:ascii="Arial" w:hAnsi="Arial" w:cs="Arial"/>
          <w:b/>
          <w:sz w:val="22"/>
          <w:szCs w:val="22"/>
          <w:u w:val="single"/>
        </w:rPr>
        <w:t xml:space="preserve"> </w:t>
      </w:r>
    </w:p>
    <w:p w14:paraId="4C41B88F" w14:textId="1D1E59CC" w:rsidR="003922E3" w:rsidRDefault="00C333DF" w:rsidP="0011655D">
      <w:pPr>
        <w:jc w:val="both"/>
        <w:rPr>
          <w:rFonts w:ascii="Arial" w:hAnsi="Arial" w:cs="Arial"/>
          <w:bCs/>
          <w:sz w:val="22"/>
          <w:szCs w:val="22"/>
        </w:rPr>
      </w:pPr>
      <w:r w:rsidRPr="007F3BA1">
        <w:rPr>
          <w:rFonts w:ascii="Arial" w:hAnsi="Arial" w:cs="Arial"/>
          <w:b/>
          <w:sz w:val="22"/>
          <w:szCs w:val="22"/>
          <w:u w:val="single"/>
        </w:rPr>
        <w:t>Airport Authority:</w:t>
      </w:r>
      <w:r w:rsidR="008B3C2F" w:rsidRPr="00D127D9">
        <w:rPr>
          <w:rFonts w:ascii="Arial" w:hAnsi="Arial" w:cs="Arial"/>
          <w:b/>
          <w:sz w:val="22"/>
          <w:szCs w:val="22"/>
        </w:rPr>
        <w:t xml:space="preserve"> </w:t>
      </w:r>
      <w:r w:rsidR="00096AF3" w:rsidRPr="00D127D9">
        <w:rPr>
          <w:rFonts w:ascii="Arial" w:hAnsi="Arial" w:cs="Arial"/>
          <w:bCs/>
          <w:sz w:val="22"/>
          <w:szCs w:val="22"/>
        </w:rPr>
        <w:t xml:space="preserve"> </w:t>
      </w:r>
    </w:p>
    <w:p w14:paraId="13CE50FD" w14:textId="7B8BA5F8" w:rsidR="00A636F4" w:rsidRDefault="00A636F4" w:rsidP="0011655D">
      <w:pPr>
        <w:jc w:val="both"/>
        <w:rPr>
          <w:rFonts w:ascii="Arial" w:hAnsi="Arial" w:cs="Arial"/>
          <w:bCs/>
          <w:sz w:val="22"/>
          <w:szCs w:val="22"/>
        </w:rPr>
      </w:pPr>
      <w:r>
        <w:rPr>
          <w:rFonts w:ascii="Arial" w:hAnsi="Arial" w:cs="Arial"/>
          <w:bCs/>
          <w:sz w:val="22"/>
          <w:szCs w:val="22"/>
        </w:rPr>
        <w:t xml:space="preserve">Mr. Thomas stated that it was not his intention to close the nominations for officers due to his being a </w:t>
      </w:r>
      <w:r w:rsidR="00190B71">
        <w:rPr>
          <w:rFonts w:ascii="Arial" w:hAnsi="Arial" w:cs="Arial"/>
          <w:bCs/>
          <w:sz w:val="22"/>
          <w:szCs w:val="22"/>
        </w:rPr>
        <w:t>candidate,</w:t>
      </w:r>
      <w:r>
        <w:rPr>
          <w:rFonts w:ascii="Arial" w:hAnsi="Arial" w:cs="Arial"/>
          <w:bCs/>
          <w:sz w:val="22"/>
          <w:szCs w:val="22"/>
        </w:rPr>
        <w:t xml:space="preserve"> but he wanted to keep the record straight on opening and closing the floor prior to taking a vote.</w:t>
      </w:r>
    </w:p>
    <w:p w14:paraId="45FFC76E" w14:textId="0092A586" w:rsidR="00A636F4" w:rsidRDefault="00A636F4" w:rsidP="0011655D">
      <w:pPr>
        <w:jc w:val="both"/>
        <w:rPr>
          <w:rFonts w:ascii="Arial" w:hAnsi="Arial" w:cs="Arial"/>
          <w:bCs/>
          <w:sz w:val="22"/>
          <w:szCs w:val="22"/>
        </w:rPr>
      </w:pPr>
    </w:p>
    <w:p w14:paraId="14E4C200" w14:textId="1C1B7761" w:rsidR="00A636F4" w:rsidRDefault="00A636F4" w:rsidP="0011655D">
      <w:pPr>
        <w:jc w:val="both"/>
        <w:rPr>
          <w:rFonts w:ascii="Arial" w:hAnsi="Arial" w:cs="Arial"/>
          <w:bCs/>
          <w:sz w:val="22"/>
          <w:szCs w:val="22"/>
        </w:rPr>
      </w:pPr>
      <w:r>
        <w:rPr>
          <w:rFonts w:ascii="Arial" w:hAnsi="Arial" w:cs="Arial"/>
          <w:bCs/>
          <w:sz w:val="22"/>
          <w:szCs w:val="22"/>
        </w:rPr>
        <w:t>Mr. Chase related that his son had no luck in trying to purchase a mask at the Tailwinds concession but was able to get one at the American Airlines counter.   Mr. Penksa noted that free masks are available in the Administration Office</w:t>
      </w:r>
      <w:r w:rsidR="00F47876">
        <w:rPr>
          <w:rFonts w:ascii="Arial" w:hAnsi="Arial" w:cs="Arial"/>
          <w:bCs/>
          <w:sz w:val="22"/>
          <w:szCs w:val="22"/>
        </w:rPr>
        <w:t>.</w:t>
      </w:r>
    </w:p>
    <w:p w14:paraId="64BF7936" w14:textId="2099F691" w:rsidR="00F47876" w:rsidRDefault="00F47876" w:rsidP="0011655D">
      <w:pPr>
        <w:jc w:val="both"/>
        <w:rPr>
          <w:rFonts w:ascii="Arial" w:hAnsi="Arial" w:cs="Arial"/>
          <w:bCs/>
          <w:sz w:val="22"/>
          <w:szCs w:val="22"/>
        </w:rPr>
      </w:pPr>
    </w:p>
    <w:p w14:paraId="4D94EC5F" w14:textId="5629AC8B" w:rsidR="00F47876" w:rsidRDefault="00F47876" w:rsidP="0011655D">
      <w:pPr>
        <w:jc w:val="both"/>
        <w:rPr>
          <w:rFonts w:ascii="Arial" w:hAnsi="Arial" w:cs="Arial"/>
          <w:bCs/>
          <w:sz w:val="22"/>
          <w:szCs w:val="22"/>
        </w:rPr>
      </w:pPr>
      <w:r>
        <w:rPr>
          <w:rFonts w:ascii="Arial" w:hAnsi="Arial" w:cs="Arial"/>
          <w:bCs/>
          <w:sz w:val="22"/>
          <w:szCs w:val="22"/>
        </w:rPr>
        <w:t>Mr. Dedenbach reported that the Urban Land Institute is finalizing its report regarding commercial development opportunities along the Waldo Road corridor.  He also reported that he experienced no airline issues during a trip to LaGuardia Airport earlier this month.</w:t>
      </w:r>
    </w:p>
    <w:p w14:paraId="5AA37983" w14:textId="4C79894E" w:rsidR="00A636F4" w:rsidRDefault="00A636F4" w:rsidP="0011655D">
      <w:pPr>
        <w:jc w:val="both"/>
        <w:rPr>
          <w:rFonts w:ascii="Arial" w:hAnsi="Arial" w:cs="Arial"/>
          <w:bCs/>
          <w:sz w:val="22"/>
          <w:szCs w:val="22"/>
        </w:rPr>
      </w:pPr>
    </w:p>
    <w:p w14:paraId="6B8A5E3D" w14:textId="395A4ACF" w:rsidR="00BE4464" w:rsidRPr="00BE4464" w:rsidRDefault="00BE4464" w:rsidP="00585839">
      <w:pPr>
        <w:rPr>
          <w:rFonts w:ascii="Arial" w:hAnsi="Arial" w:cs="Arial"/>
          <w:bCs/>
          <w:sz w:val="22"/>
          <w:szCs w:val="22"/>
        </w:rPr>
      </w:pPr>
      <w:r w:rsidRPr="00BE4464">
        <w:rPr>
          <w:rFonts w:ascii="Arial" w:hAnsi="Arial" w:cs="Arial"/>
          <w:b/>
          <w:sz w:val="22"/>
          <w:szCs w:val="22"/>
          <w:u w:val="single"/>
        </w:rPr>
        <w:t>Attendance:</w:t>
      </w:r>
      <w:r w:rsidRPr="00BE4464">
        <w:rPr>
          <w:rFonts w:ascii="Arial" w:hAnsi="Arial" w:cs="Arial"/>
          <w:bCs/>
          <w:sz w:val="22"/>
          <w:szCs w:val="22"/>
        </w:rPr>
        <w:t xml:space="preserve">  </w:t>
      </w:r>
      <w:r w:rsidR="00F47876">
        <w:rPr>
          <w:rFonts w:ascii="Arial" w:hAnsi="Arial" w:cs="Arial"/>
          <w:bCs/>
          <w:sz w:val="22"/>
          <w:szCs w:val="22"/>
        </w:rPr>
        <w:t>Ms. Schiemann reported that Grace Horvath intends to provide either a letter or email to request Board approval for her recent absences from meetings.</w:t>
      </w:r>
    </w:p>
    <w:p w14:paraId="016CDF2C" w14:textId="48BA3DC0" w:rsidR="00033480" w:rsidRPr="001C668E" w:rsidRDefault="00033480" w:rsidP="001C668E">
      <w:pPr>
        <w:jc w:val="both"/>
        <w:rPr>
          <w:rFonts w:ascii="Arial" w:hAnsi="Arial" w:cs="Arial"/>
          <w:b/>
          <w:sz w:val="22"/>
          <w:szCs w:val="22"/>
          <w:u w:val="single"/>
        </w:rPr>
      </w:pPr>
    </w:p>
    <w:p w14:paraId="6104CB60" w14:textId="5F3E6D47" w:rsidR="00DC41C3" w:rsidRPr="00BE4464" w:rsidRDefault="006B4598" w:rsidP="00FB7AE3">
      <w:pPr>
        <w:rPr>
          <w:rFonts w:ascii="Arial" w:hAnsi="Arial" w:cs="Arial"/>
          <w:b/>
          <w:sz w:val="22"/>
          <w:szCs w:val="22"/>
          <w:u w:val="single"/>
        </w:rPr>
      </w:pPr>
      <w:r w:rsidRPr="00BE4464">
        <w:rPr>
          <w:rFonts w:ascii="Arial" w:hAnsi="Arial" w:cs="Arial"/>
          <w:b/>
          <w:sz w:val="22"/>
          <w:szCs w:val="22"/>
          <w:u w:val="single"/>
        </w:rPr>
        <w:t>Adjournment</w:t>
      </w:r>
    </w:p>
    <w:p w14:paraId="70DFDF92" w14:textId="421B815C" w:rsidR="0054723B" w:rsidRPr="00BE4464" w:rsidRDefault="0054723B" w:rsidP="0054723B">
      <w:pPr>
        <w:jc w:val="both"/>
        <w:rPr>
          <w:rFonts w:ascii="Arial" w:hAnsi="Arial" w:cs="Arial"/>
          <w:bCs/>
          <w:sz w:val="22"/>
          <w:szCs w:val="22"/>
        </w:rPr>
      </w:pPr>
      <w:r w:rsidRPr="00BE4464">
        <w:rPr>
          <w:rFonts w:ascii="Arial" w:hAnsi="Arial" w:cs="Arial"/>
          <w:bCs/>
          <w:sz w:val="22"/>
          <w:szCs w:val="22"/>
        </w:rPr>
        <w:t xml:space="preserve">At </w:t>
      </w:r>
      <w:r w:rsidR="006619AB">
        <w:rPr>
          <w:rFonts w:ascii="Arial" w:hAnsi="Arial" w:cs="Arial"/>
          <w:bCs/>
          <w:sz w:val="22"/>
          <w:szCs w:val="22"/>
        </w:rPr>
        <w:t>5:</w:t>
      </w:r>
      <w:r w:rsidR="009D4D25">
        <w:rPr>
          <w:rFonts w:ascii="Arial" w:hAnsi="Arial" w:cs="Arial"/>
          <w:bCs/>
          <w:sz w:val="22"/>
          <w:szCs w:val="22"/>
        </w:rPr>
        <w:t>20</w:t>
      </w:r>
      <w:r w:rsidR="00BE4464" w:rsidRPr="00BE4464">
        <w:rPr>
          <w:rFonts w:ascii="Arial" w:hAnsi="Arial" w:cs="Arial"/>
          <w:bCs/>
          <w:sz w:val="22"/>
          <w:szCs w:val="22"/>
        </w:rPr>
        <w:t xml:space="preserve"> </w:t>
      </w:r>
      <w:r w:rsidRPr="00BE4464">
        <w:rPr>
          <w:rFonts w:ascii="Arial" w:hAnsi="Arial" w:cs="Arial"/>
          <w:bCs/>
          <w:sz w:val="22"/>
          <w:szCs w:val="22"/>
        </w:rPr>
        <w:t xml:space="preserve">p.m., </w:t>
      </w:r>
      <w:r w:rsidR="00680FB3" w:rsidRPr="00BE4464">
        <w:rPr>
          <w:rFonts w:ascii="Arial" w:hAnsi="Arial" w:cs="Arial"/>
          <w:bCs/>
          <w:sz w:val="22"/>
          <w:szCs w:val="22"/>
        </w:rPr>
        <w:t xml:space="preserve">there being no further business, </w:t>
      </w:r>
      <w:r w:rsidR="009D4D25">
        <w:rPr>
          <w:rFonts w:ascii="Arial" w:hAnsi="Arial" w:cs="Arial"/>
          <w:bCs/>
          <w:sz w:val="22"/>
          <w:szCs w:val="22"/>
        </w:rPr>
        <w:t>Vice-chair Dedenbach</w:t>
      </w:r>
      <w:r w:rsidR="00680FB3" w:rsidRPr="00BE4464">
        <w:rPr>
          <w:rFonts w:ascii="Arial" w:hAnsi="Arial" w:cs="Arial"/>
          <w:bCs/>
          <w:sz w:val="22"/>
          <w:szCs w:val="22"/>
        </w:rPr>
        <w:t xml:space="preserve"> adjourned the meeting.</w:t>
      </w:r>
    </w:p>
    <w:p w14:paraId="2ED8DC24" w14:textId="77777777" w:rsidR="006B1BEE" w:rsidRPr="001C668E" w:rsidRDefault="006B1BEE" w:rsidP="001C668E">
      <w:pPr>
        <w:jc w:val="both"/>
        <w:rPr>
          <w:rFonts w:ascii="Arial" w:hAnsi="Arial" w:cs="Arial"/>
          <w:b/>
          <w:sz w:val="22"/>
          <w:szCs w:val="22"/>
          <w:u w:val="single"/>
        </w:rPr>
      </w:pPr>
    </w:p>
    <w:p w14:paraId="50820F1E" w14:textId="77777777" w:rsidR="00DC41C3" w:rsidRPr="00BE4464" w:rsidRDefault="00F048FF" w:rsidP="004D3BFE">
      <w:pPr>
        <w:ind w:left="720" w:hanging="720"/>
        <w:jc w:val="both"/>
        <w:rPr>
          <w:rFonts w:ascii="Arial" w:hAnsi="Arial" w:cs="Arial"/>
          <w:b/>
          <w:sz w:val="22"/>
          <w:szCs w:val="22"/>
        </w:rPr>
      </w:pPr>
      <w:r w:rsidRPr="00BE4464">
        <w:rPr>
          <w:rFonts w:ascii="Arial" w:hAnsi="Arial" w:cs="Arial"/>
          <w:b/>
          <w:sz w:val="22"/>
          <w:szCs w:val="22"/>
        </w:rPr>
        <w:t>GACRAA Monthly Meeting</w:t>
      </w:r>
    </w:p>
    <w:p w14:paraId="360DC5C5" w14:textId="75BDE3AA" w:rsidR="00127278" w:rsidRDefault="00127278" w:rsidP="005F5780">
      <w:pPr>
        <w:jc w:val="both"/>
        <w:rPr>
          <w:rFonts w:ascii="Arial" w:hAnsi="Arial" w:cs="Arial"/>
          <w:iCs/>
          <w:sz w:val="14"/>
          <w:szCs w:val="14"/>
        </w:rPr>
      </w:pPr>
    </w:p>
    <w:p w14:paraId="2BC58557" w14:textId="77777777" w:rsidR="001C668E" w:rsidRPr="00BE4464" w:rsidRDefault="001C668E" w:rsidP="005F5780">
      <w:pPr>
        <w:jc w:val="both"/>
        <w:rPr>
          <w:rFonts w:ascii="Arial" w:hAnsi="Arial" w:cs="Arial"/>
          <w:iCs/>
          <w:sz w:val="14"/>
          <w:szCs w:val="14"/>
        </w:rPr>
      </w:pPr>
    </w:p>
    <w:p w14:paraId="720148F2" w14:textId="4501A592" w:rsidR="00DC41C3" w:rsidRPr="00BE4464" w:rsidRDefault="00C01896" w:rsidP="005F5780">
      <w:pPr>
        <w:jc w:val="both"/>
        <w:rPr>
          <w:rFonts w:ascii="Arial" w:hAnsi="Arial" w:cs="Arial"/>
          <w:iCs/>
          <w:sz w:val="16"/>
          <w:szCs w:val="16"/>
        </w:rPr>
      </w:pPr>
      <w:r w:rsidRPr="00BE4464">
        <w:rPr>
          <w:rFonts w:ascii="Arial" w:hAnsi="Arial" w:cs="Arial"/>
          <w:iCs/>
          <w:sz w:val="16"/>
          <w:szCs w:val="16"/>
        </w:rPr>
        <w:t>____________________________</w:t>
      </w:r>
      <w:r w:rsidR="004C4642" w:rsidRPr="00BE4464">
        <w:rPr>
          <w:rFonts w:ascii="Arial" w:hAnsi="Arial" w:cs="Arial"/>
          <w:iCs/>
          <w:sz w:val="16"/>
          <w:szCs w:val="16"/>
        </w:rPr>
        <w:t>____</w:t>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00F73098" w:rsidRPr="00BE4464">
        <w:rPr>
          <w:rFonts w:ascii="Arial" w:hAnsi="Arial" w:cs="Arial"/>
          <w:iCs/>
          <w:sz w:val="16"/>
          <w:szCs w:val="16"/>
        </w:rPr>
        <w:tab/>
      </w:r>
      <w:r w:rsidR="005E6E39" w:rsidRPr="00BE4464">
        <w:rPr>
          <w:rFonts w:ascii="Arial" w:hAnsi="Arial" w:cs="Arial"/>
          <w:iCs/>
          <w:sz w:val="16"/>
          <w:szCs w:val="16"/>
        </w:rPr>
        <w:tab/>
      </w:r>
      <w:r w:rsidRPr="00BE4464">
        <w:rPr>
          <w:rFonts w:ascii="Arial" w:hAnsi="Arial" w:cs="Arial"/>
          <w:iCs/>
          <w:sz w:val="16"/>
          <w:szCs w:val="16"/>
        </w:rPr>
        <w:t>_________________</w:t>
      </w:r>
    </w:p>
    <w:p w14:paraId="36586EF7" w14:textId="77777777" w:rsidR="00C82636" w:rsidRPr="00BE4464" w:rsidRDefault="00DF223F" w:rsidP="00323C92">
      <w:pPr>
        <w:ind w:left="720" w:hanging="720"/>
        <w:jc w:val="both"/>
        <w:rPr>
          <w:rFonts w:ascii="Arial" w:hAnsi="Arial" w:cs="Arial"/>
          <w:sz w:val="22"/>
          <w:szCs w:val="22"/>
        </w:rPr>
      </w:pPr>
      <w:r w:rsidRPr="00BE4464">
        <w:rPr>
          <w:rFonts w:ascii="Arial" w:hAnsi="Arial" w:cs="Arial"/>
          <w:sz w:val="22"/>
          <w:szCs w:val="22"/>
        </w:rPr>
        <w:t>Chair</w:t>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0F1F03" w:rsidRPr="00BE4464">
        <w:rPr>
          <w:rFonts w:ascii="Arial" w:hAnsi="Arial" w:cs="Arial"/>
          <w:sz w:val="22"/>
          <w:szCs w:val="22"/>
        </w:rPr>
        <w:tab/>
      </w:r>
      <w:r w:rsidR="000F1F03" w:rsidRPr="00BE4464">
        <w:rPr>
          <w:rFonts w:ascii="Arial" w:hAnsi="Arial" w:cs="Arial"/>
          <w:sz w:val="22"/>
          <w:szCs w:val="22"/>
        </w:rPr>
        <w:tab/>
      </w:r>
      <w:r w:rsidR="00D1652F" w:rsidRPr="00BE4464">
        <w:rPr>
          <w:rFonts w:ascii="Arial" w:hAnsi="Arial" w:cs="Arial"/>
          <w:sz w:val="22"/>
          <w:szCs w:val="22"/>
        </w:rPr>
        <w:tab/>
      </w:r>
      <w:r w:rsidR="00900B9D" w:rsidRPr="00BE4464">
        <w:rPr>
          <w:rFonts w:ascii="Arial" w:hAnsi="Arial" w:cs="Arial"/>
          <w:sz w:val="22"/>
          <w:szCs w:val="22"/>
        </w:rPr>
        <w:t>Date</w:t>
      </w:r>
    </w:p>
    <w:p w14:paraId="5F20A42A" w14:textId="29FBAB4A" w:rsidR="00300E2B" w:rsidRDefault="00300E2B" w:rsidP="004E62AD">
      <w:pPr>
        <w:ind w:right="-90"/>
        <w:rPr>
          <w:rFonts w:ascii="Arial" w:hAnsi="Arial" w:cs="Arial"/>
          <w:iCs/>
          <w:sz w:val="14"/>
          <w:szCs w:val="14"/>
        </w:rPr>
      </w:pPr>
    </w:p>
    <w:p w14:paraId="36E70F0C" w14:textId="77777777" w:rsidR="00DC693C" w:rsidRDefault="00DC693C" w:rsidP="004E62AD">
      <w:pPr>
        <w:ind w:right="-90"/>
        <w:rPr>
          <w:rFonts w:ascii="Arial" w:hAnsi="Arial" w:cs="Arial"/>
          <w:iCs/>
          <w:sz w:val="14"/>
          <w:szCs w:val="14"/>
        </w:rPr>
      </w:pPr>
    </w:p>
    <w:p w14:paraId="22446E12" w14:textId="17E186FF" w:rsidR="004E62AD" w:rsidRPr="00BE4464" w:rsidRDefault="004E62AD" w:rsidP="004E62AD">
      <w:pPr>
        <w:ind w:right="-90"/>
        <w:rPr>
          <w:rFonts w:ascii="Arial" w:hAnsi="Arial" w:cs="Arial"/>
          <w:sz w:val="16"/>
          <w:szCs w:val="16"/>
        </w:rPr>
      </w:pPr>
      <w:r w:rsidRPr="00BE4464">
        <w:rPr>
          <w:rFonts w:ascii="Arial" w:hAnsi="Arial" w:cs="Arial"/>
          <w:sz w:val="16"/>
          <w:szCs w:val="16"/>
        </w:rPr>
        <w:t>__________________________________</w:t>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t>_________________</w:t>
      </w:r>
    </w:p>
    <w:p w14:paraId="6681A306" w14:textId="21AE34E7" w:rsidR="00DE325D" w:rsidRPr="00BE4464" w:rsidRDefault="004E62AD" w:rsidP="00514D84">
      <w:pPr>
        <w:ind w:left="720" w:hanging="720"/>
        <w:jc w:val="both"/>
        <w:rPr>
          <w:rFonts w:ascii="Arial" w:eastAsia="Arial" w:hAnsi="Arial" w:cs="Arial"/>
        </w:rPr>
      </w:pPr>
      <w:r w:rsidRPr="00BE4464">
        <w:rPr>
          <w:rFonts w:ascii="Arial" w:hAnsi="Arial" w:cs="Arial"/>
          <w:sz w:val="22"/>
          <w:szCs w:val="22"/>
        </w:rPr>
        <w:t>Secretary/Treasurer</w:t>
      </w:r>
      <w:r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D1652F" w:rsidRPr="00BE4464">
        <w:rPr>
          <w:rFonts w:ascii="Arial" w:hAnsi="Arial" w:cs="Arial"/>
          <w:sz w:val="22"/>
          <w:szCs w:val="22"/>
        </w:rPr>
        <w:tab/>
      </w:r>
      <w:r w:rsidR="00807EF4" w:rsidRPr="00BE4464">
        <w:rPr>
          <w:rFonts w:ascii="Arial" w:hAnsi="Arial" w:cs="Arial"/>
          <w:sz w:val="22"/>
          <w:szCs w:val="22"/>
        </w:rPr>
        <w:tab/>
      </w:r>
      <w:r w:rsidR="00807EF4" w:rsidRPr="00BE4464">
        <w:rPr>
          <w:rFonts w:ascii="Arial" w:hAnsi="Arial" w:cs="Arial"/>
          <w:sz w:val="22"/>
          <w:szCs w:val="22"/>
        </w:rPr>
        <w:tab/>
      </w:r>
      <w:r w:rsidR="00F048FF" w:rsidRPr="00BE4464">
        <w:rPr>
          <w:rFonts w:ascii="Arial" w:hAnsi="Arial" w:cs="Arial"/>
          <w:sz w:val="22"/>
          <w:szCs w:val="22"/>
        </w:rPr>
        <w:t>Date</w:t>
      </w:r>
    </w:p>
    <w:sectPr w:rsidR="00DE325D" w:rsidRPr="00BE4464" w:rsidSect="0056382C">
      <w:headerReference w:type="even" r:id="rId8"/>
      <w:headerReference w:type="default" r:id="rId9"/>
      <w:footerReference w:type="even" r:id="rId10"/>
      <w:footerReference w:type="default" r:id="rId11"/>
      <w:headerReference w:type="first" r:id="rId12"/>
      <w:footerReference w:type="first" r:id="rId13"/>
      <w:pgSz w:w="12240" w:h="15840" w:code="1"/>
      <w:pgMar w:top="990" w:right="1152" w:bottom="446"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388ED" w14:textId="77777777" w:rsidR="00C23C50" w:rsidRDefault="00C23C50">
      <w:r>
        <w:separator/>
      </w:r>
    </w:p>
  </w:endnote>
  <w:endnote w:type="continuationSeparator" w:id="0">
    <w:p w14:paraId="5DFEC16E" w14:textId="77777777" w:rsidR="00C23C50" w:rsidRDefault="00C2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7366B" w14:textId="77777777" w:rsidR="00C23C50" w:rsidRDefault="00C23C50">
      <w:r>
        <w:separator/>
      </w:r>
    </w:p>
  </w:footnote>
  <w:footnote w:type="continuationSeparator" w:id="0">
    <w:p w14:paraId="34DAAD67" w14:textId="77777777" w:rsidR="00C23C50" w:rsidRDefault="00C23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BEAE" w14:textId="77777777"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33F19F72"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8963" w14:textId="77777777"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378"/>
    <w:multiLevelType w:val="hybridMultilevel"/>
    <w:tmpl w:val="93E08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43EAA"/>
    <w:multiLevelType w:val="hybridMultilevel"/>
    <w:tmpl w:val="53B6E092"/>
    <w:lvl w:ilvl="0" w:tplc="0409000F">
      <w:start w:val="1"/>
      <w:numFmt w:val="decimal"/>
      <w:lvlText w:val="%1."/>
      <w:lvlJc w:val="left"/>
      <w:pPr>
        <w:tabs>
          <w:tab w:val="num" w:pos="720"/>
        </w:tabs>
        <w:ind w:left="720" w:hanging="360"/>
      </w:pPr>
      <w:rPr>
        <w:rFonts w:hint="default"/>
        <w:i w:val="0"/>
      </w:rPr>
    </w:lvl>
    <w:lvl w:ilvl="1" w:tplc="C1569088">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6552C"/>
    <w:multiLevelType w:val="hybridMultilevel"/>
    <w:tmpl w:val="9FF27160"/>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3" w15:restartNumberingAfterBreak="0">
    <w:nsid w:val="0E686785"/>
    <w:multiLevelType w:val="hybridMultilevel"/>
    <w:tmpl w:val="7338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07DB"/>
    <w:multiLevelType w:val="hybridMultilevel"/>
    <w:tmpl w:val="38D25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3124BC"/>
    <w:multiLevelType w:val="hybridMultilevel"/>
    <w:tmpl w:val="53B6E092"/>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0064413"/>
    <w:multiLevelType w:val="hybridMultilevel"/>
    <w:tmpl w:val="97AABA72"/>
    <w:lvl w:ilvl="0" w:tplc="C1569088">
      <w:start w:val="1"/>
      <w:numFmt w:val="bullet"/>
      <w:lvlText w:val=""/>
      <w:lvlJc w:val="left"/>
      <w:pPr>
        <w:tabs>
          <w:tab w:val="num" w:pos="1080"/>
        </w:tabs>
        <w:ind w:left="1080" w:hanging="360"/>
      </w:pPr>
      <w:rPr>
        <w:rFonts w:ascii="Wingdings" w:hAnsi="Wingdings" w:hint="default"/>
        <w:i w:val="0"/>
        <w:color w:val="auto"/>
      </w:rPr>
    </w:lvl>
    <w:lvl w:ilvl="1" w:tplc="FFFFFFFF">
      <w:start w:val="1"/>
      <w:numFmt w:val="bullet"/>
      <w:lvlText w:val=""/>
      <w:lvlJc w:val="left"/>
      <w:pPr>
        <w:tabs>
          <w:tab w:val="num" w:pos="1800"/>
        </w:tabs>
        <w:ind w:left="1800" w:hanging="360"/>
      </w:pPr>
      <w:rPr>
        <w:rFonts w:ascii="Wingdings" w:hAnsi="Wingdings" w:hint="default"/>
        <w:color w:val="auto"/>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2874CE5"/>
    <w:multiLevelType w:val="hybridMultilevel"/>
    <w:tmpl w:val="82D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727DD"/>
    <w:multiLevelType w:val="hybridMultilevel"/>
    <w:tmpl w:val="E3DAE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87543A0"/>
    <w:multiLevelType w:val="hybridMultilevel"/>
    <w:tmpl w:val="08C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272CF"/>
    <w:multiLevelType w:val="hybridMultilevel"/>
    <w:tmpl w:val="792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91952"/>
    <w:multiLevelType w:val="hybridMultilevel"/>
    <w:tmpl w:val="20FE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F0CD8"/>
    <w:multiLevelType w:val="hybridMultilevel"/>
    <w:tmpl w:val="C73620E4"/>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3" w15:restartNumberingAfterBreak="0">
    <w:nsid w:val="3E7E32E7"/>
    <w:multiLevelType w:val="hybridMultilevel"/>
    <w:tmpl w:val="EB6C21DE"/>
    <w:lvl w:ilvl="0" w:tplc="C1569088">
      <w:start w:val="1"/>
      <w:numFmt w:val="bullet"/>
      <w:lvlText w:val=""/>
      <w:lvlJc w:val="left"/>
      <w:pPr>
        <w:tabs>
          <w:tab w:val="num" w:pos="2880"/>
        </w:tabs>
        <w:ind w:left="2880" w:hanging="360"/>
      </w:pPr>
      <w:rPr>
        <w:rFonts w:ascii="Wingdings" w:hAnsi="Wingdings"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3E980B5F"/>
    <w:multiLevelType w:val="hybridMultilevel"/>
    <w:tmpl w:val="B63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87183"/>
    <w:multiLevelType w:val="hybridMultilevel"/>
    <w:tmpl w:val="DA6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A5D51"/>
    <w:multiLevelType w:val="hybridMultilevel"/>
    <w:tmpl w:val="CE94BD96"/>
    <w:lvl w:ilvl="0" w:tplc="0EFC4F04">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3141E"/>
    <w:multiLevelType w:val="hybridMultilevel"/>
    <w:tmpl w:val="0B1458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9460D4"/>
    <w:multiLevelType w:val="hybridMultilevel"/>
    <w:tmpl w:val="C862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A96186F"/>
    <w:multiLevelType w:val="hybridMultilevel"/>
    <w:tmpl w:val="0EF089BA"/>
    <w:lvl w:ilvl="0" w:tplc="0EFC4F04">
      <w:start w:val="1"/>
      <w:numFmt w:val="bullet"/>
      <w:lvlText w:val=""/>
      <w:lvlJc w:val="left"/>
      <w:pPr>
        <w:ind w:left="360" w:hanging="360"/>
      </w:pPr>
      <w:rPr>
        <w:rFonts w:ascii="Wingdings" w:hAnsi="Wingdings"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1F3F09"/>
    <w:multiLevelType w:val="hybridMultilevel"/>
    <w:tmpl w:val="1732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904E2"/>
    <w:multiLevelType w:val="hybridMultilevel"/>
    <w:tmpl w:val="0590A48E"/>
    <w:lvl w:ilvl="0" w:tplc="80A0E622">
      <w:start w:val="1"/>
      <w:numFmt w:val="bullet"/>
      <w:lvlText w:val="•"/>
      <w:lvlJc w:val="left"/>
      <w:pPr>
        <w:tabs>
          <w:tab w:val="num" w:pos="720"/>
        </w:tabs>
        <w:ind w:left="720" w:hanging="360"/>
      </w:pPr>
      <w:rPr>
        <w:rFonts w:ascii="Arial" w:hAnsi="Arial" w:hint="default"/>
      </w:rPr>
    </w:lvl>
    <w:lvl w:ilvl="1" w:tplc="27C06DE8" w:tentative="1">
      <w:start w:val="1"/>
      <w:numFmt w:val="bullet"/>
      <w:lvlText w:val="•"/>
      <w:lvlJc w:val="left"/>
      <w:pPr>
        <w:tabs>
          <w:tab w:val="num" w:pos="1440"/>
        </w:tabs>
        <w:ind w:left="1440" w:hanging="360"/>
      </w:pPr>
      <w:rPr>
        <w:rFonts w:ascii="Arial" w:hAnsi="Arial" w:hint="default"/>
      </w:rPr>
    </w:lvl>
    <w:lvl w:ilvl="2" w:tplc="FC9ED49C" w:tentative="1">
      <w:start w:val="1"/>
      <w:numFmt w:val="bullet"/>
      <w:lvlText w:val="•"/>
      <w:lvlJc w:val="left"/>
      <w:pPr>
        <w:tabs>
          <w:tab w:val="num" w:pos="2160"/>
        </w:tabs>
        <w:ind w:left="2160" w:hanging="360"/>
      </w:pPr>
      <w:rPr>
        <w:rFonts w:ascii="Arial" w:hAnsi="Arial" w:hint="default"/>
      </w:rPr>
    </w:lvl>
    <w:lvl w:ilvl="3" w:tplc="255A4396" w:tentative="1">
      <w:start w:val="1"/>
      <w:numFmt w:val="bullet"/>
      <w:lvlText w:val="•"/>
      <w:lvlJc w:val="left"/>
      <w:pPr>
        <w:tabs>
          <w:tab w:val="num" w:pos="2880"/>
        </w:tabs>
        <w:ind w:left="2880" w:hanging="360"/>
      </w:pPr>
      <w:rPr>
        <w:rFonts w:ascii="Arial" w:hAnsi="Arial" w:hint="default"/>
      </w:rPr>
    </w:lvl>
    <w:lvl w:ilvl="4" w:tplc="2990E12C" w:tentative="1">
      <w:start w:val="1"/>
      <w:numFmt w:val="bullet"/>
      <w:lvlText w:val="•"/>
      <w:lvlJc w:val="left"/>
      <w:pPr>
        <w:tabs>
          <w:tab w:val="num" w:pos="3600"/>
        </w:tabs>
        <w:ind w:left="3600" w:hanging="360"/>
      </w:pPr>
      <w:rPr>
        <w:rFonts w:ascii="Arial" w:hAnsi="Arial" w:hint="default"/>
      </w:rPr>
    </w:lvl>
    <w:lvl w:ilvl="5" w:tplc="1A3A64F6" w:tentative="1">
      <w:start w:val="1"/>
      <w:numFmt w:val="bullet"/>
      <w:lvlText w:val="•"/>
      <w:lvlJc w:val="left"/>
      <w:pPr>
        <w:tabs>
          <w:tab w:val="num" w:pos="4320"/>
        </w:tabs>
        <w:ind w:left="4320" w:hanging="360"/>
      </w:pPr>
      <w:rPr>
        <w:rFonts w:ascii="Arial" w:hAnsi="Arial" w:hint="default"/>
      </w:rPr>
    </w:lvl>
    <w:lvl w:ilvl="6" w:tplc="870E8A28" w:tentative="1">
      <w:start w:val="1"/>
      <w:numFmt w:val="bullet"/>
      <w:lvlText w:val="•"/>
      <w:lvlJc w:val="left"/>
      <w:pPr>
        <w:tabs>
          <w:tab w:val="num" w:pos="5040"/>
        </w:tabs>
        <w:ind w:left="5040" w:hanging="360"/>
      </w:pPr>
      <w:rPr>
        <w:rFonts w:ascii="Arial" w:hAnsi="Arial" w:hint="default"/>
      </w:rPr>
    </w:lvl>
    <w:lvl w:ilvl="7" w:tplc="B36EFF2E" w:tentative="1">
      <w:start w:val="1"/>
      <w:numFmt w:val="bullet"/>
      <w:lvlText w:val="•"/>
      <w:lvlJc w:val="left"/>
      <w:pPr>
        <w:tabs>
          <w:tab w:val="num" w:pos="5760"/>
        </w:tabs>
        <w:ind w:left="5760" w:hanging="360"/>
      </w:pPr>
      <w:rPr>
        <w:rFonts w:ascii="Arial" w:hAnsi="Arial" w:hint="default"/>
      </w:rPr>
    </w:lvl>
    <w:lvl w:ilvl="8" w:tplc="20A2366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967CF2"/>
    <w:multiLevelType w:val="hybridMultilevel"/>
    <w:tmpl w:val="524C9ADA"/>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E117E5E"/>
    <w:multiLevelType w:val="hybridMultilevel"/>
    <w:tmpl w:val="9EC0D636"/>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31F57D3"/>
    <w:multiLevelType w:val="hybridMultilevel"/>
    <w:tmpl w:val="FBE66698"/>
    <w:lvl w:ilvl="0" w:tplc="04090001">
      <w:start w:val="1"/>
      <w:numFmt w:val="bullet"/>
      <w:lvlText w:val=""/>
      <w:lvlJc w:val="left"/>
      <w:pPr>
        <w:tabs>
          <w:tab w:val="num" w:pos="1080"/>
        </w:tabs>
        <w:ind w:left="1080" w:hanging="720"/>
      </w:pPr>
      <w:rPr>
        <w:rFonts w:ascii="Symbol" w:hAnsi="Symbol" w:hint="default"/>
        <w:b/>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3001E0"/>
    <w:multiLevelType w:val="hybridMultilevel"/>
    <w:tmpl w:val="275AE9AC"/>
    <w:lvl w:ilvl="0" w:tplc="FFFFFFFF">
      <w:start w:val="1"/>
      <w:numFmt w:val="decimal"/>
      <w:lvlText w:val="%1."/>
      <w:lvlJc w:val="left"/>
      <w:pPr>
        <w:tabs>
          <w:tab w:val="num" w:pos="720"/>
        </w:tabs>
        <w:ind w:left="720" w:hanging="360"/>
      </w:pPr>
      <w:rPr>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4AB4EDB"/>
    <w:multiLevelType w:val="hybridMultilevel"/>
    <w:tmpl w:val="89284A3E"/>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27" w15:restartNumberingAfterBreak="0">
    <w:nsid w:val="6B446FCF"/>
    <w:multiLevelType w:val="hybridMultilevel"/>
    <w:tmpl w:val="2A229F86"/>
    <w:lvl w:ilvl="0" w:tplc="04090001">
      <w:start w:val="1"/>
      <w:numFmt w:val="bullet"/>
      <w:lvlText w:val=""/>
      <w:lvlJc w:val="left"/>
      <w:pPr>
        <w:tabs>
          <w:tab w:val="num" w:pos="1440"/>
        </w:tabs>
        <w:ind w:left="1440" w:hanging="720"/>
      </w:pPr>
      <w:rPr>
        <w:rFonts w:ascii="Symbol" w:hAnsi="Symbol" w:hint="default"/>
        <w:u w:val="none"/>
      </w:rPr>
    </w:lvl>
    <w:lvl w:ilvl="1" w:tplc="0409000F">
      <w:start w:val="1"/>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B543EA0"/>
    <w:multiLevelType w:val="hybridMultilevel"/>
    <w:tmpl w:val="9C90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E5238"/>
    <w:multiLevelType w:val="hybridMultilevel"/>
    <w:tmpl w:val="0870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A533FE"/>
    <w:multiLevelType w:val="hybridMultilevel"/>
    <w:tmpl w:val="AEC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33139"/>
    <w:multiLevelType w:val="hybridMultilevel"/>
    <w:tmpl w:val="2A5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CAA6290"/>
    <w:multiLevelType w:val="hybridMultilevel"/>
    <w:tmpl w:val="E2F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2381">
    <w:abstractNumId w:val="10"/>
  </w:num>
  <w:num w:numId="2" w16cid:durableId="362678566">
    <w:abstractNumId w:val="15"/>
  </w:num>
  <w:num w:numId="3" w16cid:durableId="707604760">
    <w:abstractNumId w:val="16"/>
  </w:num>
  <w:num w:numId="4" w16cid:durableId="2033527772">
    <w:abstractNumId w:val="0"/>
  </w:num>
  <w:num w:numId="5" w16cid:durableId="738789659">
    <w:abstractNumId w:val="20"/>
  </w:num>
  <w:num w:numId="6" w16cid:durableId="1555384412">
    <w:abstractNumId w:val="3"/>
  </w:num>
  <w:num w:numId="7" w16cid:durableId="7215456">
    <w:abstractNumId w:val="11"/>
  </w:num>
  <w:num w:numId="8" w16cid:durableId="1363823991">
    <w:abstractNumId w:val="9"/>
  </w:num>
  <w:num w:numId="9" w16cid:durableId="301738287">
    <w:abstractNumId w:val="14"/>
  </w:num>
  <w:num w:numId="10" w16cid:durableId="531459367">
    <w:abstractNumId w:val="18"/>
  </w:num>
  <w:num w:numId="11" w16cid:durableId="628970327">
    <w:abstractNumId w:val="26"/>
  </w:num>
  <w:num w:numId="12" w16cid:durableId="508448204">
    <w:abstractNumId w:val="2"/>
  </w:num>
  <w:num w:numId="13" w16cid:durableId="1224291056">
    <w:abstractNumId w:val="12"/>
  </w:num>
  <w:num w:numId="14" w16cid:durableId="909727541">
    <w:abstractNumId w:val="31"/>
  </w:num>
  <w:num w:numId="15" w16cid:durableId="459493205">
    <w:abstractNumId w:val="4"/>
  </w:num>
  <w:num w:numId="16" w16cid:durableId="1535777036">
    <w:abstractNumId w:val="8"/>
  </w:num>
  <w:num w:numId="17" w16cid:durableId="1797674909">
    <w:abstractNumId w:val="33"/>
  </w:num>
  <w:num w:numId="18" w16cid:durableId="1641230520">
    <w:abstractNumId w:val="28"/>
  </w:num>
  <w:num w:numId="19" w16cid:durableId="287857024">
    <w:abstractNumId w:val="24"/>
  </w:num>
  <w:num w:numId="20" w16cid:durableId="1197619024">
    <w:abstractNumId w:val="29"/>
  </w:num>
  <w:num w:numId="21" w16cid:durableId="1908874872">
    <w:abstractNumId w:val="7"/>
  </w:num>
  <w:num w:numId="22" w16cid:durableId="229271077">
    <w:abstractNumId w:val="19"/>
  </w:num>
  <w:num w:numId="23" w16cid:durableId="433089602">
    <w:abstractNumId w:val="1"/>
  </w:num>
  <w:num w:numId="24" w16cid:durableId="1891841896">
    <w:abstractNumId w:val="17"/>
  </w:num>
  <w:num w:numId="25" w16cid:durableId="737477566">
    <w:abstractNumId w:val="13"/>
  </w:num>
  <w:num w:numId="26" w16cid:durableId="1157452911">
    <w:abstractNumId w:val="27"/>
  </w:num>
  <w:num w:numId="27" w16cid:durableId="643201465">
    <w:abstractNumId w:val="30"/>
  </w:num>
  <w:num w:numId="28" w16cid:durableId="974608022">
    <w:abstractNumId w:val="21"/>
  </w:num>
  <w:num w:numId="29" w16cid:durableId="363095292">
    <w:abstractNumId w:val="6"/>
  </w:num>
  <w:num w:numId="30" w16cid:durableId="578364695">
    <w:abstractNumId w:val="25"/>
  </w:num>
  <w:num w:numId="31" w16cid:durableId="1651860724">
    <w:abstractNumId w:val="5"/>
  </w:num>
  <w:num w:numId="32" w16cid:durableId="1570532475">
    <w:abstractNumId w:val="23"/>
  </w:num>
  <w:num w:numId="33" w16cid:durableId="1680428038">
    <w:abstractNumId w:val="32"/>
  </w:num>
  <w:num w:numId="34" w16cid:durableId="1904177030">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2EC"/>
    <w:rsid w:val="00001340"/>
    <w:rsid w:val="00001422"/>
    <w:rsid w:val="00002350"/>
    <w:rsid w:val="00002803"/>
    <w:rsid w:val="00002BDE"/>
    <w:rsid w:val="00002CC4"/>
    <w:rsid w:val="00003911"/>
    <w:rsid w:val="00003A4E"/>
    <w:rsid w:val="00003D45"/>
    <w:rsid w:val="000048E3"/>
    <w:rsid w:val="00004D30"/>
    <w:rsid w:val="00005029"/>
    <w:rsid w:val="00005378"/>
    <w:rsid w:val="000059E4"/>
    <w:rsid w:val="00005A3E"/>
    <w:rsid w:val="00005DAD"/>
    <w:rsid w:val="0000612B"/>
    <w:rsid w:val="000061F1"/>
    <w:rsid w:val="00006A03"/>
    <w:rsid w:val="00006C5F"/>
    <w:rsid w:val="000073E7"/>
    <w:rsid w:val="00007662"/>
    <w:rsid w:val="00007823"/>
    <w:rsid w:val="0000789E"/>
    <w:rsid w:val="00007B7B"/>
    <w:rsid w:val="00007CF2"/>
    <w:rsid w:val="0001002B"/>
    <w:rsid w:val="00010260"/>
    <w:rsid w:val="0001111D"/>
    <w:rsid w:val="00011360"/>
    <w:rsid w:val="00011CE2"/>
    <w:rsid w:val="000126CC"/>
    <w:rsid w:val="00012B00"/>
    <w:rsid w:val="00012B41"/>
    <w:rsid w:val="0001370A"/>
    <w:rsid w:val="00013731"/>
    <w:rsid w:val="00013BDA"/>
    <w:rsid w:val="000142CB"/>
    <w:rsid w:val="00014E0F"/>
    <w:rsid w:val="0001577B"/>
    <w:rsid w:val="0001641A"/>
    <w:rsid w:val="0001737D"/>
    <w:rsid w:val="00017993"/>
    <w:rsid w:val="00017A2B"/>
    <w:rsid w:val="00017EE0"/>
    <w:rsid w:val="00020EE4"/>
    <w:rsid w:val="000213D3"/>
    <w:rsid w:val="00021EA9"/>
    <w:rsid w:val="000222D4"/>
    <w:rsid w:val="00022549"/>
    <w:rsid w:val="00022B32"/>
    <w:rsid w:val="00022DE6"/>
    <w:rsid w:val="000231C1"/>
    <w:rsid w:val="00023476"/>
    <w:rsid w:val="000235A9"/>
    <w:rsid w:val="00023E25"/>
    <w:rsid w:val="00024774"/>
    <w:rsid w:val="00024A11"/>
    <w:rsid w:val="00024AD1"/>
    <w:rsid w:val="00024BC2"/>
    <w:rsid w:val="00024C85"/>
    <w:rsid w:val="00024EAB"/>
    <w:rsid w:val="00025260"/>
    <w:rsid w:val="000255E0"/>
    <w:rsid w:val="00025A03"/>
    <w:rsid w:val="00025F2C"/>
    <w:rsid w:val="0002635C"/>
    <w:rsid w:val="00026360"/>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F14"/>
    <w:rsid w:val="000320F8"/>
    <w:rsid w:val="0003228F"/>
    <w:rsid w:val="00032470"/>
    <w:rsid w:val="00032A00"/>
    <w:rsid w:val="00032FBD"/>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707"/>
    <w:rsid w:val="0004180D"/>
    <w:rsid w:val="0004183A"/>
    <w:rsid w:val="00042B5E"/>
    <w:rsid w:val="00042BBC"/>
    <w:rsid w:val="000431C8"/>
    <w:rsid w:val="00043361"/>
    <w:rsid w:val="00043749"/>
    <w:rsid w:val="00043961"/>
    <w:rsid w:val="000439CF"/>
    <w:rsid w:val="00043A5C"/>
    <w:rsid w:val="00043DD6"/>
    <w:rsid w:val="000444B1"/>
    <w:rsid w:val="00044B9F"/>
    <w:rsid w:val="00044D6A"/>
    <w:rsid w:val="00044ED8"/>
    <w:rsid w:val="00045541"/>
    <w:rsid w:val="0004598C"/>
    <w:rsid w:val="00046AE4"/>
    <w:rsid w:val="00046AF2"/>
    <w:rsid w:val="00046D2A"/>
    <w:rsid w:val="00046D83"/>
    <w:rsid w:val="000470E0"/>
    <w:rsid w:val="00047C23"/>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408A"/>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648C"/>
    <w:rsid w:val="0006648E"/>
    <w:rsid w:val="00066620"/>
    <w:rsid w:val="000667A2"/>
    <w:rsid w:val="00066879"/>
    <w:rsid w:val="00066AB0"/>
    <w:rsid w:val="00066F2F"/>
    <w:rsid w:val="00067844"/>
    <w:rsid w:val="00067886"/>
    <w:rsid w:val="00067C16"/>
    <w:rsid w:val="00067E31"/>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41B"/>
    <w:rsid w:val="00080590"/>
    <w:rsid w:val="00080649"/>
    <w:rsid w:val="000806DF"/>
    <w:rsid w:val="0008095A"/>
    <w:rsid w:val="00080F92"/>
    <w:rsid w:val="0008100B"/>
    <w:rsid w:val="000816EB"/>
    <w:rsid w:val="000817FA"/>
    <w:rsid w:val="00081C04"/>
    <w:rsid w:val="0008230F"/>
    <w:rsid w:val="00082495"/>
    <w:rsid w:val="00082C05"/>
    <w:rsid w:val="00082D50"/>
    <w:rsid w:val="00083226"/>
    <w:rsid w:val="000832CB"/>
    <w:rsid w:val="000840FA"/>
    <w:rsid w:val="00084896"/>
    <w:rsid w:val="00085395"/>
    <w:rsid w:val="00085640"/>
    <w:rsid w:val="00085B9C"/>
    <w:rsid w:val="00085DBD"/>
    <w:rsid w:val="00087AFB"/>
    <w:rsid w:val="00087BC0"/>
    <w:rsid w:val="00087CD7"/>
    <w:rsid w:val="00090A37"/>
    <w:rsid w:val="00090C72"/>
    <w:rsid w:val="00090D32"/>
    <w:rsid w:val="00090F98"/>
    <w:rsid w:val="000913BF"/>
    <w:rsid w:val="000916B7"/>
    <w:rsid w:val="0009269D"/>
    <w:rsid w:val="000928E8"/>
    <w:rsid w:val="00092DB3"/>
    <w:rsid w:val="00093444"/>
    <w:rsid w:val="000942CC"/>
    <w:rsid w:val="00094546"/>
    <w:rsid w:val="00094AE3"/>
    <w:rsid w:val="00095003"/>
    <w:rsid w:val="000955D8"/>
    <w:rsid w:val="00095AAE"/>
    <w:rsid w:val="00095C19"/>
    <w:rsid w:val="00096173"/>
    <w:rsid w:val="00096328"/>
    <w:rsid w:val="0009660F"/>
    <w:rsid w:val="00096AF3"/>
    <w:rsid w:val="00096BBB"/>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122"/>
    <w:rsid w:val="000A3765"/>
    <w:rsid w:val="000A439C"/>
    <w:rsid w:val="000A5714"/>
    <w:rsid w:val="000A6447"/>
    <w:rsid w:val="000A6587"/>
    <w:rsid w:val="000A68D0"/>
    <w:rsid w:val="000A7023"/>
    <w:rsid w:val="000A798C"/>
    <w:rsid w:val="000A7A82"/>
    <w:rsid w:val="000A7F30"/>
    <w:rsid w:val="000B0609"/>
    <w:rsid w:val="000B0916"/>
    <w:rsid w:val="000B09F5"/>
    <w:rsid w:val="000B0E78"/>
    <w:rsid w:val="000B10D9"/>
    <w:rsid w:val="000B16C3"/>
    <w:rsid w:val="000B190C"/>
    <w:rsid w:val="000B19E1"/>
    <w:rsid w:val="000B22CE"/>
    <w:rsid w:val="000B2A0C"/>
    <w:rsid w:val="000B2D30"/>
    <w:rsid w:val="000B2E91"/>
    <w:rsid w:val="000B3861"/>
    <w:rsid w:val="000B48EB"/>
    <w:rsid w:val="000B4B04"/>
    <w:rsid w:val="000B4DD3"/>
    <w:rsid w:val="000B5168"/>
    <w:rsid w:val="000B53FC"/>
    <w:rsid w:val="000B5795"/>
    <w:rsid w:val="000B5CBC"/>
    <w:rsid w:val="000B5D39"/>
    <w:rsid w:val="000B6118"/>
    <w:rsid w:val="000B6594"/>
    <w:rsid w:val="000B6688"/>
    <w:rsid w:val="000B6C1B"/>
    <w:rsid w:val="000B6E6E"/>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631"/>
    <w:rsid w:val="000D0C1B"/>
    <w:rsid w:val="000D130F"/>
    <w:rsid w:val="000D188B"/>
    <w:rsid w:val="000D1DE3"/>
    <w:rsid w:val="000D20B1"/>
    <w:rsid w:val="000D26B1"/>
    <w:rsid w:val="000D2996"/>
    <w:rsid w:val="000D2BB9"/>
    <w:rsid w:val="000D3115"/>
    <w:rsid w:val="000D31D0"/>
    <w:rsid w:val="000D3DD5"/>
    <w:rsid w:val="000D4314"/>
    <w:rsid w:val="000D4816"/>
    <w:rsid w:val="000D4E3C"/>
    <w:rsid w:val="000D53FB"/>
    <w:rsid w:val="000D634C"/>
    <w:rsid w:val="000D6CFC"/>
    <w:rsid w:val="000D6E39"/>
    <w:rsid w:val="000D7421"/>
    <w:rsid w:val="000D7919"/>
    <w:rsid w:val="000E04CD"/>
    <w:rsid w:val="000E0739"/>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257B"/>
    <w:rsid w:val="000F3296"/>
    <w:rsid w:val="000F33FA"/>
    <w:rsid w:val="000F3633"/>
    <w:rsid w:val="000F3853"/>
    <w:rsid w:val="000F39E0"/>
    <w:rsid w:val="000F3CA4"/>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DA6"/>
    <w:rsid w:val="00101F4A"/>
    <w:rsid w:val="00102296"/>
    <w:rsid w:val="00102599"/>
    <w:rsid w:val="00102793"/>
    <w:rsid w:val="00103016"/>
    <w:rsid w:val="00103644"/>
    <w:rsid w:val="0010380D"/>
    <w:rsid w:val="00103A58"/>
    <w:rsid w:val="00103DC0"/>
    <w:rsid w:val="00103FF7"/>
    <w:rsid w:val="0010409D"/>
    <w:rsid w:val="001043F9"/>
    <w:rsid w:val="0010458D"/>
    <w:rsid w:val="00104A8B"/>
    <w:rsid w:val="0010594B"/>
    <w:rsid w:val="00105CB7"/>
    <w:rsid w:val="00105D7E"/>
    <w:rsid w:val="001063A4"/>
    <w:rsid w:val="00106CA3"/>
    <w:rsid w:val="00107000"/>
    <w:rsid w:val="0010710A"/>
    <w:rsid w:val="001076D4"/>
    <w:rsid w:val="00107726"/>
    <w:rsid w:val="00107B98"/>
    <w:rsid w:val="00107EA6"/>
    <w:rsid w:val="00110A69"/>
    <w:rsid w:val="00110FEF"/>
    <w:rsid w:val="001119C7"/>
    <w:rsid w:val="001119FE"/>
    <w:rsid w:val="00111E1E"/>
    <w:rsid w:val="0011312C"/>
    <w:rsid w:val="001140BB"/>
    <w:rsid w:val="00114395"/>
    <w:rsid w:val="0011483D"/>
    <w:rsid w:val="00114856"/>
    <w:rsid w:val="00115081"/>
    <w:rsid w:val="0011578D"/>
    <w:rsid w:val="00115A26"/>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FD6"/>
    <w:rsid w:val="00127278"/>
    <w:rsid w:val="00127683"/>
    <w:rsid w:val="001279E0"/>
    <w:rsid w:val="00127E31"/>
    <w:rsid w:val="001306D2"/>
    <w:rsid w:val="00130971"/>
    <w:rsid w:val="00130D80"/>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109D"/>
    <w:rsid w:val="001412F5"/>
    <w:rsid w:val="00141475"/>
    <w:rsid w:val="00141922"/>
    <w:rsid w:val="00141F53"/>
    <w:rsid w:val="00142651"/>
    <w:rsid w:val="00142DC3"/>
    <w:rsid w:val="00143563"/>
    <w:rsid w:val="00144424"/>
    <w:rsid w:val="00144961"/>
    <w:rsid w:val="00144A72"/>
    <w:rsid w:val="00144F5D"/>
    <w:rsid w:val="00145044"/>
    <w:rsid w:val="0014523F"/>
    <w:rsid w:val="00145828"/>
    <w:rsid w:val="001461EB"/>
    <w:rsid w:val="00146B6C"/>
    <w:rsid w:val="00146DAD"/>
    <w:rsid w:val="00147F80"/>
    <w:rsid w:val="0015069F"/>
    <w:rsid w:val="00150CA5"/>
    <w:rsid w:val="00151065"/>
    <w:rsid w:val="001510C0"/>
    <w:rsid w:val="001517E1"/>
    <w:rsid w:val="001518F0"/>
    <w:rsid w:val="00151FBD"/>
    <w:rsid w:val="0015226E"/>
    <w:rsid w:val="0015284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80C"/>
    <w:rsid w:val="00161510"/>
    <w:rsid w:val="0016159C"/>
    <w:rsid w:val="00161B1E"/>
    <w:rsid w:val="00161D5C"/>
    <w:rsid w:val="00161DB7"/>
    <w:rsid w:val="00162293"/>
    <w:rsid w:val="00162886"/>
    <w:rsid w:val="001628EE"/>
    <w:rsid w:val="00162A5A"/>
    <w:rsid w:val="00162F6F"/>
    <w:rsid w:val="001636CA"/>
    <w:rsid w:val="0016375D"/>
    <w:rsid w:val="00163B4F"/>
    <w:rsid w:val="0016401C"/>
    <w:rsid w:val="00164945"/>
    <w:rsid w:val="00166ABE"/>
    <w:rsid w:val="00167782"/>
    <w:rsid w:val="001678FC"/>
    <w:rsid w:val="00167CF2"/>
    <w:rsid w:val="001703ED"/>
    <w:rsid w:val="00170465"/>
    <w:rsid w:val="001708D6"/>
    <w:rsid w:val="00170D6A"/>
    <w:rsid w:val="001710B3"/>
    <w:rsid w:val="0017156E"/>
    <w:rsid w:val="001715D2"/>
    <w:rsid w:val="0017196A"/>
    <w:rsid w:val="001719DC"/>
    <w:rsid w:val="001727B5"/>
    <w:rsid w:val="00172D1A"/>
    <w:rsid w:val="00172FD5"/>
    <w:rsid w:val="00173271"/>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EEC"/>
    <w:rsid w:val="001840D2"/>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B71"/>
    <w:rsid w:val="00190C2A"/>
    <w:rsid w:val="00190EE7"/>
    <w:rsid w:val="001919CC"/>
    <w:rsid w:val="00191D39"/>
    <w:rsid w:val="00192AAD"/>
    <w:rsid w:val="00192FC0"/>
    <w:rsid w:val="00193A4C"/>
    <w:rsid w:val="00193B0A"/>
    <w:rsid w:val="00193E61"/>
    <w:rsid w:val="001945EE"/>
    <w:rsid w:val="001947D2"/>
    <w:rsid w:val="00194BC3"/>
    <w:rsid w:val="00194C5E"/>
    <w:rsid w:val="00194EBF"/>
    <w:rsid w:val="001950FB"/>
    <w:rsid w:val="0019568E"/>
    <w:rsid w:val="00195DCB"/>
    <w:rsid w:val="001961D9"/>
    <w:rsid w:val="00196861"/>
    <w:rsid w:val="00196C7D"/>
    <w:rsid w:val="00197CE0"/>
    <w:rsid w:val="00197D04"/>
    <w:rsid w:val="001A0005"/>
    <w:rsid w:val="001A0991"/>
    <w:rsid w:val="001A0E3D"/>
    <w:rsid w:val="001A1822"/>
    <w:rsid w:val="001A1893"/>
    <w:rsid w:val="001A1F4F"/>
    <w:rsid w:val="001A20AD"/>
    <w:rsid w:val="001A278C"/>
    <w:rsid w:val="001A342D"/>
    <w:rsid w:val="001A35B0"/>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953"/>
    <w:rsid w:val="001A7FCC"/>
    <w:rsid w:val="001A7FFE"/>
    <w:rsid w:val="001B07AA"/>
    <w:rsid w:val="001B082E"/>
    <w:rsid w:val="001B0F93"/>
    <w:rsid w:val="001B1675"/>
    <w:rsid w:val="001B1C97"/>
    <w:rsid w:val="001B1F28"/>
    <w:rsid w:val="001B1F48"/>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86E"/>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14"/>
    <w:rsid w:val="001C5C69"/>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96F"/>
    <w:rsid w:val="001D4AB6"/>
    <w:rsid w:val="001D4DA6"/>
    <w:rsid w:val="001D5AF6"/>
    <w:rsid w:val="001D5E55"/>
    <w:rsid w:val="001D5F7A"/>
    <w:rsid w:val="001D63F2"/>
    <w:rsid w:val="001D64B0"/>
    <w:rsid w:val="001D6675"/>
    <w:rsid w:val="001D7AAD"/>
    <w:rsid w:val="001D7FA7"/>
    <w:rsid w:val="001D7FE6"/>
    <w:rsid w:val="001E09D5"/>
    <w:rsid w:val="001E0DC4"/>
    <w:rsid w:val="001E0EDD"/>
    <w:rsid w:val="001E174A"/>
    <w:rsid w:val="001E2383"/>
    <w:rsid w:val="001E23D5"/>
    <w:rsid w:val="001E2534"/>
    <w:rsid w:val="001E286C"/>
    <w:rsid w:val="001E38AB"/>
    <w:rsid w:val="001E4A0F"/>
    <w:rsid w:val="001E4C90"/>
    <w:rsid w:val="001E4DC1"/>
    <w:rsid w:val="001E57BB"/>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FBC"/>
    <w:rsid w:val="001F2339"/>
    <w:rsid w:val="001F28AD"/>
    <w:rsid w:val="001F2C61"/>
    <w:rsid w:val="001F2D24"/>
    <w:rsid w:val="001F2D9F"/>
    <w:rsid w:val="001F3056"/>
    <w:rsid w:val="001F30F7"/>
    <w:rsid w:val="001F3967"/>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2001F2"/>
    <w:rsid w:val="0020073E"/>
    <w:rsid w:val="00200B0C"/>
    <w:rsid w:val="00200B6A"/>
    <w:rsid w:val="00200CCC"/>
    <w:rsid w:val="00201692"/>
    <w:rsid w:val="00201704"/>
    <w:rsid w:val="00201C49"/>
    <w:rsid w:val="002020D1"/>
    <w:rsid w:val="0020299D"/>
    <w:rsid w:val="002029F4"/>
    <w:rsid w:val="00202B38"/>
    <w:rsid w:val="002039B2"/>
    <w:rsid w:val="00203E17"/>
    <w:rsid w:val="002045D6"/>
    <w:rsid w:val="002046E6"/>
    <w:rsid w:val="00204E17"/>
    <w:rsid w:val="0020554F"/>
    <w:rsid w:val="00205603"/>
    <w:rsid w:val="00205BEF"/>
    <w:rsid w:val="00205C70"/>
    <w:rsid w:val="00206D03"/>
    <w:rsid w:val="00206F66"/>
    <w:rsid w:val="00206F8F"/>
    <w:rsid w:val="00207720"/>
    <w:rsid w:val="00207FB4"/>
    <w:rsid w:val="0021060D"/>
    <w:rsid w:val="002108A6"/>
    <w:rsid w:val="002112F3"/>
    <w:rsid w:val="00211605"/>
    <w:rsid w:val="002116BF"/>
    <w:rsid w:val="002119AF"/>
    <w:rsid w:val="00211F0D"/>
    <w:rsid w:val="0021210D"/>
    <w:rsid w:val="00212964"/>
    <w:rsid w:val="00212CD3"/>
    <w:rsid w:val="00213DF4"/>
    <w:rsid w:val="00213F8C"/>
    <w:rsid w:val="002144B5"/>
    <w:rsid w:val="00214723"/>
    <w:rsid w:val="00214771"/>
    <w:rsid w:val="00214D84"/>
    <w:rsid w:val="0021501B"/>
    <w:rsid w:val="00215881"/>
    <w:rsid w:val="002159C2"/>
    <w:rsid w:val="00215CC6"/>
    <w:rsid w:val="00216FB2"/>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A04"/>
    <w:rsid w:val="00234A2A"/>
    <w:rsid w:val="00234B75"/>
    <w:rsid w:val="00234C40"/>
    <w:rsid w:val="00235629"/>
    <w:rsid w:val="00235665"/>
    <w:rsid w:val="00235DD0"/>
    <w:rsid w:val="002361A8"/>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4760"/>
    <w:rsid w:val="00244D7A"/>
    <w:rsid w:val="00244E8F"/>
    <w:rsid w:val="00244EDB"/>
    <w:rsid w:val="00244F5D"/>
    <w:rsid w:val="00245537"/>
    <w:rsid w:val="00245C3F"/>
    <w:rsid w:val="00246DE1"/>
    <w:rsid w:val="00246F0E"/>
    <w:rsid w:val="002471D5"/>
    <w:rsid w:val="002474F7"/>
    <w:rsid w:val="00247B7F"/>
    <w:rsid w:val="00247C66"/>
    <w:rsid w:val="00247CC2"/>
    <w:rsid w:val="00247D86"/>
    <w:rsid w:val="00250202"/>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6CD"/>
    <w:rsid w:val="00254A86"/>
    <w:rsid w:val="00255005"/>
    <w:rsid w:val="00255509"/>
    <w:rsid w:val="0025562B"/>
    <w:rsid w:val="00255EBE"/>
    <w:rsid w:val="00255F35"/>
    <w:rsid w:val="00256320"/>
    <w:rsid w:val="0025653F"/>
    <w:rsid w:val="002568AB"/>
    <w:rsid w:val="002569BC"/>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9F"/>
    <w:rsid w:val="00267330"/>
    <w:rsid w:val="002708D2"/>
    <w:rsid w:val="00270AE8"/>
    <w:rsid w:val="00270E9F"/>
    <w:rsid w:val="0027160B"/>
    <w:rsid w:val="00271DE7"/>
    <w:rsid w:val="00272DB3"/>
    <w:rsid w:val="0027347D"/>
    <w:rsid w:val="00273CD9"/>
    <w:rsid w:val="00273F35"/>
    <w:rsid w:val="00274C5C"/>
    <w:rsid w:val="00275251"/>
    <w:rsid w:val="002753FF"/>
    <w:rsid w:val="00275A3F"/>
    <w:rsid w:val="00275BCF"/>
    <w:rsid w:val="00276664"/>
    <w:rsid w:val="00276A4F"/>
    <w:rsid w:val="00277059"/>
    <w:rsid w:val="00277543"/>
    <w:rsid w:val="0028013E"/>
    <w:rsid w:val="0028041D"/>
    <w:rsid w:val="002815B1"/>
    <w:rsid w:val="00281738"/>
    <w:rsid w:val="002817A7"/>
    <w:rsid w:val="00281A3C"/>
    <w:rsid w:val="00281C64"/>
    <w:rsid w:val="00281CDA"/>
    <w:rsid w:val="00281D18"/>
    <w:rsid w:val="00281F4D"/>
    <w:rsid w:val="002829D4"/>
    <w:rsid w:val="00282CB8"/>
    <w:rsid w:val="002832ED"/>
    <w:rsid w:val="0028363F"/>
    <w:rsid w:val="002836AB"/>
    <w:rsid w:val="00283846"/>
    <w:rsid w:val="00283A4C"/>
    <w:rsid w:val="00283ED5"/>
    <w:rsid w:val="002843FA"/>
    <w:rsid w:val="002844A6"/>
    <w:rsid w:val="0028473A"/>
    <w:rsid w:val="00284A49"/>
    <w:rsid w:val="00284B87"/>
    <w:rsid w:val="00284D94"/>
    <w:rsid w:val="00284FF9"/>
    <w:rsid w:val="00285CC8"/>
    <w:rsid w:val="00285CD3"/>
    <w:rsid w:val="00286076"/>
    <w:rsid w:val="002862C7"/>
    <w:rsid w:val="002862EA"/>
    <w:rsid w:val="002863CB"/>
    <w:rsid w:val="00286697"/>
    <w:rsid w:val="00286720"/>
    <w:rsid w:val="002867F8"/>
    <w:rsid w:val="002869EF"/>
    <w:rsid w:val="00286C1A"/>
    <w:rsid w:val="00286DC2"/>
    <w:rsid w:val="00286F0D"/>
    <w:rsid w:val="0028786D"/>
    <w:rsid w:val="00287892"/>
    <w:rsid w:val="00287904"/>
    <w:rsid w:val="00287A74"/>
    <w:rsid w:val="00287D73"/>
    <w:rsid w:val="00290489"/>
    <w:rsid w:val="002910B9"/>
    <w:rsid w:val="00291249"/>
    <w:rsid w:val="00291884"/>
    <w:rsid w:val="00291A9D"/>
    <w:rsid w:val="00291E5D"/>
    <w:rsid w:val="00291EE6"/>
    <w:rsid w:val="00292BC0"/>
    <w:rsid w:val="00292D10"/>
    <w:rsid w:val="002935E5"/>
    <w:rsid w:val="00293AAF"/>
    <w:rsid w:val="0029441E"/>
    <w:rsid w:val="00295423"/>
    <w:rsid w:val="002955EE"/>
    <w:rsid w:val="00295694"/>
    <w:rsid w:val="002957BE"/>
    <w:rsid w:val="002958A5"/>
    <w:rsid w:val="002960CB"/>
    <w:rsid w:val="002961BD"/>
    <w:rsid w:val="00296B2D"/>
    <w:rsid w:val="00296B4E"/>
    <w:rsid w:val="00296D2B"/>
    <w:rsid w:val="0029739C"/>
    <w:rsid w:val="00297942"/>
    <w:rsid w:val="002A04B2"/>
    <w:rsid w:val="002A0598"/>
    <w:rsid w:val="002A0C8F"/>
    <w:rsid w:val="002A1230"/>
    <w:rsid w:val="002A16BD"/>
    <w:rsid w:val="002A16E4"/>
    <w:rsid w:val="002A1A1B"/>
    <w:rsid w:val="002A1C42"/>
    <w:rsid w:val="002A2117"/>
    <w:rsid w:val="002A22A0"/>
    <w:rsid w:val="002A2355"/>
    <w:rsid w:val="002A2938"/>
    <w:rsid w:val="002A3094"/>
    <w:rsid w:val="002A3314"/>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E40"/>
    <w:rsid w:val="002B0FF1"/>
    <w:rsid w:val="002B1033"/>
    <w:rsid w:val="002B14B6"/>
    <w:rsid w:val="002B1509"/>
    <w:rsid w:val="002B19B4"/>
    <w:rsid w:val="002B19C0"/>
    <w:rsid w:val="002B1ED6"/>
    <w:rsid w:val="002B2597"/>
    <w:rsid w:val="002B2F56"/>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F6E"/>
    <w:rsid w:val="002C5F91"/>
    <w:rsid w:val="002C63BA"/>
    <w:rsid w:val="002C6642"/>
    <w:rsid w:val="002C6C8D"/>
    <w:rsid w:val="002C7164"/>
    <w:rsid w:val="002C760B"/>
    <w:rsid w:val="002C7E2E"/>
    <w:rsid w:val="002D00E5"/>
    <w:rsid w:val="002D0C7F"/>
    <w:rsid w:val="002D0D64"/>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516A"/>
    <w:rsid w:val="002D52AC"/>
    <w:rsid w:val="002D5369"/>
    <w:rsid w:val="002D611F"/>
    <w:rsid w:val="002D6456"/>
    <w:rsid w:val="002D747A"/>
    <w:rsid w:val="002D749C"/>
    <w:rsid w:val="002D76C1"/>
    <w:rsid w:val="002D78D5"/>
    <w:rsid w:val="002D7CEA"/>
    <w:rsid w:val="002E05DB"/>
    <w:rsid w:val="002E086F"/>
    <w:rsid w:val="002E0B4E"/>
    <w:rsid w:val="002E1531"/>
    <w:rsid w:val="002E177A"/>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6AE2"/>
    <w:rsid w:val="002E6C4C"/>
    <w:rsid w:val="002E6E63"/>
    <w:rsid w:val="002E7020"/>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2DB"/>
    <w:rsid w:val="002F7725"/>
    <w:rsid w:val="002F7836"/>
    <w:rsid w:val="002F7A0B"/>
    <w:rsid w:val="003004CE"/>
    <w:rsid w:val="00300650"/>
    <w:rsid w:val="00300B3D"/>
    <w:rsid w:val="00300E2B"/>
    <w:rsid w:val="00300E39"/>
    <w:rsid w:val="00301574"/>
    <w:rsid w:val="00301A2E"/>
    <w:rsid w:val="00301DB6"/>
    <w:rsid w:val="00301DF3"/>
    <w:rsid w:val="003023D2"/>
    <w:rsid w:val="003026A9"/>
    <w:rsid w:val="003028CA"/>
    <w:rsid w:val="003029A4"/>
    <w:rsid w:val="00302F08"/>
    <w:rsid w:val="00302FCD"/>
    <w:rsid w:val="00303295"/>
    <w:rsid w:val="0030395A"/>
    <w:rsid w:val="00303BF5"/>
    <w:rsid w:val="00303DA0"/>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10B9E"/>
    <w:rsid w:val="00310CBC"/>
    <w:rsid w:val="003112F8"/>
    <w:rsid w:val="003113B6"/>
    <w:rsid w:val="003123C4"/>
    <w:rsid w:val="00312C5D"/>
    <w:rsid w:val="00312CDC"/>
    <w:rsid w:val="003135FE"/>
    <w:rsid w:val="00313AD2"/>
    <w:rsid w:val="00313C9A"/>
    <w:rsid w:val="00314068"/>
    <w:rsid w:val="00314331"/>
    <w:rsid w:val="003145A8"/>
    <w:rsid w:val="00314747"/>
    <w:rsid w:val="00314C19"/>
    <w:rsid w:val="00315C21"/>
    <w:rsid w:val="00317107"/>
    <w:rsid w:val="003201B7"/>
    <w:rsid w:val="00320528"/>
    <w:rsid w:val="003217D3"/>
    <w:rsid w:val="00321929"/>
    <w:rsid w:val="003219A0"/>
    <w:rsid w:val="00321D0C"/>
    <w:rsid w:val="00321FC7"/>
    <w:rsid w:val="00322BB7"/>
    <w:rsid w:val="0032375C"/>
    <w:rsid w:val="00323C92"/>
    <w:rsid w:val="00323DD8"/>
    <w:rsid w:val="00324905"/>
    <w:rsid w:val="00325B62"/>
    <w:rsid w:val="00325D28"/>
    <w:rsid w:val="0032600E"/>
    <w:rsid w:val="0032610F"/>
    <w:rsid w:val="0032647E"/>
    <w:rsid w:val="003267B7"/>
    <w:rsid w:val="00327380"/>
    <w:rsid w:val="00327AF3"/>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4FB5"/>
    <w:rsid w:val="0033511B"/>
    <w:rsid w:val="00335DDA"/>
    <w:rsid w:val="003362CB"/>
    <w:rsid w:val="00337262"/>
    <w:rsid w:val="00337B23"/>
    <w:rsid w:val="00337B2E"/>
    <w:rsid w:val="00337F2D"/>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B68"/>
    <w:rsid w:val="00350040"/>
    <w:rsid w:val="0035071C"/>
    <w:rsid w:val="00350F01"/>
    <w:rsid w:val="003512C0"/>
    <w:rsid w:val="003513FE"/>
    <w:rsid w:val="0035168E"/>
    <w:rsid w:val="003516CF"/>
    <w:rsid w:val="00351A81"/>
    <w:rsid w:val="00351FC0"/>
    <w:rsid w:val="0035260B"/>
    <w:rsid w:val="00352E81"/>
    <w:rsid w:val="003530DF"/>
    <w:rsid w:val="00353ADC"/>
    <w:rsid w:val="00353BD7"/>
    <w:rsid w:val="003540A1"/>
    <w:rsid w:val="003544D3"/>
    <w:rsid w:val="003546F4"/>
    <w:rsid w:val="003547AC"/>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2420"/>
    <w:rsid w:val="00362D62"/>
    <w:rsid w:val="00362D6B"/>
    <w:rsid w:val="003635E6"/>
    <w:rsid w:val="00363AF7"/>
    <w:rsid w:val="00363D02"/>
    <w:rsid w:val="00363ED8"/>
    <w:rsid w:val="003642B1"/>
    <w:rsid w:val="0036479E"/>
    <w:rsid w:val="003650CF"/>
    <w:rsid w:val="00365792"/>
    <w:rsid w:val="003658F6"/>
    <w:rsid w:val="00365A32"/>
    <w:rsid w:val="00365B2F"/>
    <w:rsid w:val="00366018"/>
    <w:rsid w:val="0036613E"/>
    <w:rsid w:val="0036664E"/>
    <w:rsid w:val="00366C8D"/>
    <w:rsid w:val="00366FE1"/>
    <w:rsid w:val="00367508"/>
    <w:rsid w:val="00367797"/>
    <w:rsid w:val="00367CDB"/>
    <w:rsid w:val="00370B28"/>
    <w:rsid w:val="00370F98"/>
    <w:rsid w:val="0037130D"/>
    <w:rsid w:val="0037162B"/>
    <w:rsid w:val="00371A35"/>
    <w:rsid w:val="00371A38"/>
    <w:rsid w:val="00371D4E"/>
    <w:rsid w:val="00372818"/>
    <w:rsid w:val="00372AB7"/>
    <w:rsid w:val="00372E7C"/>
    <w:rsid w:val="00373283"/>
    <w:rsid w:val="003733FE"/>
    <w:rsid w:val="00373584"/>
    <w:rsid w:val="00373AB3"/>
    <w:rsid w:val="00373DD4"/>
    <w:rsid w:val="0037470F"/>
    <w:rsid w:val="00374A61"/>
    <w:rsid w:val="0037511E"/>
    <w:rsid w:val="003756FE"/>
    <w:rsid w:val="00375793"/>
    <w:rsid w:val="00375A9E"/>
    <w:rsid w:val="003760D0"/>
    <w:rsid w:val="00376BDE"/>
    <w:rsid w:val="0037751E"/>
    <w:rsid w:val="00377539"/>
    <w:rsid w:val="003779FF"/>
    <w:rsid w:val="00377A9B"/>
    <w:rsid w:val="00377B84"/>
    <w:rsid w:val="00377EAB"/>
    <w:rsid w:val="00380B70"/>
    <w:rsid w:val="003812D2"/>
    <w:rsid w:val="00381A86"/>
    <w:rsid w:val="003820D4"/>
    <w:rsid w:val="00382167"/>
    <w:rsid w:val="0038356C"/>
    <w:rsid w:val="00383C4E"/>
    <w:rsid w:val="003840BE"/>
    <w:rsid w:val="00384548"/>
    <w:rsid w:val="0038517D"/>
    <w:rsid w:val="0038543F"/>
    <w:rsid w:val="00385BE2"/>
    <w:rsid w:val="00385D26"/>
    <w:rsid w:val="0038617D"/>
    <w:rsid w:val="0038675B"/>
    <w:rsid w:val="00386A1F"/>
    <w:rsid w:val="00386C60"/>
    <w:rsid w:val="003873C5"/>
    <w:rsid w:val="003876FA"/>
    <w:rsid w:val="00390AB3"/>
    <w:rsid w:val="00390E69"/>
    <w:rsid w:val="00390FB0"/>
    <w:rsid w:val="00391D65"/>
    <w:rsid w:val="003921B1"/>
    <w:rsid w:val="003922C0"/>
    <w:rsid w:val="003922E3"/>
    <w:rsid w:val="003926EB"/>
    <w:rsid w:val="00392A94"/>
    <w:rsid w:val="00393699"/>
    <w:rsid w:val="0039375D"/>
    <w:rsid w:val="00394946"/>
    <w:rsid w:val="00394985"/>
    <w:rsid w:val="0039509C"/>
    <w:rsid w:val="003950F5"/>
    <w:rsid w:val="003956D3"/>
    <w:rsid w:val="00396A26"/>
    <w:rsid w:val="00397153"/>
    <w:rsid w:val="003972A1"/>
    <w:rsid w:val="00397EAD"/>
    <w:rsid w:val="003A0342"/>
    <w:rsid w:val="003A057E"/>
    <w:rsid w:val="003A0A49"/>
    <w:rsid w:val="003A0ED5"/>
    <w:rsid w:val="003A1242"/>
    <w:rsid w:val="003A161F"/>
    <w:rsid w:val="003A19F3"/>
    <w:rsid w:val="003A1B62"/>
    <w:rsid w:val="003A236F"/>
    <w:rsid w:val="003A253F"/>
    <w:rsid w:val="003A31BE"/>
    <w:rsid w:val="003A3299"/>
    <w:rsid w:val="003A3610"/>
    <w:rsid w:val="003A3BB6"/>
    <w:rsid w:val="003A4392"/>
    <w:rsid w:val="003A4E5E"/>
    <w:rsid w:val="003A5B46"/>
    <w:rsid w:val="003A6401"/>
    <w:rsid w:val="003A654F"/>
    <w:rsid w:val="003A691E"/>
    <w:rsid w:val="003A6C70"/>
    <w:rsid w:val="003A6DCE"/>
    <w:rsid w:val="003A6FC6"/>
    <w:rsid w:val="003A7734"/>
    <w:rsid w:val="003A7977"/>
    <w:rsid w:val="003A7C69"/>
    <w:rsid w:val="003A7DCF"/>
    <w:rsid w:val="003B04C4"/>
    <w:rsid w:val="003B0B7E"/>
    <w:rsid w:val="003B0E1F"/>
    <w:rsid w:val="003B2162"/>
    <w:rsid w:val="003B2483"/>
    <w:rsid w:val="003B2610"/>
    <w:rsid w:val="003B2B2A"/>
    <w:rsid w:val="003B37BD"/>
    <w:rsid w:val="003B41CA"/>
    <w:rsid w:val="003B4C68"/>
    <w:rsid w:val="003B5107"/>
    <w:rsid w:val="003B51E6"/>
    <w:rsid w:val="003B52AB"/>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F3E"/>
    <w:rsid w:val="003C031B"/>
    <w:rsid w:val="003C033C"/>
    <w:rsid w:val="003C0E1E"/>
    <w:rsid w:val="003C0F85"/>
    <w:rsid w:val="003C0FB9"/>
    <w:rsid w:val="003C109E"/>
    <w:rsid w:val="003C1119"/>
    <w:rsid w:val="003C1C16"/>
    <w:rsid w:val="003C2D50"/>
    <w:rsid w:val="003C3CD2"/>
    <w:rsid w:val="003C466C"/>
    <w:rsid w:val="003C506A"/>
    <w:rsid w:val="003C5244"/>
    <w:rsid w:val="003C5405"/>
    <w:rsid w:val="003C5406"/>
    <w:rsid w:val="003C5646"/>
    <w:rsid w:val="003C5A97"/>
    <w:rsid w:val="003C65F1"/>
    <w:rsid w:val="003C6DB4"/>
    <w:rsid w:val="003C73A8"/>
    <w:rsid w:val="003C7640"/>
    <w:rsid w:val="003C76FC"/>
    <w:rsid w:val="003C79DE"/>
    <w:rsid w:val="003D093F"/>
    <w:rsid w:val="003D0A1C"/>
    <w:rsid w:val="003D0D12"/>
    <w:rsid w:val="003D0EDB"/>
    <w:rsid w:val="003D1312"/>
    <w:rsid w:val="003D160C"/>
    <w:rsid w:val="003D1F26"/>
    <w:rsid w:val="003D2708"/>
    <w:rsid w:val="003D28B5"/>
    <w:rsid w:val="003D2A34"/>
    <w:rsid w:val="003D2DAD"/>
    <w:rsid w:val="003D2DAE"/>
    <w:rsid w:val="003D311F"/>
    <w:rsid w:val="003D3308"/>
    <w:rsid w:val="003D3472"/>
    <w:rsid w:val="003D3C34"/>
    <w:rsid w:val="003D496A"/>
    <w:rsid w:val="003D4B4B"/>
    <w:rsid w:val="003D4DEC"/>
    <w:rsid w:val="003D5135"/>
    <w:rsid w:val="003D5A79"/>
    <w:rsid w:val="003D5F98"/>
    <w:rsid w:val="003D6A3C"/>
    <w:rsid w:val="003D6FA6"/>
    <w:rsid w:val="003D7173"/>
    <w:rsid w:val="003D7606"/>
    <w:rsid w:val="003D7C53"/>
    <w:rsid w:val="003D7EBC"/>
    <w:rsid w:val="003E0D1A"/>
    <w:rsid w:val="003E0E7A"/>
    <w:rsid w:val="003E12ED"/>
    <w:rsid w:val="003E1D06"/>
    <w:rsid w:val="003E1E85"/>
    <w:rsid w:val="003E24CF"/>
    <w:rsid w:val="003E28B7"/>
    <w:rsid w:val="003E28E3"/>
    <w:rsid w:val="003E2C55"/>
    <w:rsid w:val="003E2E99"/>
    <w:rsid w:val="003E3565"/>
    <w:rsid w:val="003E3666"/>
    <w:rsid w:val="003E3E5C"/>
    <w:rsid w:val="003E4186"/>
    <w:rsid w:val="003E435A"/>
    <w:rsid w:val="003E43B7"/>
    <w:rsid w:val="003E49C6"/>
    <w:rsid w:val="003E5E63"/>
    <w:rsid w:val="003E60D3"/>
    <w:rsid w:val="003E65FA"/>
    <w:rsid w:val="003E6879"/>
    <w:rsid w:val="003E6A86"/>
    <w:rsid w:val="003E6CF2"/>
    <w:rsid w:val="003E6E6A"/>
    <w:rsid w:val="003E7621"/>
    <w:rsid w:val="003E7FFE"/>
    <w:rsid w:val="003F0C99"/>
    <w:rsid w:val="003F138F"/>
    <w:rsid w:val="003F1B7C"/>
    <w:rsid w:val="003F1E6C"/>
    <w:rsid w:val="003F1F0D"/>
    <w:rsid w:val="003F2AB5"/>
    <w:rsid w:val="003F2F09"/>
    <w:rsid w:val="003F3122"/>
    <w:rsid w:val="003F388D"/>
    <w:rsid w:val="003F4233"/>
    <w:rsid w:val="003F4850"/>
    <w:rsid w:val="003F4868"/>
    <w:rsid w:val="003F4B79"/>
    <w:rsid w:val="003F4BC5"/>
    <w:rsid w:val="003F4F98"/>
    <w:rsid w:val="003F50B1"/>
    <w:rsid w:val="003F50D7"/>
    <w:rsid w:val="003F5426"/>
    <w:rsid w:val="003F5582"/>
    <w:rsid w:val="003F57AF"/>
    <w:rsid w:val="003F588E"/>
    <w:rsid w:val="003F60F9"/>
    <w:rsid w:val="003F62F0"/>
    <w:rsid w:val="003F659D"/>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10732"/>
    <w:rsid w:val="00410C16"/>
    <w:rsid w:val="00410CFC"/>
    <w:rsid w:val="00410D46"/>
    <w:rsid w:val="00410D94"/>
    <w:rsid w:val="00411738"/>
    <w:rsid w:val="00411CE7"/>
    <w:rsid w:val="00411ED9"/>
    <w:rsid w:val="00411F97"/>
    <w:rsid w:val="004123E2"/>
    <w:rsid w:val="00412C88"/>
    <w:rsid w:val="00413039"/>
    <w:rsid w:val="00413156"/>
    <w:rsid w:val="00413C9A"/>
    <w:rsid w:val="00413E6D"/>
    <w:rsid w:val="0041431C"/>
    <w:rsid w:val="00414864"/>
    <w:rsid w:val="00414BA4"/>
    <w:rsid w:val="004159BB"/>
    <w:rsid w:val="00415A36"/>
    <w:rsid w:val="00415E11"/>
    <w:rsid w:val="00415F62"/>
    <w:rsid w:val="0041610C"/>
    <w:rsid w:val="00416327"/>
    <w:rsid w:val="0041644D"/>
    <w:rsid w:val="0041653C"/>
    <w:rsid w:val="004168F7"/>
    <w:rsid w:val="00416A11"/>
    <w:rsid w:val="00416C4D"/>
    <w:rsid w:val="004171BD"/>
    <w:rsid w:val="004172BD"/>
    <w:rsid w:val="004203DD"/>
    <w:rsid w:val="004215D3"/>
    <w:rsid w:val="004216B5"/>
    <w:rsid w:val="00421864"/>
    <w:rsid w:val="0042187B"/>
    <w:rsid w:val="00421A41"/>
    <w:rsid w:val="00421DC1"/>
    <w:rsid w:val="00421FC8"/>
    <w:rsid w:val="00422401"/>
    <w:rsid w:val="004229D1"/>
    <w:rsid w:val="00422C28"/>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2AE7"/>
    <w:rsid w:val="00432D9E"/>
    <w:rsid w:val="004333C9"/>
    <w:rsid w:val="00433739"/>
    <w:rsid w:val="00433D37"/>
    <w:rsid w:val="00433F9A"/>
    <w:rsid w:val="0043486E"/>
    <w:rsid w:val="00434BAA"/>
    <w:rsid w:val="00434F52"/>
    <w:rsid w:val="00435809"/>
    <w:rsid w:val="0043588E"/>
    <w:rsid w:val="0043730C"/>
    <w:rsid w:val="0043765E"/>
    <w:rsid w:val="00437750"/>
    <w:rsid w:val="0043782A"/>
    <w:rsid w:val="00437951"/>
    <w:rsid w:val="00437F14"/>
    <w:rsid w:val="004400AC"/>
    <w:rsid w:val="00440F09"/>
    <w:rsid w:val="0044105C"/>
    <w:rsid w:val="0044130C"/>
    <w:rsid w:val="004414D1"/>
    <w:rsid w:val="00441597"/>
    <w:rsid w:val="004416BC"/>
    <w:rsid w:val="00441830"/>
    <w:rsid w:val="0044228D"/>
    <w:rsid w:val="00442845"/>
    <w:rsid w:val="0044286C"/>
    <w:rsid w:val="00442DC1"/>
    <w:rsid w:val="00442DE7"/>
    <w:rsid w:val="00443793"/>
    <w:rsid w:val="004445A8"/>
    <w:rsid w:val="004446CE"/>
    <w:rsid w:val="00444761"/>
    <w:rsid w:val="004447C2"/>
    <w:rsid w:val="00444AD2"/>
    <w:rsid w:val="00444DCD"/>
    <w:rsid w:val="00444DD1"/>
    <w:rsid w:val="00444F68"/>
    <w:rsid w:val="00445479"/>
    <w:rsid w:val="00446007"/>
    <w:rsid w:val="00446327"/>
    <w:rsid w:val="004478A5"/>
    <w:rsid w:val="004478AF"/>
    <w:rsid w:val="00447CAF"/>
    <w:rsid w:val="00447D91"/>
    <w:rsid w:val="0045034E"/>
    <w:rsid w:val="00450402"/>
    <w:rsid w:val="00450594"/>
    <w:rsid w:val="00450A41"/>
    <w:rsid w:val="00450AF2"/>
    <w:rsid w:val="00450EFC"/>
    <w:rsid w:val="004513E4"/>
    <w:rsid w:val="00451E8F"/>
    <w:rsid w:val="00451FE8"/>
    <w:rsid w:val="004526F7"/>
    <w:rsid w:val="00452C9E"/>
    <w:rsid w:val="004530B2"/>
    <w:rsid w:val="00453AB2"/>
    <w:rsid w:val="00453E04"/>
    <w:rsid w:val="00453EFB"/>
    <w:rsid w:val="0045498F"/>
    <w:rsid w:val="00454BB6"/>
    <w:rsid w:val="00455220"/>
    <w:rsid w:val="00455601"/>
    <w:rsid w:val="00455F62"/>
    <w:rsid w:val="004567B3"/>
    <w:rsid w:val="00456B8F"/>
    <w:rsid w:val="00456FB8"/>
    <w:rsid w:val="0045769E"/>
    <w:rsid w:val="00457C1E"/>
    <w:rsid w:val="004601F1"/>
    <w:rsid w:val="00460217"/>
    <w:rsid w:val="0046033F"/>
    <w:rsid w:val="004604BA"/>
    <w:rsid w:val="0046075A"/>
    <w:rsid w:val="004607D3"/>
    <w:rsid w:val="0046194F"/>
    <w:rsid w:val="00461CCE"/>
    <w:rsid w:val="004624F0"/>
    <w:rsid w:val="004627B6"/>
    <w:rsid w:val="00463743"/>
    <w:rsid w:val="0046389B"/>
    <w:rsid w:val="0046396D"/>
    <w:rsid w:val="004644A1"/>
    <w:rsid w:val="00464587"/>
    <w:rsid w:val="0046469B"/>
    <w:rsid w:val="0046497E"/>
    <w:rsid w:val="00464DD9"/>
    <w:rsid w:val="0046518F"/>
    <w:rsid w:val="00465193"/>
    <w:rsid w:val="00466568"/>
    <w:rsid w:val="00467422"/>
    <w:rsid w:val="00467CBF"/>
    <w:rsid w:val="004701A9"/>
    <w:rsid w:val="0047027C"/>
    <w:rsid w:val="00470281"/>
    <w:rsid w:val="004705AC"/>
    <w:rsid w:val="0047062D"/>
    <w:rsid w:val="00470A27"/>
    <w:rsid w:val="00470CA2"/>
    <w:rsid w:val="00470D1B"/>
    <w:rsid w:val="00470FE0"/>
    <w:rsid w:val="004711E6"/>
    <w:rsid w:val="0047126E"/>
    <w:rsid w:val="004712A0"/>
    <w:rsid w:val="00471333"/>
    <w:rsid w:val="00471ABA"/>
    <w:rsid w:val="00472B93"/>
    <w:rsid w:val="00472BEE"/>
    <w:rsid w:val="00472C61"/>
    <w:rsid w:val="00473404"/>
    <w:rsid w:val="00473443"/>
    <w:rsid w:val="0047351B"/>
    <w:rsid w:val="00473834"/>
    <w:rsid w:val="00473D31"/>
    <w:rsid w:val="00473DFA"/>
    <w:rsid w:val="00474479"/>
    <w:rsid w:val="00474579"/>
    <w:rsid w:val="004749BE"/>
    <w:rsid w:val="00475062"/>
    <w:rsid w:val="00475466"/>
    <w:rsid w:val="0047597E"/>
    <w:rsid w:val="004765FA"/>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A30"/>
    <w:rsid w:val="00486F26"/>
    <w:rsid w:val="0048727F"/>
    <w:rsid w:val="004873DC"/>
    <w:rsid w:val="00487434"/>
    <w:rsid w:val="004874C9"/>
    <w:rsid w:val="00487730"/>
    <w:rsid w:val="00487A9A"/>
    <w:rsid w:val="00487B01"/>
    <w:rsid w:val="00487BAC"/>
    <w:rsid w:val="00487E20"/>
    <w:rsid w:val="00487E3B"/>
    <w:rsid w:val="004901B9"/>
    <w:rsid w:val="00490C17"/>
    <w:rsid w:val="00490D3F"/>
    <w:rsid w:val="00491E16"/>
    <w:rsid w:val="00491F1C"/>
    <w:rsid w:val="00491F86"/>
    <w:rsid w:val="004924C5"/>
    <w:rsid w:val="00492838"/>
    <w:rsid w:val="00492DCC"/>
    <w:rsid w:val="00493115"/>
    <w:rsid w:val="00493329"/>
    <w:rsid w:val="00493FCE"/>
    <w:rsid w:val="00494315"/>
    <w:rsid w:val="00494CB5"/>
    <w:rsid w:val="00494F25"/>
    <w:rsid w:val="00495A39"/>
    <w:rsid w:val="00495EA0"/>
    <w:rsid w:val="004964E4"/>
    <w:rsid w:val="00496B8B"/>
    <w:rsid w:val="00496C97"/>
    <w:rsid w:val="00496EBA"/>
    <w:rsid w:val="004978E2"/>
    <w:rsid w:val="004A0F20"/>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20C"/>
    <w:rsid w:val="004A74BA"/>
    <w:rsid w:val="004B00CB"/>
    <w:rsid w:val="004B0812"/>
    <w:rsid w:val="004B0B33"/>
    <w:rsid w:val="004B0B39"/>
    <w:rsid w:val="004B0D1A"/>
    <w:rsid w:val="004B12F1"/>
    <w:rsid w:val="004B133E"/>
    <w:rsid w:val="004B1B9C"/>
    <w:rsid w:val="004B249E"/>
    <w:rsid w:val="004B2AD3"/>
    <w:rsid w:val="004B2FD6"/>
    <w:rsid w:val="004B362E"/>
    <w:rsid w:val="004B3943"/>
    <w:rsid w:val="004B3FC4"/>
    <w:rsid w:val="004B4215"/>
    <w:rsid w:val="004B4FF5"/>
    <w:rsid w:val="004B5295"/>
    <w:rsid w:val="004B54D3"/>
    <w:rsid w:val="004B56A7"/>
    <w:rsid w:val="004B595C"/>
    <w:rsid w:val="004B5CC6"/>
    <w:rsid w:val="004B5EF5"/>
    <w:rsid w:val="004B6344"/>
    <w:rsid w:val="004C016D"/>
    <w:rsid w:val="004C029E"/>
    <w:rsid w:val="004C0527"/>
    <w:rsid w:val="004C0756"/>
    <w:rsid w:val="004C09D9"/>
    <w:rsid w:val="004C0A74"/>
    <w:rsid w:val="004C0AB5"/>
    <w:rsid w:val="004C12AC"/>
    <w:rsid w:val="004C1762"/>
    <w:rsid w:val="004C1E19"/>
    <w:rsid w:val="004C222D"/>
    <w:rsid w:val="004C276D"/>
    <w:rsid w:val="004C2D52"/>
    <w:rsid w:val="004C3097"/>
    <w:rsid w:val="004C30B8"/>
    <w:rsid w:val="004C31D0"/>
    <w:rsid w:val="004C325B"/>
    <w:rsid w:val="004C32FA"/>
    <w:rsid w:val="004C37A5"/>
    <w:rsid w:val="004C3C50"/>
    <w:rsid w:val="004C3D3C"/>
    <w:rsid w:val="004C3DA9"/>
    <w:rsid w:val="004C4215"/>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B89"/>
    <w:rsid w:val="004D0F29"/>
    <w:rsid w:val="004D1012"/>
    <w:rsid w:val="004D13BC"/>
    <w:rsid w:val="004D1FB8"/>
    <w:rsid w:val="004D24A7"/>
    <w:rsid w:val="004D2B83"/>
    <w:rsid w:val="004D2D95"/>
    <w:rsid w:val="004D2F15"/>
    <w:rsid w:val="004D3BFE"/>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564"/>
    <w:rsid w:val="004F0CC6"/>
    <w:rsid w:val="004F1411"/>
    <w:rsid w:val="004F1BDC"/>
    <w:rsid w:val="004F24E9"/>
    <w:rsid w:val="004F28BB"/>
    <w:rsid w:val="004F295A"/>
    <w:rsid w:val="004F2B82"/>
    <w:rsid w:val="004F31DE"/>
    <w:rsid w:val="004F32A7"/>
    <w:rsid w:val="004F471B"/>
    <w:rsid w:val="004F4A0F"/>
    <w:rsid w:val="004F4DC5"/>
    <w:rsid w:val="004F51FC"/>
    <w:rsid w:val="004F5261"/>
    <w:rsid w:val="004F52F7"/>
    <w:rsid w:val="004F5691"/>
    <w:rsid w:val="004F57CF"/>
    <w:rsid w:val="004F5990"/>
    <w:rsid w:val="004F5CCC"/>
    <w:rsid w:val="004F693C"/>
    <w:rsid w:val="004F6BD1"/>
    <w:rsid w:val="004F6BE5"/>
    <w:rsid w:val="004F6D02"/>
    <w:rsid w:val="004F710D"/>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EB2"/>
    <w:rsid w:val="00503383"/>
    <w:rsid w:val="005034FC"/>
    <w:rsid w:val="0050382C"/>
    <w:rsid w:val="00503DA2"/>
    <w:rsid w:val="00503E52"/>
    <w:rsid w:val="00503EB7"/>
    <w:rsid w:val="00504E6B"/>
    <w:rsid w:val="0050520C"/>
    <w:rsid w:val="00505507"/>
    <w:rsid w:val="005055D5"/>
    <w:rsid w:val="005058EF"/>
    <w:rsid w:val="005063D9"/>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179F7"/>
    <w:rsid w:val="00520300"/>
    <w:rsid w:val="005203CC"/>
    <w:rsid w:val="0052054C"/>
    <w:rsid w:val="00520A73"/>
    <w:rsid w:val="00520FB1"/>
    <w:rsid w:val="00521576"/>
    <w:rsid w:val="00521622"/>
    <w:rsid w:val="00521820"/>
    <w:rsid w:val="005220D2"/>
    <w:rsid w:val="005227FD"/>
    <w:rsid w:val="00523795"/>
    <w:rsid w:val="00523ACD"/>
    <w:rsid w:val="00524D06"/>
    <w:rsid w:val="005258C2"/>
    <w:rsid w:val="005259BB"/>
    <w:rsid w:val="00525E79"/>
    <w:rsid w:val="005269F3"/>
    <w:rsid w:val="00526A3A"/>
    <w:rsid w:val="00526AC8"/>
    <w:rsid w:val="00526C5B"/>
    <w:rsid w:val="00526CAA"/>
    <w:rsid w:val="00526E57"/>
    <w:rsid w:val="005274A8"/>
    <w:rsid w:val="00527CF8"/>
    <w:rsid w:val="005303D1"/>
    <w:rsid w:val="00531376"/>
    <w:rsid w:val="00531458"/>
    <w:rsid w:val="005316F2"/>
    <w:rsid w:val="005318CC"/>
    <w:rsid w:val="00531F10"/>
    <w:rsid w:val="0053229A"/>
    <w:rsid w:val="00532582"/>
    <w:rsid w:val="00532688"/>
    <w:rsid w:val="00532717"/>
    <w:rsid w:val="00532BA3"/>
    <w:rsid w:val="00532C79"/>
    <w:rsid w:val="005346A7"/>
    <w:rsid w:val="005348AC"/>
    <w:rsid w:val="00534BEC"/>
    <w:rsid w:val="00534EA3"/>
    <w:rsid w:val="00535B88"/>
    <w:rsid w:val="00535B92"/>
    <w:rsid w:val="0053628E"/>
    <w:rsid w:val="00536459"/>
    <w:rsid w:val="0053685C"/>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E51"/>
    <w:rsid w:val="0054723B"/>
    <w:rsid w:val="00547664"/>
    <w:rsid w:val="00547B30"/>
    <w:rsid w:val="00550002"/>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E52"/>
    <w:rsid w:val="005631BB"/>
    <w:rsid w:val="0056382C"/>
    <w:rsid w:val="00563930"/>
    <w:rsid w:val="00563A7D"/>
    <w:rsid w:val="00564B5A"/>
    <w:rsid w:val="005650F1"/>
    <w:rsid w:val="00565281"/>
    <w:rsid w:val="005653E9"/>
    <w:rsid w:val="005655E6"/>
    <w:rsid w:val="00565A99"/>
    <w:rsid w:val="00565F30"/>
    <w:rsid w:val="0056668A"/>
    <w:rsid w:val="0056685B"/>
    <w:rsid w:val="00567EEE"/>
    <w:rsid w:val="00570B55"/>
    <w:rsid w:val="00570C8E"/>
    <w:rsid w:val="0057131B"/>
    <w:rsid w:val="005718F8"/>
    <w:rsid w:val="00571A14"/>
    <w:rsid w:val="00571A3D"/>
    <w:rsid w:val="00571A47"/>
    <w:rsid w:val="00571EEC"/>
    <w:rsid w:val="005721A6"/>
    <w:rsid w:val="00572440"/>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738"/>
    <w:rsid w:val="00582AC0"/>
    <w:rsid w:val="00582DBA"/>
    <w:rsid w:val="00583154"/>
    <w:rsid w:val="00583462"/>
    <w:rsid w:val="005836B5"/>
    <w:rsid w:val="00583D6D"/>
    <w:rsid w:val="005840C4"/>
    <w:rsid w:val="00584355"/>
    <w:rsid w:val="0058522C"/>
    <w:rsid w:val="00585839"/>
    <w:rsid w:val="00586B93"/>
    <w:rsid w:val="0058736E"/>
    <w:rsid w:val="00587DE3"/>
    <w:rsid w:val="0059068E"/>
    <w:rsid w:val="00590FAE"/>
    <w:rsid w:val="00591CA7"/>
    <w:rsid w:val="0059245C"/>
    <w:rsid w:val="00592C5F"/>
    <w:rsid w:val="00592D39"/>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E8"/>
    <w:rsid w:val="005A0B36"/>
    <w:rsid w:val="005A0E8E"/>
    <w:rsid w:val="005A122A"/>
    <w:rsid w:val="005A1318"/>
    <w:rsid w:val="005A1342"/>
    <w:rsid w:val="005A14EA"/>
    <w:rsid w:val="005A1967"/>
    <w:rsid w:val="005A1C98"/>
    <w:rsid w:val="005A1F9B"/>
    <w:rsid w:val="005A299B"/>
    <w:rsid w:val="005A373E"/>
    <w:rsid w:val="005A3BC9"/>
    <w:rsid w:val="005A3DA5"/>
    <w:rsid w:val="005A43A8"/>
    <w:rsid w:val="005A55AC"/>
    <w:rsid w:val="005A623A"/>
    <w:rsid w:val="005A64FB"/>
    <w:rsid w:val="005A73E4"/>
    <w:rsid w:val="005A75C6"/>
    <w:rsid w:val="005A79E4"/>
    <w:rsid w:val="005A7EAD"/>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779"/>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F6"/>
    <w:rsid w:val="005C5093"/>
    <w:rsid w:val="005C52DC"/>
    <w:rsid w:val="005C60F2"/>
    <w:rsid w:val="005C6751"/>
    <w:rsid w:val="005C735E"/>
    <w:rsid w:val="005C7D45"/>
    <w:rsid w:val="005D055A"/>
    <w:rsid w:val="005D0C26"/>
    <w:rsid w:val="005D0C69"/>
    <w:rsid w:val="005D0D9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B21"/>
    <w:rsid w:val="005E0007"/>
    <w:rsid w:val="005E087A"/>
    <w:rsid w:val="005E0A24"/>
    <w:rsid w:val="005E0B85"/>
    <w:rsid w:val="005E122B"/>
    <w:rsid w:val="005E1436"/>
    <w:rsid w:val="005E1EB1"/>
    <w:rsid w:val="005E205C"/>
    <w:rsid w:val="005E2206"/>
    <w:rsid w:val="005E22F1"/>
    <w:rsid w:val="005E235A"/>
    <w:rsid w:val="005E2632"/>
    <w:rsid w:val="005E2C94"/>
    <w:rsid w:val="005E2CFB"/>
    <w:rsid w:val="005E317F"/>
    <w:rsid w:val="005E36F6"/>
    <w:rsid w:val="005E3F8D"/>
    <w:rsid w:val="005E4637"/>
    <w:rsid w:val="005E463A"/>
    <w:rsid w:val="005E4B28"/>
    <w:rsid w:val="005E57F5"/>
    <w:rsid w:val="005E5AA5"/>
    <w:rsid w:val="005E5D23"/>
    <w:rsid w:val="005E6C00"/>
    <w:rsid w:val="005E6E39"/>
    <w:rsid w:val="005F02DE"/>
    <w:rsid w:val="005F0836"/>
    <w:rsid w:val="005F0955"/>
    <w:rsid w:val="005F0D15"/>
    <w:rsid w:val="005F0DF2"/>
    <w:rsid w:val="005F1034"/>
    <w:rsid w:val="005F215D"/>
    <w:rsid w:val="005F2557"/>
    <w:rsid w:val="005F2822"/>
    <w:rsid w:val="005F302C"/>
    <w:rsid w:val="005F3150"/>
    <w:rsid w:val="005F3DFE"/>
    <w:rsid w:val="005F4127"/>
    <w:rsid w:val="005F41F0"/>
    <w:rsid w:val="005F456C"/>
    <w:rsid w:val="005F5780"/>
    <w:rsid w:val="005F5C3E"/>
    <w:rsid w:val="005F5CF7"/>
    <w:rsid w:val="005F608D"/>
    <w:rsid w:val="005F66C2"/>
    <w:rsid w:val="005F6FFC"/>
    <w:rsid w:val="005F746F"/>
    <w:rsid w:val="005F79E8"/>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70E2"/>
    <w:rsid w:val="0060719C"/>
    <w:rsid w:val="006077FE"/>
    <w:rsid w:val="00607C40"/>
    <w:rsid w:val="00607F04"/>
    <w:rsid w:val="00610A07"/>
    <w:rsid w:val="00610AB0"/>
    <w:rsid w:val="00610CB0"/>
    <w:rsid w:val="00611B58"/>
    <w:rsid w:val="00612233"/>
    <w:rsid w:val="006122B6"/>
    <w:rsid w:val="00612DDE"/>
    <w:rsid w:val="00613C76"/>
    <w:rsid w:val="00613E47"/>
    <w:rsid w:val="0061400B"/>
    <w:rsid w:val="006148F0"/>
    <w:rsid w:val="0061578B"/>
    <w:rsid w:val="0061585A"/>
    <w:rsid w:val="00615A35"/>
    <w:rsid w:val="00615C75"/>
    <w:rsid w:val="00616397"/>
    <w:rsid w:val="00616567"/>
    <w:rsid w:val="00616A62"/>
    <w:rsid w:val="00616B86"/>
    <w:rsid w:val="006172C3"/>
    <w:rsid w:val="00617558"/>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88"/>
    <w:rsid w:val="00632BD4"/>
    <w:rsid w:val="00632CCF"/>
    <w:rsid w:val="00632CEC"/>
    <w:rsid w:val="00632E07"/>
    <w:rsid w:val="00632E91"/>
    <w:rsid w:val="006330FA"/>
    <w:rsid w:val="0063315E"/>
    <w:rsid w:val="006334F2"/>
    <w:rsid w:val="0063374B"/>
    <w:rsid w:val="00633793"/>
    <w:rsid w:val="006347F5"/>
    <w:rsid w:val="00634968"/>
    <w:rsid w:val="00634A19"/>
    <w:rsid w:val="00634A60"/>
    <w:rsid w:val="00634D21"/>
    <w:rsid w:val="00634E0F"/>
    <w:rsid w:val="006356C5"/>
    <w:rsid w:val="00635FD0"/>
    <w:rsid w:val="00636273"/>
    <w:rsid w:val="00636867"/>
    <w:rsid w:val="00636942"/>
    <w:rsid w:val="00636B78"/>
    <w:rsid w:val="00636E4C"/>
    <w:rsid w:val="00637146"/>
    <w:rsid w:val="00637248"/>
    <w:rsid w:val="00637A2C"/>
    <w:rsid w:val="00637A4B"/>
    <w:rsid w:val="00637B06"/>
    <w:rsid w:val="00637D87"/>
    <w:rsid w:val="0064031B"/>
    <w:rsid w:val="00640DB9"/>
    <w:rsid w:val="0064140F"/>
    <w:rsid w:val="00641591"/>
    <w:rsid w:val="00641F91"/>
    <w:rsid w:val="006421E7"/>
    <w:rsid w:val="00642295"/>
    <w:rsid w:val="00642F0F"/>
    <w:rsid w:val="00643109"/>
    <w:rsid w:val="00643810"/>
    <w:rsid w:val="0064391F"/>
    <w:rsid w:val="00643B97"/>
    <w:rsid w:val="00643C8B"/>
    <w:rsid w:val="00644CA2"/>
    <w:rsid w:val="006451A9"/>
    <w:rsid w:val="006458FE"/>
    <w:rsid w:val="00645E7A"/>
    <w:rsid w:val="00645EB4"/>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9AB"/>
    <w:rsid w:val="00661E6C"/>
    <w:rsid w:val="0066244D"/>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7846"/>
    <w:rsid w:val="00667B41"/>
    <w:rsid w:val="00667C6A"/>
    <w:rsid w:val="00667F27"/>
    <w:rsid w:val="0067052A"/>
    <w:rsid w:val="00671048"/>
    <w:rsid w:val="00671669"/>
    <w:rsid w:val="00671A9C"/>
    <w:rsid w:val="00671D76"/>
    <w:rsid w:val="00671E14"/>
    <w:rsid w:val="006722BD"/>
    <w:rsid w:val="0067244F"/>
    <w:rsid w:val="00672A02"/>
    <w:rsid w:val="00672F20"/>
    <w:rsid w:val="00673210"/>
    <w:rsid w:val="006744E8"/>
    <w:rsid w:val="00674CC7"/>
    <w:rsid w:val="00674CEE"/>
    <w:rsid w:val="00674E51"/>
    <w:rsid w:val="00674FB6"/>
    <w:rsid w:val="006753DC"/>
    <w:rsid w:val="00675608"/>
    <w:rsid w:val="00675FED"/>
    <w:rsid w:val="00676557"/>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E6E"/>
    <w:rsid w:val="00682753"/>
    <w:rsid w:val="00682C9C"/>
    <w:rsid w:val="0068373D"/>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999"/>
    <w:rsid w:val="00694BC5"/>
    <w:rsid w:val="00694F86"/>
    <w:rsid w:val="0069524E"/>
    <w:rsid w:val="00695C6A"/>
    <w:rsid w:val="0069625E"/>
    <w:rsid w:val="00696757"/>
    <w:rsid w:val="00696A45"/>
    <w:rsid w:val="00696FE7"/>
    <w:rsid w:val="006975D3"/>
    <w:rsid w:val="006979C8"/>
    <w:rsid w:val="00697A38"/>
    <w:rsid w:val="00697F59"/>
    <w:rsid w:val="00697FBC"/>
    <w:rsid w:val="006A0C77"/>
    <w:rsid w:val="006A10F0"/>
    <w:rsid w:val="006A1CA7"/>
    <w:rsid w:val="006A24B1"/>
    <w:rsid w:val="006A26DD"/>
    <w:rsid w:val="006A29B3"/>
    <w:rsid w:val="006A2B2D"/>
    <w:rsid w:val="006A3186"/>
    <w:rsid w:val="006A328A"/>
    <w:rsid w:val="006A4857"/>
    <w:rsid w:val="006A4A1D"/>
    <w:rsid w:val="006A4B56"/>
    <w:rsid w:val="006A5212"/>
    <w:rsid w:val="006A52F9"/>
    <w:rsid w:val="006A5D73"/>
    <w:rsid w:val="006A619B"/>
    <w:rsid w:val="006A674C"/>
    <w:rsid w:val="006A68B5"/>
    <w:rsid w:val="006A6AF3"/>
    <w:rsid w:val="006A700A"/>
    <w:rsid w:val="006A728B"/>
    <w:rsid w:val="006A75B6"/>
    <w:rsid w:val="006A77B1"/>
    <w:rsid w:val="006A78FA"/>
    <w:rsid w:val="006A7943"/>
    <w:rsid w:val="006A79A3"/>
    <w:rsid w:val="006A7AEF"/>
    <w:rsid w:val="006A7D8A"/>
    <w:rsid w:val="006A7DFD"/>
    <w:rsid w:val="006B00C5"/>
    <w:rsid w:val="006B0545"/>
    <w:rsid w:val="006B089F"/>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42F"/>
    <w:rsid w:val="006C262F"/>
    <w:rsid w:val="006C30EA"/>
    <w:rsid w:val="006C3594"/>
    <w:rsid w:val="006C3820"/>
    <w:rsid w:val="006C3CE8"/>
    <w:rsid w:val="006C3D28"/>
    <w:rsid w:val="006C43EE"/>
    <w:rsid w:val="006C4413"/>
    <w:rsid w:val="006C4580"/>
    <w:rsid w:val="006C46BA"/>
    <w:rsid w:val="006C4A4C"/>
    <w:rsid w:val="006C51C7"/>
    <w:rsid w:val="006C52AB"/>
    <w:rsid w:val="006C6A58"/>
    <w:rsid w:val="006C6BF5"/>
    <w:rsid w:val="006C72BB"/>
    <w:rsid w:val="006C7AE6"/>
    <w:rsid w:val="006C7C63"/>
    <w:rsid w:val="006D0109"/>
    <w:rsid w:val="006D0325"/>
    <w:rsid w:val="006D04C6"/>
    <w:rsid w:val="006D0744"/>
    <w:rsid w:val="006D13D2"/>
    <w:rsid w:val="006D1762"/>
    <w:rsid w:val="006D1A97"/>
    <w:rsid w:val="006D308D"/>
    <w:rsid w:val="006D3239"/>
    <w:rsid w:val="006D35E0"/>
    <w:rsid w:val="006D3834"/>
    <w:rsid w:val="006D42FE"/>
    <w:rsid w:val="006D442C"/>
    <w:rsid w:val="006D47A1"/>
    <w:rsid w:val="006D49D7"/>
    <w:rsid w:val="006D58A7"/>
    <w:rsid w:val="006D5D5A"/>
    <w:rsid w:val="006D6226"/>
    <w:rsid w:val="006D6577"/>
    <w:rsid w:val="006D69F8"/>
    <w:rsid w:val="006D6A1F"/>
    <w:rsid w:val="006D6AA5"/>
    <w:rsid w:val="006D6E49"/>
    <w:rsid w:val="006D6E7D"/>
    <w:rsid w:val="006D7F35"/>
    <w:rsid w:val="006E0336"/>
    <w:rsid w:val="006E04CC"/>
    <w:rsid w:val="006E0B80"/>
    <w:rsid w:val="006E0B99"/>
    <w:rsid w:val="006E1273"/>
    <w:rsid w:val="006E1346"/>
    <w:rsid w:val="006E1364"/>
    <w:rsid w:val="006E2137"/>
    <w:rsid w:val="006E21A9"/>
    <w:rsid w:val="006E2B15"/>
    <w:rsid w:val="006E2D14"/>
    <w:rsid w:val="006E4684"/>
    <w:rsid w:val="006E474F"/>
    <w:rsid w:val="006E4E3A"/>
    <w:rsid w:val="006E519C"/>
    <w:rsid w:val="006E5795"/>
    <w:rsid w:val="006E58A9"/>
    <w:rsid w:val="006E595B"/>
    <w:rsid w:val="006E5E0A"/>
    <w:rsid w:val="006E64A7"/>
    <w:rsid w:val="006E735C"/>
    <w:rsid w:val="006E7E75"/>
    <w:rsid w:val="006F07C8"/>
    <w:rsid w:val="006F0FFC"/>
    <w:rsid w:val="006F19C4"/>
    <w:rsid w:val="006F1A4B"/>
    <w:rsid w:val="006F2E92"/>
    <w:rsid w:val="006F2F80"/>
    <w:rsid w:val="006F3642"/>
    <w:rsid w:val="006F39E7"/>
    <w:rsid w:val="006F4118"/>
    <w:rsid w:val="006F44B6"/>
    <w:rsid w:val="006F4582"/>
    <w:rsid w:val="006F4D2C"/>
    <w:rsid w:val="006F4F4B"/>
    <w:rsid w:val="006F52C9"/>
    <w:rsid w:val="006F534A"/>
    <w:rsid w:val="006F57ED"/>
    <w:rsid w:val="006F6514"/>
    <w:rsid w:val="006F6E12"/>
    <w:rsid w:val="006F6FC9"/>
    <w:rsid w:val="006F700D"/>
    <w:rsid w:val="006F7186"/>
    <w:rsid w:val="006F7626"/>
    <w:rsid w:val="006F7AA9"/>
    <w:rsid w:val="006F7D7E"/>
    <w:rsid w:val="00700260"/>
    <w:rsid w:val="00700464"/>
    <w:rsid w:val="00700B28"/>
    <w:rsid w:val="0070103E"/>
    <w:rsid w:val="007010F5"/>
    <w:rsid w:val="0070110C"/>
    <w:rsid w:val="007012ED"/>
    <w:rsid w:val="00701772"/>
    <w:rsid w:val="00701AFD"/>
    <w:rsid w:val="007020A8"/>
    <w:rsid w:val="00702326"/>
    <w:rsid w:val="007023A1"/>
    <w:rsid w:val="00702492"/>
    <w:rsid w:val="00702E8E"/>
    <w:rsid w:val="007032A0"/>
    <w:rsid w:val="007032B0"/>
    <w:rsid w:val="007034E2"/>
    <w:rsid w:val="00703849"/>
    <w:rsid w:val="00703CD5"/>
    <w:rsid w:val="00703DB8"/>
    <w:rsid w:val="00703FD6"/>
    <w:rsid w:val="00705397"/>
    <w:rsid w:val="007053B2"/>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4390"/>
    <w:rsid w:val="007151B6"/>
    <w:rsid w:val="0071536C"/>
    <w:rsid w:val="0071575E"/>
    <w:rsid w:val="00715BAF"/>
    <w:rsid w:val="00717045"/>
    <w:rsid w:val="007170CB"/>
    <w:rsid w:val="0072089A"/>
    <w:rsid w:val="007208E9"/>
    <w:rsid w:val="007209BB"/>
    <w:rsid w:val="0072101B"/>
    <w:rsid w:val="007227B8"/>
    <w:rsid w:val="00722C4B"/>
    <w:rsid w:val="00722CC3"/>
    <w:rsid w:val="00722F41"/>
    <w:rsid w:val="0072303A"/>
    <w:rsid w:val="0072335D"/>
    <w:rsid w:val="00723890"/>
    <w:rsid w:val="007238EA"/>
    <w:rsid w:val="00723C25"/>
    <w:rsid w:val="00723C4E"/>
    <w:rsid w:val="00723E7C"/>
    <w:rsid w:val="00724235"/>
    <w:rsid w:val="00724249"/>
    <w:rsid w:val="007244C8"/>
    <w:rsid w:val="00724800"/>
    <w:rsid w:val="0072484F"/>
    <w:rsid w:val="00725827"/>
    <w:rsid w:val="00725933"/>
    <w:rsid w:val="007259C8"/>
    <w:rsid w:val="00726C07"/>
    <w:rsid w:val="00726C58"/>
    <w:rsid w:val="00726FC0"/>
    <w:rsid w:val="00727316"/>
    <w:rsid w:val="00727508"/>
    <w:rsid w:val="00727BBA"/>
    <w:rsid w:val="00730390"/>
    <w:rsid w:val="0073076B"/>
    <w:rsid w:val="0073130F"/>
    <w:rsid w:val="007314B9"/>
    <w:rsid w:val="007318BC"/>
    <w:rsid w:val="00731BB3"/>
    <w:rsid w:val="00732773"/>
    <w:rsid w:val="0073283F"/>
    <w:rsid w:val="007328FF"/>
    <w:rsid w:val="00732BD4"/>
    <w:rsid w:val="007336F0"/>
    <w:rsid w:val="007339B5"/>
    <w:rsid w:val="007346AB"/>
    <w:rsid w:val="007346B2"/>
    <w:rsid w:val="007349BC"/>
    <w:rsid w:val="00734CC4"/>
    <w:rsid w:val="007353F9"/>
    <w:rsid w:val="00735803"/>
    <w:rsid w:val="007360EA"/>
    <w:rsid w:val="0073610E"/>
    <w:rsid w:val="00736138"/>
    <w:rsid w:val="007361A7"/>
    <w:rsid w:val="0073624D"/>
    <w:rsid w:val="0073632A"/>
    <w:rsid w:val="007368D7"/>
    <w:rsid w:val="00737643"/>
    <w:rsid w:val="00737AE3"/>
    <w:rsid w:val="00737C77"/>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30"/>
    <w:rsid w:val="00744CA3"/>
    <w:rsid w:val="00745497"/>
    <w:rsid w:val="0074585A"/>
    <w:rsid w:val="00745C95"/>
    <w:rsid w:val="00745CF4"/>
    <w:rsid w:val="00745F89"/>
    <w:rsid w:val="0074603F"/>
    <w:rsid w:val="00746239"/>
    <w:rsid w:val="0074633F"/>
    <w:rsid w:val="007464C3"/>
    <w:rsid w:val="00746528"/>
    <w:rsid w:val="0074660F"/>
    <w:rsid w:val="007466C6"/>
    <w:rsid w:val="00746E6E"/>
    <w:rsid w:val="00747046"/>
    <w:rsid w:val="007474FE"/>
    <w:rsid w:val="00747F1F"/>
    <w:rsid w:val="0075086C"/>
    <w:rsid w:val="00750BB3"/>
    <w:rsid w:val="00750C65"/>
    <w:rsid w:val="00750E2B"/>
    <w:rsid w:val="00751348"/>
    <w:rsid w:val="00751B9B"/>
    <w:rsid w:val="00751DEC"/>
    <w:rsid w:val="007520C0"/>
    <w:rsid w:val="0075261D"/>
    <w:rsid w:val="007529D8"/>
    <w:rsid w:val="00752D18"/>
    <w:rsid w:val="00752F85"/>
    <w:rsid w:val="007539E4"/>
    <w:rsid w:val="00753FA8"/>
    <w:rsid w:val="00754273"/>
    <w:rsid w:val="007544C2"/>
    <w:rsid w:val="0075488F"/>
    <w:rsid w:val="00755359"/>
    <w:rsid w:val="0075543C"/>
    <w:rsid w:val="0075598A"/>
    <w:rsid w:val="00755A51"/>
    <w:rsid w:val="00755EF8"/>
    <w:rsid w:val="007566EC"/>
    <w:rsid w:val="00756CF4"/>
    <w:rsid w:val="00756D9E"/>
    <w:rsid w:val="00757139"/>
    <w:rsid w:val="00757584"/>
    <w:rsid w:val="00757EC8"/>
    <w:rsid w:val="00757F97"/>
    <w:rsid w:val="007600B8"/>
    <w:rsid w:val="00760603"/>
    <w:rsid w:val="0076060E"/>
    <w:rsid w:val="00760A6F"/>
    <w:rsid w:val="00760C64"/>
    <w:rsid w:val="00761248"/>
    <w:rsid w:val="0076168A"/>
    <w:rsid w:val="00761779"/>
    <w:rsid w:val="0076194A"/>
    <w:rsid w:val="00761ED8"/>
    <w:rsid w:val="00762198"/>
    <w:rsid w:val="00762322"/>
    <w:rsid w:val="0076281F"/>
    <w:rsid w:val="0076296F"/>
    <w:rsid w:val="00763164"/>
    <w:rsid w:val="0076334B"/>
    <w:rsid w:val="007634B9"/>
    <w:rsid w:val="00763BF3"/>
    <w:rsid w:val="00763F49"/>
    <w:rsid w:val="007646D6"/>
    <w:rsid w:val="007649BE"/>
    <w:rsid w:val="00764D8C"/>
    <w:rsid w:val="00764EA3"/>
    <w:rsid w:val="00765248"/>
    <w:rsid w:val="00765322"/>
    <w:rsid w:val="00765A4E"/>
    <w:rsid w:val="00765DE9"/>
    <w:rsid w:val="00765F91"/>
    <w:rsid w:val="00766E04"/>
    <w:rsid w:val="00767677"/>
    <w:rsid w:val="0076793E"/>
    <w:rsid w:val="0077019D"/>
    <w:rsid w:val="0077088B"/>
    <w:rsid w:val="00771A93"/>
    <w:rsid w:val="00771BA0"/>
    <w:rsid w:val="00771BB7"/>
    <w:rsid w:val="00771BF7"/>
    <w:rsid w:val="00771FAA"/>
    <w:rsid w:val="00772261"/>
    <w:rsid w:val="007727AF"/>
    <w:rsid w:val="007728F5"/>
    <w:rsid w:val="0077356B"/>
    <w:rsid w:val="00773A9B"/>
    <w:rsid w:val="007743BB"/>
    <w:rsid w:val="0077482D"/>
    <w:rsid w:val="00775508"/>
    <w:rsid w:val="00775808"/>
    <w:rsid w:val="0077615F"/>
    <w:rsid w:val="007764B7"/>
    <w:rsid w:val="0077693E"/>
    <w:rsid w:val="00776D17"/>
    <w:rsid w:val="00776ED3"/>
    <w:rsid w:val="00776FC8"/>
    <w:rsid w:val="00777620"/>
    <w:rsid w:val="00777775"/>
    <w:rsid w:val="00777806"/>
    <w:rsid w:val="00777DC7"/>
    <w:rsid w:val="00780296"/>
    <w:rsid w:val="007806C1"/>
    <w:rsid w:val="00780BF4"/>
    <w:rsid w:val="00780CA0"/>
    <w:rsid w:val="00780DA0"/>
    <w:rsid w:val="00781FCD"/>
    <w:rsid w:val="00782CCB"/>
    <w:rsid w:val="007837CA"/>
    <w:rsid w:val="007838B2"/>
    <w:rsid w:val="00783B4A"/>
    <w:rsid w:val="0078484E"/>
    <w:rsid w:val="00784CF9"/>
    <w:rsid w:val="00784DEC"/>
    <w:rsid w:val="00784F3D"/>
    <w:rsid w:val="007855B6"/>
    <w:rsid w:val="00785843"/>
    <w:rsid w:val="0078584C"/>
    <w:rsid w:val="0078597E"/>
    <w:rsid w:val="00785B1D"/>
    <w:rsid w:val="00786979"/>
    <w:rsid w:val="00786BE7"/>
    <w:rsid w:val="00786D4F"/>
    <w:rsid w:val="00786EBB"/>
    <w:rsid w:val="007872D8"/>
    <w:rsid w:val="00787846"/>
    <w:rsid w:val="00787FF9"/>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7F9"/>
    <w:rsid w:val="007A1AEC"/>
    <w:rsid w:val="007A20B5"/>
    <w:rsid w:val="007A20FF"/>
    <w:rsid w:val="007A2543"/>
    <w:rsid w:val="007A2667"/>
    <w:rsid w:val="007A2DBA"/>
    <w:rsid w:val="007A2F95"/>
    <w:rsid w:val="007A41F5"/>
    <w:rsid w:val="007A4265"/>
    <w:rsid w:val="007A44B3"/>
    <w:rsid w:val="007A471E"/>
    <w:rsid w:val="007A4968"/>
    <w:rsid w:val="007A4B5D"/>
    <w:rsid w:val="007A4DB4"/>
    <w:rsid w:val="007A5C11"/>
    <w:rsid w:val="007A5FB7"/>
    <w:rsid w:val="007A65D4"/>
    <w:rsid w:val="007A6735"/>
    <w:rsid w:val="007A6D98"/>
    <w:rsid w:val="007B049D"/>
    <w:rsid w:val="007B071A"/>
    <w:rsid w:val="007B08C9"/>
    <w:rsid w:val="007B0DA4"/>
    <w:rsid w:val="007B0E56"/>
    <w:rsid w:val="007B138F"/>
    <w:rsid w:val="007B288A"/>
    <w:rsid w:val="007B328D"/>
    <w:rsid w:val="007B381D"/>
    <w:rsid w:val="007B535C"/>
    <w:rsid w:val="007B554C"/>
    <w:rsid w:val="007B5EE8"/>
    <w:rsid w:val="007B64EC"/>
    <w:rsid w:val="007B6839"/>
    <w:rsid w:val="007B6E06"/>
    <w:rsid w:val="007B7632"/>
    <w:rsid w:val="007B7C5E"/>
    <w:rsid w:val="007B7F13"/>
    <w:rsid w:val="007C0324"/>
    <w:rsid w:val="007C0D8E"/>
    <w:rsid w:val="007C16E7"/>
    <w:rsid w:val="007C1D5C"/>
    <w:rsid w:val="007C2734"/>
    <w:rsid w:val="007C2795"/>
    <w:rsid w:val="007C2B68"/>
    <w:rsid w:val="007C3D6C"/>
    <w:rsid w:val="007C4299"/>
    <w:rsid w:val="007C4735"/>
    <w:rsid w:val="007C48E1"/>
    <w:rsid w:val="007C4B88"/>
    <w:rsid w:val="007C5498"/>
    <w:rsid w:val="007C5616"/>
    <w:rsid w:val="007C6A6E"/>
    <w:rsid w:val="007C7146"/>
    <w:rsid w:val="007C7553"/>
    <w:rsid w:val="007C7727"/>
    <w:rsid w:val="007C7D21"/>
    <w:rsid w:val="007D022C"/>
    <w:rsid w:val="007D03B9"/>
    <w:rsid w:val="007D073A"/>
    <w:rsid w:val="007D07FD"/>
    <w:rsid w:val="007D0E38"/>
    <w:rsid w:val="007D10A0"/>
    <w:rsid w:val="007D1271"/>
    <w:rsid w:val="007D14C8"/>
    <w:rsid w:val="007D1F9C"/>
    <w:rsid w:val="007D23B2"/>
    <w:rsid w:val="007D2816"/>
    <w:rsid w:val="007D2B8B"/>
    <w:rsid w:val="007D2BC0"/>
    <w:rsid w:val="007D2D54"/>
    <w:rsid w:val="007D2FD3"/>
    <w:rsid w:val="007D325C"/>
    <w:rsid w:val="007D366C"/>
    <w:rsid w:val="007D3D9F"/>
    <w:rsid w:val="007D3ED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450"/>
    <w:rsid w:val="007E1875"/>
    <w:rsid w:val="007E1A22"/>
    <w:rsid w:val="007E2418"/>
    <w:rsid w:val="007E2540"/>
    <w:rsid w:val="007E26C4"/>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3BA1"/>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19"/>
    <w:rsid w:val="00800320"/>
    <w:rsid w:val="0080054A"/>
    <w:rsid w:val="0080099D"/>
    <w:rsid w:val="00800BFE"/>
    <w:rsid w:val="008016FC"/>
    <w:rsid w:val="00801AEF"/>
    <w:rsid w:val="00801D1B"/>
    <w:rsid w:val="00801D58"/>
    <w:rsid w:val="00801F8F"/>
    <w:rsid w:val="0080203B"/>
    <w:rsid w:val="00802259"/>
    <w:rsid w:val="00802438"/>
    <w:rsid w:val="00802AC9"/>
    <w:rsid w:val="00802AF6"/>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33"/>
    <w:rsid w:val="00806F07"/>
    <w:rsid w:val="00807768"/>
    <w:rsid w:val="00807CCF"/>
    <w:rsid w:val="00807EF1"/>
    <w:rsid w:val="00807EF4"/>
    <w:rsid w:val="0081039D"/>
    <w:rsid w:val="008103FC"/>
    <w:rsid w:val="00810D10"/>
    <w:rsid w:val="00810DFB"/>
    <w:rsid w:val="0081128F"/>
    <w:rsid w:val="00811470"/>
    <w:rsid w:val="00811A9B"/>
    <w:rsid w:val="00812873"/>
    <w:rsid w:val="008129E9"/>
    <w:rsid w:val="00812DA2"/>
    <w:rsid w:val="00812FCD"/>
    <w:rsid w:val="008135A8"/>
    <w:rsid w:val="0081367E"/>
    <w:rsid w:val="00813CDF"/>
    <w:rsid w:val="00813DB6"/>
    <w:rsid w:val="00813E6E"/>
    <w:rsid w:val="00814D1C"/>
    <w:rsid w:val="00815122"/>
    <w:rsid w:val="00815186"/>
    <w:rsid w:val="00815288"/>
    <w:rsid w:val="008166A6"/>
    <w:rsid w:val="00816AB9"/>
    <w:rsid w:val="0081724C"/>
    <w:rsid w:val="00817404"/>
    <w:rsid w:val="00817BF9"/>
    <w:rsid w:val="00817C6F"/>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2AC"/>
    <w:rsid w:val="008362DC"/>
    <w:rsid w:val="0083680F"/>
    <w:rsid w:val="00836AB4"/>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331"/>
    <w:rsid w:val="00852766"/>
    <w:rsid w:val="00852842"/>
    <w:rsid w:val="00853A71"/>
    <w:rsid w:val="00853A76"/>
    <w:rsid w:val="00853DFB"/>
    <w:rsid w:val="00854397"/>
    <w:rsid w:val="00854A7E"/>
    <w:rsid w:val="0085507D"/>
    <w:rsid w:val="008550E0"/>
    <w:rsid w:val="0085543F"/>
    <w:rsid w:val="0085597C"/>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30E7"/>
    <w:rsid w:val="0086368F"/>
    <w:rsid w:val="00863AA7"/>
    <w:rsid w:val="00863C76"/>
    <w:rsid w:val="008641E6"/>
    <w:rsid w:val="00864239"/>
    <w:rsid w:val="008643BC"/>
    <w:rsid w:val="00864720"/>
    <w:rsid w:val="0086620A"/>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FA2"/>
    <w:rsid w:val="008732B2"/>
    <w:rsid w:val="0087360A"/>
    <w:rsid w:val="00873811"/>
    <w:rsid w:val="00873D6F"/>
    <w:rsid w:val="00873E8D"/>
    <w:rsid w:val="00874159"/>
    <w:rsid w:val="00874394"/>
    <w:rsid w:val="00874681"/>
    <w:rsid w:val="008751A9"/>
    <w:rsid w:val="00875402"/>
    <w:rsid w:val="00875A52"/>
    <w:rsid w:val="00875B99"/>
    <w:rsid w:val="008760F2"/>
    <w:rsid w:val="00876271"/>
    <w:rsid w:val="00876375"/>
    <w:rsid w:val="00876890"/>
    <w:rsid w:val="00880108"/>
    <w:rsid w:val="00880556"/>
    <w:rsid w:val="0088151B"/>
    <w:rsid w:val="0088192A"/>
    <w:rsid w:val="00882108"/>
    <w:rsid w:val="008824CE"/>
    <w:rsid w:val="00882790"/>
    <w:rsid w:val="00882B10"/>
    <w:rsid w:val="00882F10"/>
    <w:rsid w:val="008839AC"/>
    <w:rsid w:val="008841ED"/>
    <w:rsid w:val="00884791"/>
    <w:rsid w:val="008847A1"/>
    <w:rsid w:val="008849E1"/>
    <w:rsid w:val="00884C6C"/>
    <w:rsid w:val="00884E47"/>
    <w:rsid w:val="00885739"/>
    <w:rsid w:val="00885A49"/>
    <w:rsid w:val="00885B2C"/>
    <w:rsid w:val="00886547"/>
    <w:rsid w:val="0088664B"/>
    <w:rsid w:val="008866C5"/>
    <w:rsid w:val="008869E2"/>
    <w:rsid w:val="00886B0C"/>
    <w:rsid w:val="00886C5D"/>
    <w:rsid w:val="00886C61"/>
    <w:rsid w:val="008874B5"/>
    <w:rsid w:val="008875F7"/>
    <w:rsid w:val="00887A2A"/>
    <w:rsid w:val="00890FCD"/>
    <w:rsid w:val="008912FC"/>
    <w:rsid w:val="008918A0"/>
    <w:rsid w:val="00891A88"/>
    <w:rsid w:val="00891B23"/>
    <w:rsid w:val="00891B97"/>
    <w:rsid w:val="008921CE"/>
    <w:rsid w:val="00892688"/>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A015D"/>
    <w:rsid w:val="008A0209"/>
    <w:rsid w:val="008A0304"/>
    <w:rsid w:val="008A09E0"/>
    <w:rsid w:val="008A0D5A"/>
    <w:rsid w:val="008A177D"/>
    <w:rsid w:val="008A18DE"/>
    <w:rsid w:val="008A1E18"/>
    <w:rsid w:val="008A244C"/>
    <w:rsid w:val="008A26CC"/>
    <w:rsid w:val="008A2EA1"/>
    <w:rsid w:val="008A3215"/>
    <w:rsid w:val="008A3713"/>
    <w:rsid w:val="008A37B6"/>
    <w:rsid w:val="008A4369"/>
    <w:rsid w:val="008A47AA"/>
    <w:rsid w:val="008A48EA"/>
    <w:rsid w:val="008A50A8"/>
    <w:rsid w:val="008A52F3"/>
    <w:rsid w:val="008A5732"/>
    <w:rsid w:val="008A58B4"/>
    <w:rsid w:val="008A59FF"/>
    <w:rsid w:val="008A6589"/>
    <w:rsid w:val="008A6DBB"/>
    <w:rsid w:val="008A7268"/>
    <w:rsid w:val="008A750A"/>
    <w:rsid w:val="008A7760"/>
    <w:rsid w:val="008A7B00"/>
    <w:rsid w:val="008B00FD"/>
    <w:rsid w:val="008B0860"/>
    <w:rsid w:val="008B099F"/>
    <w:rsid w:val="008B119F"/>
    <w:rsid w:val="008B1215"/>
    <w:rsid w:val="008B1418"/>
    <w:rsid w:val="008B1854"/>
    <w:rsid w:val="008B1F49"/>
    <w:rsid w:val="008B2306"/>
    <w:rsid w:val="008B25D9"/>
    <w:rsid w:val="008B27BC"/>
    <w:rsid w:val="008B2ABE"/>
    <w:rsid w:val="008B2FFE"/>
    <w:rsid w:val="008B3308"/>
    <w:rsid w:val="008B3859"/>
    <w:rsid w:val="008B39D8"/>
    <w:rsid w:val="008B3C12"/>
    <w:rsid w:val="008B3C2F"/>
    <w:rsid w:val="008B499E"/>
    <w:rsid w:val="008B4E9C"/>
    <w:rsid w:val="008B5029"/>
    <w:rsid w:val="008B51B7"/>
    <w:rsid w:val="008B540D"/>
    <w:rsid w:val="008B560C"/>
    <w:rsid w:val="008B59AC"/>
    <w:rsid w:val="008B5C59"/>
    <w:rsid w:val="008B6051"/>
    <w:rsid w:val="008B6844"/>
    <w:rsid w:val="008B6DB7"/>
    <w:rsid w:val="008B6E82"/>
    <w:rsid w:val="008B72F9"/>
    <w:rsid w:val="008B7529"/>
    <w:rsid w:val="008B7BA7"/>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51"/>
    <w:rsid w:val="008C4FA7"/>
    <w:rsid w:val="008C52F9"/>
    <w:rsid w:val="008C55DB"/>
    <w:rsid w:val="008C62A9"/>
    <w:rsid w:val="008D0AF4"/>
    <w:rsid w:val="008D0E02"/>
    <w:rsid w:val="008D137B"/>
    <w:rsid w:val="008D13C6"/>
    <w:rsid w:val="008D154A"/>
    <w:rsid w:val="008D1DD0"/>
    <w:rsid w:val="008D1F6E"/>
    <w:rsid w:val="008D2471"/>
    <w:rsid w:val="008D26A1"/>
    <w:rsid w:val="008D2A3F"/>
    <w:rsid w:val="008D304D"/>
    <w:rsid w:val="008D41BB"/>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61C9"/>
    <w:rsid w:val="008E6250"/>
    <w:rsid w:val="008E63C6"/>
    <w:rsid w:val="008E6676"/>
    <w:rsid w:val="008E66AF"/>
    <w:rsid w:val="008E67AF"/>
    <w:rsid w:val="008E7792"/>
    <w:rsid w:val="008E7C78"/>
    <w:rsid w:val="008E7E3F"/>
    <w:rsid w:val="008F011E"/>
    <w:rsid w:val="008F05A6"/>
    <w:rsid w:val="008F08DF"/>
    <w:rsid w:val="008F0C27"/>
    <w:rsid w:val="008F164A"/>
    <w:rsid w:val="008F17EE"/>
    <w:rsid w:val="008F1A63"/>
    <w:rsid w:val="008F1B57"/>
    <w:rsid w:val="008F1E57"/>
    <w:rsid w:val="008F20B6"/>
    <w:rsid w:val="008F214B"/>
    <w:rsid w:val="008F253E"/>
    <w:rsid w:val="008F2885"/>
    <w:rsid w:val="008F3516"/>
    <w:rsid w:val="008F399C"/>
    <w:rsid w:val="008F4284"/>
    <w:rsid w:val="008F42D2"/>
    <w:rsid w:val="008F453A"/>
    <w:rsid w:val="008F48CA"/>
    <w:rsid w:val="008F507E"/>
    <w:rsid w:val="008F54B9"/>
    <w:rsid w:val="008F65E8"/>
    <w:rsid w:val="008F69E2"/>
    <w:rsid w:val="008F6B3A"/>
    <w:rsid w:val="008F6DE2"/>
    <w:rsid w:val="008F71A5"/>
    <w:rsid w:val="008F7734"/>
    <w:rsid w:val="008F7759"/>
    <w:rsid w:val="008F7B8E"/>
    <w:rsid w:val="008F7C4B"/>
    <w:rsid w:val="009005BD"/>
    <w:rsid w:val="00900A3C"/>
    <w:rsid w:val="00900B9D"/>
    <w:rsid w:val="00900E8C"/>
    <w:rsid w:val="00901B2B"/>
    <w:rsid w:val="00901FA7"/>
    <w:rsid w:val="0090216E"/>
    <w:rsid w:val="00902CF5"/>
    <w:rsid w:val="00902F79"/>
    <w:rsid w:val="009032EE"/>
    <w:rsid w:val="009033DC"/>
    <w:rsid w:val="00903899"/>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20CD"/>
    <w:rsid w:val="009127EE"/>
    <w:rsid w:val="00912B0F"/>
    <w:rsid w:val="00913911"/>
    <w:rsid w:val="00913A34"/>
    <w:rsid w:val="00914300"/>
    <w:rsid w:val="009149AF"/>
    <w:rsid w:val="009152A1"/>
    <w:rsid w:val="009168AE"/>
    <w:rsid w:val="00916BA8"/>
    <w:rsid w:val="00916D84"/>
    <w:rsid w:val="0091708C"/>
    <w:rsid w:val="009170EB"/>
    <w:rsid w:val="00917A69"/>
    <w:rsid w:val="00917B0E"/>
    <w:rsid w:val="00917F7A"/>
    <w:rsid w:val="0092088C"/>
    <w:rsid w:val="009209E7"/>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5B"/>
    <w:rsid w:val="00930996"/>
    <w:rsid w:val="00930DD3"/>
    <w:rsid w:val="00930F39"/>
    <w:rsid w:val="0093100A"/>
    <w:rsid w:val="00931246"/>
    <w:rsid w:val="0093136E"/>
    <w:rsid w:val="00931A12"/>
    <w:rsid w:val="00931C30"/>
    <w:rsid w:val="00931FB5"/>
    <w:rsid w:val="0093219A"/>
    <w:rsid w:val="00932514"/>
    <w:rsid w:val="009325A3"/>
    <w:rsid w:val="0093329F"/>
    <w:rsid w:val="00933499"/>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4EE"/>
    <w:rsid w:val="009409F1"/>
    <w:rsid w:val="00940BCE"/>
    <w:rsid w:val="009411D8"/>
    <w:rsid w:val="0094173F"/>
    <w:rsid w:val="009419FE"/>
    <w:rsid w:val="00942540"/>
    <w:rsid w:val="00942F56"/>
    <w:rsid w:val="00943109"/>
    <w:rsid w:val="009434B2"/>
    <w:rsid w:val="00943A7E"/>
    <w:rsid w:val="00944A7B"/>
    <w:rsid w:val="00944E23"/>
    <w:rsid w:val="0094579F"/>
    <w:rsid w:val="009458DE"/>
    <w:rsid w:val="00945BAC"/>
    <w:rsid w:val="00946100"/>
    <w:rsid w:val="0094628B"/>
    <w:rsid w:val="00946868"/>
    <w:rsid w:val="009469B7"/>
    <w:rsid w:val="00946B63"/>
    <w:rsid w:val="00946E0C"/>
    <w:rsid w:val="0094760D"/>
    <w:rsid w:val="00950404"/>
    <w:rsid w:val="0095041F"/>
    <w:rsid w:val="0095050C"/>
    <w:rsid w:val="00950BF8"/>
    <w:rsid w:val="00951A0C"/>
    <w:rsid w:val="00951CD2"/>
    <w:rsid w:val="009526FC"/>
    <w:rsid w:val="009536E0"/>
    <w:rsid w:val="00953879"/>
    <w:rsid w:val="00953AAB"/>
    <w:rsid w:val="00953F9F"/>
    <w:rsid w:val="00954077"/>
    <w:rsid w:val="00954C66"/>
    <w:rsid w:val="00954D43"/>
    <w:rsid w:val="009558CB"/>
    <w:rsid w:val="00955B17"/>
    <w:rsid w:val="009562E5"/>
    <w:rsid w:val="00957C18"/>
    <w:rsid w:val="00960506"/>
    <w:rsid w:val="00960620"/>
    <w:rsid w:val="00960EAB"/>
    <w:rsid w:val="00961596"/>
    <w:rsid w:val="00962683"/>
    <w:rsid w:val="009629D9"/>
    <w:rsid w:val="00963185"/>
    <w:rsid w:val="0096388F"/>
    <w:rsid w:val="00964C30"/>
    <w:rsid w:val="00964E1A"/>
    <w:rsid w:val="00965046"/>
    <w:rsid w:val="009653AE"/>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FDF"/>
    <w:rsid w:val="00972FD4"/>
    <w:rsid w:val="00973142"/>
    <w:rsid w:val="00973266"/>
    <w:rsid w:val="009734F0"/>
    <w:rsid w:val="00973562"/>
    <w:rsid w:val="00973732"/>
    <w:rsid w:val="00973C7A"/>
    <w:rsid w:val="00973D4B"/>
    <w:rsid w:val="009754E2"/>
    <w:rsid w:val="009757A7"/>
    <w:rsid w:val="0097591B"/>
    <w:rsid w:val="0097732A"/>
    <w:rsid w:val="00977548"/>
    <w:rsid w:val="009779FC"/>
    <w:rsid w:val="00977A63"/>
    <w:rsid w:val="00977A99"/>
    <w:rsid w:val="00980647"/>
    <w:rsid w:val="00980A74"/>
    <w:rsid w:val="00980D06"/>
    <w:rsid w:val="00980E08"/>
    <w:rsid w:val="00980F9E"/>
    <w:rsid w:val="00981ABD"/>
    <w:rsid w:val="00981D61"/>
    <w:rsid w:val="00981D7C"/>
    <w:rsid w:val="0098225F"/>
    <w:rsid w:val="00982A28"/>
    <w:rsid w:val="00982C72"/>
    <w:rsid w:val="00982E5D"/>
    <w:rsid w:val="00983319"/>
    <w:rsid w:val="00983B84"/>
    <w:rsid w:val="009844A0"/>
    <w:rsid w:val="009845C0"/>
    <w:rsid w:val="00984B24"/>
    <w:rsid w:val="00984D0D"/>
    <w:rsid w:val="009851BD"/>
    <w:rsid w:val="00985990"/>
    <w:rsid w:val="009863DD"/>
    <w:rsid w:val="00986635"/>
    <w:rsid w:val="009866E7"/>
    <w:rsid w:val="00986852"/>
    <w:rsid w:val="00986976"/>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26A"/>
    <w:rsid w:val="00993B56"/>
    <w:rsid w:val="00994B83"/>
    <w:rsid w:val="00994EF3"/>
    <w:rsid w:val="009951E0"/>
    <w:rsid w:val="00995B12"/>
    <w:rsid w:val="00995C3E"/>
    <w:rsid w:val="00996188"/>
    <w:rsid w:val="00996348"/>
    <w:rsid w:val="0099695B"/>
    <w:rsid w:val="00997D3E"/>
    <w:rsid w:val="009A005A"/>
    <w:rsid w:val="009A01EB"/>
    <w:rsid w:val="009A02C5"/>
    <w:rsid w:val="009A0A65"/>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7F7"/>
    <w:rsid w:val="009A6954"/>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899"/>
    <w:rsid w:val="009C09B4"/>
    <w:rsid w:val="009C0F4A"/>
    <w:rsid w:val="009C17BA"/>
    <w:rsid w:val="009C17F7"/>
    <w:rsid w:val="009C1957"/>
    <w:rsid w:val="009C1B6E"/>
    <w:rsid w:val="009C1F10"/>
    <w:rsid w:val="009C25AB"/>
    <w:rsid w:val="009C2A93"/>
    <w:rsid w:val="009C2C57"/>
    <w:rsid w:val="009C2E5F"/>
    <w:rsid w:val="009C2F6E"/>
    <w:rsid w:val="009C32AC"/>
    <w:rsid w:val="009C3B10"/>
    <w:rsid w:val="009C3E14"/>
    <w:rsid w:val="009C467A"/>
    <w:rsid w:val="009C47A2"/>
    <w:rsid w:val="009C4A97"/>
    <w:rsid w:val="009C4E2D"/>
    <w:rsid w:val="009C5B47"/>
    <w:rsid w:val="009C6053"/>
    <w:rsid w:val="009C668F"/>
    <w:rsid w:val="009C67C4"/>
    <w:rsid w:val="009C689B"/>
    <w:rsid w:val="009C6A1E"/>
    <w:rsid w:val="009C6D80"/>
    <w:rsid w:val="009C75FD"/>
    <w:rsid w:val="009C7914"/>
    <w:rsid w:val="009C7EAD"/>
    <w:rsid w:val="009C7F11"/>
    <w:rsid w:val="009C7F85"/>
    <w:rsid w:val="009D0CFF"/>
    <w:rsid w:val="009D0DFE"/>
    <w:rsid w:val="009D0E99"/>
    <w:rsid w:val="009D182B"/>
    <w:rsid w:val="009D1888"/>
    <w:rsid w:val="009D18D0"/>
    <w:rsid w:val="009D190D"/>
    <w:rsid w:val="009D1C3A"/>
    <w:rsid w:val="009D20A1"/>
    <w:rsid w:val="009D2887"/>
    <w:rsid w:val="009D2971"/>
    <w:rsid w:val="009D30D4"/>
    <w:rsid w:val="009D3A8E"/>
    <w:rsid w:val="009D3BC3"/>
    <w:rsid w:val="009D40A9"/>
    <w:rsid w:val="009D41A0"/>
    <w:rsid w:val="009D457A"/>
    <w:rsid w:val="009D4A42"/>
    <w:rsid w:val="009D4C28"/>
    <w:rsid w:val="009D4D25"/>
    <w:rsid w:val="009D51C5"/>
    <w:rsid w:val="009D5297"/>
    <w:rsid w:val="009D52C5"/>
    <w:rsid w:val="009D53AF"/>
    <w:rsid w:val="009D5D8E"/>
    <w:rsid w:val="009D5F30"/>
    <w:rsid w:val="009D6205"/>
    <w:rsid w:val="009D69B3"/>
    <w:rsid w:val="009D6C60"/>
    <w:rsid w:val="009D6CA8"/>
    <w:rsid w:val="009D6D5B"/>
    <w:rsid w:val="009D6E39"/>
    <w:rsid w:val="009D71B6"/>
    <w:rsid w:val="009D796C"/>
    <w:rsid w:val="009E01E4"/>
    <w:rsid w:val="009E0438"/>
    <w:rsid w:val="009E049E"/>
    <w:rsid w:val="009E076E"/>
    <w:rsid w:val="009E0792"/>
    <w:rsid w:val="009E12E2"/>
    <w:rsid w:val="009E1674"/>
    <w:rsid w:val="009E1D59"/>
    <w:rsid w:val="009E2005"/>
    <w:rsid w:val="009E2E3A"/>
    <w:rsid w:val="009E4150"/>
    <w:rsid w:val="009E4391"/>
    <w:rsid w:val="009E5903"/>
    <w:rsid w:val="009E656F"/>
    <w:rsid w:val="009E6993"/>
    <w:rsid w:val="009E6D97"/>
    <w:rsid w:val="009E6F81"/>
    <w:rsid w:val="009E7499"/>
    <w:rsid w:val="009F0534"/>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B3D"/>
    <w:rsid w:val="009F6057"/>
    <w:rsid w:val="009F6099"/>
    <w:rsid w:val="009F6194"/>
    <w:rsid w:val="009F645D"/>
    <w:rsid w:val="009F74FD"/>
    <w:rsid w:val="009F7858"/>
    <w:rsid w:val="009F7AC4"/>
    <w:rsid w:val="009F7FAD"/>
    <w:rsid w:val="00A00473"/>
    <w:rsid w:val="00A0063A"/>
    <w:rsid w:val="00A00DEE"/>
    <w:rsid w:val="00A01498"/>
    <w:rsid w:val="00A01624"/>
    <w:rsid w:val="00A01F24"/>
    <w:rsid w:val="00A01F5E"/>
    <w:rsid w:val="00A024DE"/>
    <w:rsid w:val="00A0292F"/>
    <w:rsid w:val="00A03BC3"/>
    <w:rsid w:val="00A04047"/>
    <w:rsid w:val="00A043BF"/>
    <w:rsid w:val="00A0465B"/>
    <w:rsid w:val="00A04C7E"/>
    <w:rsid w:val="00A051E3"/>
    <w:rsid w:val="00A0533C"/>
    <w:rsid w:val="00A05BA5"/>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73C"/>
    <w:rsid w:val="00A1578E"/>
    <w:rsid w:val="00A15E89"/>
    <w:rsid w:val="00A163D3"/>
    <w:rsid w:val="00A165B5"/>
    <w:rsid w:val="00A16F62"/>
    <w:rsid w:val="00A16FED"/>
    <w:rsid w:val="00A1725D"/>
    <w:rsid w:val="00A175DF"/>
    <w:rsid w:val="00A176B1"/>
    <w:rsid w:val="00A17A3E"/>
    <w:rsid w:val="00A20601"/>
    <w:rsid w:val="00A206F0"/>
    <w:rsid w:val="00A21EA0"/>
    <w:rsid w:val="00A21EFD"/>
    <w:rsid w:val="00A22130"/>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70CD"/>
    <w:rsid w:val="00A27496"/>
    <w:rsid w:val="00A274FD"/>
    <w:rsid w:val="00A27A24"/>
    <w:rsid w:val="00A30862"/>
    <w:rsid w:val="00A32758"/>
    <w:rsid w:val="00A32C5A"/>
    <w:rsid w:val="00A3343B"/>
    <w:rsid w:val="00A3352E"/>
    <w:rsid w:val="00A33647"/>
    <w:rsid w:val="00A33694"/>
    <w:rsid w:val="00A33901"/>
    <w:rsid w:val="00A33EFC"/>
    <w:rsid w:val="00A33FF4"/>
    <w:rsid w:val="00A34906"/>
    <w:rsid w:val="00A34AEE"/>
    <w:rsid w:val="00A3500C"/>
    <w:rsid w:val="00A3555C"/>
    <w:rsid w:val="00A35CEA"/>
    <w:rsid w:val="00A35E58"/>
    <w:rsid w:val="00A36076"/>
    <w:rsid w:val="00A36247"/>
    <w:rsid w:val="00A36683"/>
    <w:rsid w:val="00A37257"/>
    <w:rsid w:val="00A37A90"/>
    <w:rsid w:val="00A37F39"/>
    <w:rsid w:val="00A37FAA"/>
    <w:rsid w:val="00A40306"/>
    <w:rsid w:val="00A40ABD"/>
    <w:rsid w:val="00A41590"/>
    <w:rsid w:val="00A416C5"/>
    <w:rsid w:val="00A41715"/>
    <w:rsid w:val="00A41EB1"/>
    <w:rsid w:val="00A4282D"/>
    <w:rsid w:val="00A428F9"/>
    <w:rsid w:val="00A4333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5FA"/>
    <w:rsid w:val="00A5004B"/>
    <w:rsid w:val="00A50366"/>
    <w:rsid w:val="00A5039E"/>
    <w:rsid w:val="00A50807"/>
    <w:rsid w:val="00A5098C"/>
    <w:rsid w:val="00A50D75"/>
    <w:rsid w:val="00A50D9B"/>
    <w:rsid w:val="00A517EF"/>
    <w:rsid w:val="00A51AEF"/>
    <w:rsid w:val="00A51B8B"/>
    <w:rsid w:val="00A533C0"/>
    <w:rsid w:val="00A537B0"/>
    <w:rsid w:val="00A53937"/>
    <w:rsid w:val="00A53C1A"/>
    <w:rsid w:val="00A53C7A"/>
    <w:rsid w:val="00A54302"/>
    <w:rsid w:val="00A546FA"/>
    <w:rsid w:val="00A54A03"/>
    <w:rsid w:val="00A54D85"/>
    <w:rsid w:val="00A55214"/>
    <w:rsid w:val="00A55D65"/>
    <w:rsid w:val="00A5687A"/>
    <w:rsid w:val="00A56C81"/>
    <w:rsid w:val="00A56ED3"/>
    <w:rsid w:val="00A56FA5"/>
    <w:rsid w:val="00A57C31"/>
    <w:rsid w:val="00A603C4"/>
    <w:rsid w:val="00A60AAB"/>
    <w:rsid w:val="00A60CCF"/>
    <w:rsid w:val="00A60F2B"/>
    <w:rsid w:val="00A60F56"/>
    <w:rsid w:val="00A616B4"/>
    <w:rsid w:val="00A6176D"/>
    <w:rsid w:val="00A61DBE"/>
    <w:rsid w:val="00A62193"/>
    <w:rsid w:val="00A621C3"/>
    <w:rsid w:val="00A62B3C"/>
    <w:rsid w:val="00A62D4C"/>
    <w:rsid w:val="00A62ECA"/>
    <w:rsid w:val="00A636F4"/>
    <w:rsid w:val="00A64126"/>
    <w:rsid w:val="00A64209"/>
    <w:rsid w:val="00A642A7"/>
    <w:rsid w:val="00A642FD"/>
    <w:rsid w:val="00A64495"/>
    <w:rsid w:val="00A64B7C"/>
    <w:rsid w:val="00A6501A"/>
    <w:rsid w:val="00A65A27"/>
    <w:rsid w:val="00A65C56"/>
    <w:rsid w:val="00A660E1"/>
    <w:rsid w:val="00A66241"/>
    <w:rsid w:val="00A66B27"/>
    <w:rsid w:val="00A66FC9"/>
    <w:rsid w:val="00A6717A"/>
    <w:rsid w:val="00A673FE"/>
    <w:rsid w:val="00A67828"/>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DBB"/>
    <w:rsid w:val="00A80D5E"/>
    <w:rsid w:val="00A81679"/>
    <w:rsid w:val="00A820EC"/>
    <w:rsid w:val="00A82CAE"/>
    <w:rsid w:val="00A843EC"/>
    <w:rsid w:val="00A844BC"/>
    <w:rsid w:val="00A844F1"/>
    <w:rsid w:val="00A84C98"/>
    <w:rsid w:val="00A84CC5"/>
    <w:rsid w:val="00A84D49"/>
    <w:rsid w:val="00A866C2"/>
    <w:rsid w:val="00A86942"/>
    <w:rsid w:val="00A86944"/>
    <w:rsid w:val="00A8723C"/>
    <w:rsid w:val="00A87564"/>
    <w:rsid w:val="00A8798D"/>
    <w:rsid w:val="00A906C9"/>
    <w:rsid w:val="00A90F12"/>
    <w:rsid w:val="00A9125A"/>
    <w:rsid w:val="00A913E7"/>
    <w:rsid w:val="00A914C3"/>
    <w:rsid w:val="00A91733"/>
    <w:rsid w:val="00A92976"/>
    <w:rsid w:val="00A9337B"/>
    <w:rsid w:val="00A938C0"/>
    <w:rsid w:val="00A9396A"/>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67D"/>
    <w:rsid w:val="00A97C63"/>
    <w:rsid w:val="00A97FB2"/>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E23"/>
    <w:rsid w:val="00AA52E3"/>
    <w:rsid w:val="00AA595F"/>
    <w:rsid w:val="00AA5E92"/>
    <w:rsid w:val="00AA671B"/>
    <w:rsid w:val="00AA6B7B"/>
    <w:rsid w:val="00AA792D"/>
    <w:rsid w:val="00AA7BC4"/>
    <w:rsid w:val="00AA7EE9"/>
    <w:rsid w:val="00AA7F92"/>
    <w:rsid w:val="00AB008E"/>
    <w:rsid w:val="00AB0654"/>
    <w:rsid w:val="00AB0B28"/>
    <w:rsid w:val="00AB0CF8"/>
    <w:rsid w:val="00AB140B"/>
    <w:rsid w:val="00AB1D67"/>
    <w:rsid w:val="00AB2166"/>
    <w:rsid w:val="00AB2593"/>
    <w:rsid w:val="00AB2681"/>
    <w:rsid w:val="00AB287F"/>
    <w:rsid w:val="00AB2A88"/>
    <w:rsid w:val="00AB2CFE"/>
    <w:rsid w:val="00AB2E56"/>
    <w:rsid w:val="00AB30B0"/>
    <w:rsid w:val="00AB324D"/>
    <w:rsid w:val="00AB33DD"/>
    <w:rsid w:val="00AB3A6E"/>
    <w:rsid w:val="00AB4AFC"/>
    <w:rsid w:val="00AB54FB"/>
    <w:rsid w:val="00AB5602"/>
    <w:rsid w:val="00AB64E3"/>
    <w:rsid w:val="00AB673C"/>
    <w:rsid w:val="00AB6779"/>
    <w:rsid w:val="00AB6A08"/>
    <w:rsid w:val="00AB6AF7"/>
    <w:rsid w:val="00AB6D10"/>
    <w:rsid w:val="00AB6D72"/>
    <w:rsid w:val="00AB6DCD"/>
    <w:rsid w:val="00AB7747"/>
    <w:rsid w:val="00AB79EC"/>
    <w:rsid w:val="00AB79EF"/>
    <w:rsid w:val="00AB7AD5"/>
    <w:rsid w:val="00AC00D0"/>
    <w:rsid w:val="00AC0C27"/>
    <w:rsid w:val="00AC1512"/>
    <w:rsid w:val="00AC15EB"/>
    <w:rsid w:val="00AC17C1"/>
    <w:rsid w:val="00AC18E4"/>
    <w:rsid w:val="00AC1D22"/>
    <w:rsid w:val="00AC216F"/>
    <w:rsid w:val="00AC23F3"/>
    <w:rsid w:val="00AC257C"/>
    <w:rsid w:val="00AC3576"/>
    <w:rsid w:val="00AC35A3"/>
    <w:rsid w:val="00AC42A3"/>
    <w:rsid w:val="00AC449A"/>
    <w:rsid w:val="00AC4F73"/>
    <w:rsid w:val="00AC501B"/>
    <w:rsid w:val="00AC5518"/>
    <w:rsid w:val="00AC5834"/>
    <w:rsid w:val="00AC5D4E"/>
    <w:rsid w:val="00AC5F0F"/>
    <w:rsid w:val="00AC60A6"/>
    <w:rsid w:val="00AC6334"/>
    <w:rsid w:val="00AC6AF3"/>
    <w:rsid w:val="00AC6B6F"/>
    <w:rsid w:val="00AC6C7A"/>
    <w:rsid w:val="00AC6CD1"/>
    <w:rsid w:val="00AC713D"/>
    <w:rsid w:val="00AC7740"/>
    <w:rsid w:val="00AC792A"/>
    <w:rsid w:val="00AC7E7E"/>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D1"/>
    <w:rsid w:val="00AE3CFF"/>
    <w:rsid w:val="00AE3EB3"/>
    <w:rsid w:val="00AE412D"/>
    <w:rsid w:val="00AE4153"/>
    <w:rsid w:val="00AE41B5"/>
    <w:rsid w:val="00AE4389"/>
    <w:rsid w:val="00AE4488"/>
    <w:rsid w:val="00AE476E"/>
    <w:rsid w:val="00AE4958"/>
    <w:rsid w:val="00AE4C81"/>
    <w:rsid w:val="00AE4F76"/>
    <w:rsid w:val="00AE5399"/>
    <w:rsid w:val="00AE64EF"/>
    <w:rsid w:val="00AE6723"/>
    <w:rsid w:val="00AE68CA"/>
    <w:rsid w:val="00AE6FCE"/>
    <w:rsid w:val="00AE712E"/>
    <w:rsid w:val="00AE7F3A"/>
    <w:rsid w:val="00AF01F3"/>
    <w:rsid w:val="00AF09BA"/>
    <w:rsid w:val="00AF0A5C"/>
    <w:rsid w:val="00AF1529"/>
    <w:rsid w:val="00AF1685"/>
    <w:rsid w:val="00AF18C5"/>
    <w:rsid w:val="00AF21BF"/>
    <w:rsid w:val="00AF2AE4"/>
    <w:rsid w:val="00AF31BA"/>
    <w:rsid w:val="00AF3C3D"/>
    <w:rsid w:val="00AF40A6"/>
    <w:rsid w:val="00AF413B"/>
    <w:rsid w:val="00AF45D2"/>
    <w:rsid w:val="00AF45E6"/>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235F"/>
    <w:rsid w:val="00B02588"/>
    <w:rsid w:val="00B02AC3"/>
    <w:rsid w:val="00B02E1A"/>
    <w:rsid w:val="00B032A1"/>
    <w:rsid w:val="00B0353E"/>
    <w:rsid w:val="00B036BF"/>
    <w:rsid w:val="00B03B15"/>
    <w:rsid w:val="00B04766"/>
    <w:rsid w:val="00B05385"/>
    <w:rsid w:val="00B053FB"/>
    <w:rsid w:val="00B06194"/>
    <w:rsid w:val="00B06348"/>
    <w:rsid w:val="00B06C41"/>
    <w:rsid w:val="00B06DF0"/>
    <w:rsid w:val="00B0708F"/>
    <w:rsid w:val="00B0737A"/>
    <w:rsid w:val="00B07EEC"/>
    <w:rsid w:val="00B1057D"/>
    <w:rsid w:val="00B10644"/>
    <w:rsid w:val="00B1077D"/>
    <w:rsid w:val="00B10971"/>
    <w:rsid w:val="00B10991"/>
    <w:rsid w:val="00B114E1"/>
    <w:rsid w:val="00B115DC"/>
    <w:rsid w:val="00B11687"/>
    <w:rsid w:val="00B11E9A"/>
    <w:rsid w:val="00B12464"/>
    <w:rsid w:val="00B125A0"/>
    <w:rsid w:val="00B1306F"/>
    <w:rsid w:val="00B1379D"/>
    <w:rsid w:val="00B1395B"/>
    <w:rsid w:val="00B13A54"/>
    <w:rsid w:val="00B13FB5"/>
    <w:rsid w:val="00B14456"/>
    <w:rsid w:val="00B1499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3B5"/>
    <w:rsid w:val="00B21BFE"/>
    <w:rsid w:val="00B21E04"/>
    <w:rsid w:val="00B22D8D"/>
    <w:rsid w:val="00B22DFC"/>
    <w:rsid w:val="00B22EFD"/>
    <w:rsid w:val="00B23531"/>
    <w:rsid w:val="00B239E0"/>
    <w:rsid w:val="00B23E20"/>
    <w:rsid w:val="00B2401C"/>
    <w:rsid w:val="00B241A9"/>
    <w:rsid w:val="00B250AD"/>
    <w:rsid w:val="00B258BC"/>
    <w:rsid w:val="00B2604F"/>
    <w:rsid w:val="00B268A3"/>
    <w:rsid w:val="00B269AD"/>
    <w:rsid w:val="00B2722A"/>
    <w:rsid w:val="00B27C6B"/>
    <w:rsid w:val="00B27CA1"/>
    <w:rsid w:val="00B27ECE"/>
    <w:rsid w:val="00B27FC1"/>
    <w:rsid w:val="00B3002F"/>
    <w:rsid w:val="00B303CB"/>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9"/>
    <w:rsid w:val="00B32E9B"/>
    <w:rsid w:val="00B33519"/>
    <w:rsid w:val="00B34486"/>
    <w:rsid w:val="00B34527"/>
    <w:rsid w:val="00B34811"/>
    <w:rsid w:val="00B34D18"/>
    <w:rsid w:val="00B34D9F"/>
    <w:rsid w:val="00B352DC"/>
    <w:rsid w:val="00B3585A"/>
    <w:rsid w:val="00B35A64"/>
    <w:rsid w:val="00B35FDF"/>
    <w:rsid w:val="00B35FFA"/>
    <w:rsid w:val="00B36002"/>
    <w:rsid w:val="00B36061"/>
    <w:rsid w:val="00B36160"/>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45F"/>
    <w:rsid w:val="00B42E05"/>
    <w:rsid w:val="00B43751"/>
    <w:rsid w:val="00B437DD"/>
    <w:rsid w:val="00B43D30"/>
    <w:rsid w:val="00B446FA"/>
    <w:rsid w:val="00B44FA8"/>
    <w:rsid w:val="00B44FE1"/>
    <w:rsid w:val="00B45139"/>
    <w:rsid w:val="00B45451"/>
    <w:rsid w:val="00B45E97"/>
    <w:rsid w:val="00B4642E"/>
    <w:rsid w:val="00B464CA"/>
    <w:rsid w:val="00B464DF"/>
    <w:rsid w:val="00B4738D"/>
    <w:rsid w:val="00B47894"/>
    <w:rsid w:val="00B47E9D"/>
    <w:rsid w:val="00B507BA"/>
    <w:rsid w:val="00B511C9"/>
    <w:rsid w:val="00B5160B"/>
    <w:rsid w:val="00B516A7"/>
    <w:rsid w:val="00B51F9E"/>
    <w:rsid w:val="00B524AA"/>
    <w:rsid w:val="00B5344F"/>
    <w:rsid w:val="00B536BC"/>
    <w:rsid w:val="00B53DB8"/>
    <w:rsid w:val="00B53F00"/>
    <w:rsid w:val="00B5469E"/>
    <w:rsid w:val="00B548F2"/>
    <w:rsid w:val="00B54D3A"/>
    <w:rsid w:val="00B54E75"/>
    <w:rsid w:val="00B55A30"/>
    <w:rsid w:val="00B55AFF"/>
    <w:rsid w:val="00B5601F"/>
    <w:rsid w:val="00B56983"/>
    <w:rsid w:val="00B56BCA"/>
    <w:rsid w:val="00B56DA6"/>
    <w:rsid w:val="00B56E98"/>
    <w:rsid w:val="00B571CC"/>
    <w:rsid w:val="00B5754A"/>
    <w:rsid w:val="00B57C5D"/>
    <w:rsid w:val="00B57D87"/>
    <w:rsid w:val="00B57E37"/>
    <w:rsid w:val="00B601C2"/>
    <w:rsid w:val="00B604D1"/>
    <w:rsid w:val="00B60BC1"/>
    <w:rsid w:val="00B61A23"/>
    <w:rsid w:val="00B61E98"/>
    <w:rsid w:val="00B61EAF"/>
    <w:rsid w:val="00B6222C"/>
    <w:rsid w:val="00B6256A"/>
    <w:rsid w:val="00B628B4"/>
    <w:rsid w:val="00B628F4"/>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70482"/>
    <w:rsid w:val="00B705BC"/>
    <w:rsid w:val="00B70D33"/>
    <w:rsid w:val="00B70D49"/>
    <w:rsid w:val="00B70D84"/>
    <w:rsid w:val="00B71497"/>
    <w:rsid w:val="00B722A8"/>
    <w:rsid w:val="00B7266A"/>
    <w:rsid w:val="00B7270F"/>
    <w:rsid w:val="00B72FF5"/>
    <w:rsid w:val="00B7383E"/>
    <w:rsid w:val="00B73C7E"/>
    <w:rsid w:val="00B74D80"/>
    <w:rsid w:val="00B7581C"/>
    <w:rsid w:val="00B76CF0"/>
    <w:rsid w:val="00B7779D"/>
    <w:rsid w:val="00B77B56"/>
    <w:rsid w:val="00B80441"/>
    <w:rsid w:val="00B806ED"/>
    <w:rsid w:val="00B8080B"/>
    <w:rsid w:val="00B80CFD"/>
    <w:rsid w:val="00B8151D"/>
    <w:rsid w:val="00B81623"/>
    <w:rsid w:val="00B81D52"/>
    <w:rsid w:val="00B8204E"/>
    <w:rsid w:val="00B825D5"/>
    <w:rsid w:val="00B8323C"/>
    <w:rsid w:val="00B8330B"/>
    <w:rsid w:val="00B834CF"/>
    <w:rsid w:val="00B8380A"/>
    <w:rsid w:val="00B841B9"/>
    <w:rsid w:val="00B844E4"/>
    <w:rsid w:val="00B84825"/>
    <w:rsid w:val="00B84D1C"/>
    <w:rsid w:val="00B8536D"/>
    <w:rsid w:val="00B85422"/>
    <w:rsid w:val="00B85C08"/>
    <w:rsid w:val="00B862F4"/>
    <w:rsid w:val="00B86BE2"/>
    <w:rsid w:val="00B86E02"/>
    <w:rsid w:val="00B872A9"/>
    <w:rsid w:val="00B879CD"/>
    <w:rsid w:val="00B87A95"/>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7B7"/>
    <w:rsid w:val="00B975C6"/>
    <w:rsid w:val="00B97810"/>
    <w:rsid w:val="00B97CB7"/>
    <w:rsid w:val="00BA015E"/>
    <w:rsid w:val="00BA0895"/>
    <w:rsid w:val="00BA0CEC"/>
    <w:rsid w:val="00BA0E77"/>
    <w:rsid w:val="00BA0F52"/>
    <w:rsid w:val="00BA1314"/>
    <w:rsid w:val="00BA1EC0"/>
    <w:rsid w:val="00BA299F"/>
    <w:rsid w:val="00BA29FF"/>
    <w:rsid w:val="00BA325E"/>
    <w:rsid w:val="00BA344D"/>
    <w:rsid w:val="00BA36A6"/>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968"/>
    <w:rsid w:val="00BB1BF2"/>
    <w:rsid w:val="00BB21D2"/>
    <w:rsid w:val="00BB24F3"/>
    <w:rsid w:val="00BB2908"/>
    <w:rsid w:val="00BB2CF1"/>
    <w:rsid w:val="00BB380D"/>
    <w:rsid w:val="00BB402B"/>
    <w:rsid w:val="00BB4845"/>
    <w:rsid w:val="00BB4E11"/>
    <w:rsid w:val="00BB51E7"/>
    <w:rsid w:val="00BB5339"/>
    <w:rsid w:val="00BB58B4"/>
    <w:rsid w:val="00BB5A7C"/>
    <w:rsid w:val="00BB5ADF"/>
    <w:rsid w:val="00BB5E19"/>
    <w:rsid w:val="00BB5F8A"/>
    <w:rsid w:val="00BB6A0F"/>
    <w:rsid w:val="00BC045E"/>
    <w:rsid w:val="00BC0639"/>
    <w:rsid w:val="00BC0A49"/>
    <w:rsid w:val="00BC1494"/>
    <w:rsid w:val="00BC18E7"/>
    <w:rsid w:val="00BC1ABF"/>
    <w:rsid w:val="00BC1C1A"/>
    <w:rsid w:val="00BC2145"/>
    <w:rsid w:val="00BC24E1"/>
    <w:rsid w:val="00BC2CD9"/>
    <w:rsid w:val="00BC30E6"/>
    <w:rsid w:val="00BC3698"/>
    <w:rsid w:val="00BC3752"/>
    <w:rsid w:val="00BC3A3D"/>
    <w:rsid w:val="00BC401E"/>
    <w:rsid w:val="00BC45A5"/>
    <w:rsid w:val="00BC4E12"/>
    <w:rsid w:val="00BC4E97"/>
    <w:rsid w:val="00BC50D1"/>
    <w:rsid w:val="00BC515D"/>
    <w:rsid w:val="00BC528C"/>
    <w:rsid w:val="00BC552F"/>
    <w:rsid w:val="00BC5DD5"/>
    <w:rsid w:val="00BC611C"/>
    <w:rsid w:val="00BC645B"/>
    <w:rsid w:val="00BC6510"/>
    <w:rsid w:val="00BC664D"/>
    <w:rsid w:val="00BD0C47"/>
    <w:rsid w:val="00BD0C5D"/>
    <w:rsid w:val="00BD0F11"/>
    <w:rsid w:val="00BD118F"/>
    <w:rsid w:val="00BD1582"/>
    <w:rsid w:val="00BD1887"/>
    <w:rsid w:val="00BD1AC6"/>
    <w:rsid w:val="00BD23F8"/>
    <w:rsid w:val="00BD384D"/>
    <w:rsid w:val="00BD3862"/>
    <w:rsid w:val="00BD389A"/>
    <w:rsid w:val="00BD3B7C"/>
    <w:rsid w:val="00BD3B85"/>
    <w:rsid w:val="00BD3D32"/>
    <w:rsid w:val="00BD3D51"/>
    <w:rsid w:val="00BD420D"/>
    <w:rsid w:val="00BD47D3"/>
    <w:rsid w:val="00BD4B80"/>
    <w:rsid w:val="00BD4DCC"/>
    <w:rsid w:val="00BD5715"/>
    <w:rsid w:val="00BD5811"/>
    <w:rsid w:val="00BD5D1C"/>
    <w:rsid w:val="00BD6C45"/>
    <w:rsid w:val="00BD6CEE"/>
    <w:rsid w:val="00BD703C"/>
    <w:rsid w:val="00BD7942"/>
    <w:rsid w:val="00BD7AA8"/>
    <w:rsid w:val="00BE0074"/>
    <w:rsid w:val="00BE09AA"/>
    <w:rsid w:val="00BE0F3B"/>
    <w:rsid w:val="00BE1791"/>
    <w:rsid w:val="00BE1A53"/>
    <w:rsid w:val="00BE1B77"/>
    <w:rsid w:val="00BE1F6F"/>
    <w:rsid w:val="00BE221F"/>
    <w:rsid w:val="00BE238B"/>
    <w:rsid w:val="00BE2ED6"/>
    <w:rsid w:val="00BE365A"/>
    <w:rsid w:val="00BE3B71"/>
    <w:rsid w:val="00BE3D2E"/>
    <w:rsid w:val="00BE4464"/>
    <w:rsid w:val="00BE517C"/>
    <w:rsid w:val="00BE5F07"/>
    <w:rsid w:val="00BE6234"/>
    <w:rsid w:val="00BE65F3"/>
    <w:rsid w:val="00BE707B"/>
    <w:rsid w:val="00BE781C"/>
    <w:rsid w:val="00BE796C"/>
    <w:rsid w:val="00BE7ACA"/>
    <w:rsid w:val="00BE7F62"/>
    <w:rsid w:val="00BF06B1"/>
    <w:rsid w:val="00BF0918"/>
    <w:rsid w:val="00BF09A1"/>
    <w:rsid w:val="00BF14FE"/>
    <w:rsid w:val="00BF1516"/>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320"/>
    <w:rsid w:val="00C003B1"/>
    <w:rsid w:val="00C00F07"/>
    <w:rsid w:val="00C0117D"/>
    <w:rsid w:val="00C01896"/>
    <w:rsid w:val="00C01AA2"/>
    <w:rsid w:val="00C027A3"/>
    <w:rsid w:val="00C02FC3"/>
    <w:rsid w:val="00C031C2"/>
    <w:rsid w:val="00C03254"/>
    <w:rsid w:val="00C032C7"/>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979"/>
    <w:rsid w:val="00C10D4E"/>
    <w:rsid w:val="00C112BB"/>
    <w:rsid w:val="00C11D87"/>
    <w:rsid w:val="00C1201A"/>
    <w:rsid w:val="00C1212E"/>
    <w:rsid w:val="00C125D9"/>
    <w:rsid w:val="00C1285D"/>
    <w:rsid w:val="00C12D3E"/>
    <w:rsid w:val="00C13419"/>
    <w:rsid w:val="00C13A1C"/>
    <w:rsid w:val="00C14038"/>
    <w:rsid w:val="00C14515"/>
    <w:rsid w:val="00C1475B"/>
    <w:rsid w:val="00C14EA1"/>
    <w:rsid w:val="00C1516C"/>
    <w:rsid w:val="00C153F0"/>
    <w:rsid w:val="00C15751"/>
    <w:rsid w:val="00C15DAA"/>
    <w:rsid w:val="00C160F3"/>
    <w:rsid w:val="00C16210"/>
    <w:rsid w:val="00C1633D"/>
    <w:rsid w:val="00C16779"/>
    <w:rsid w:val="00C16951"/>
    <w:rsid w:val="00C1706F"/>
    <w:rsid w:val="00C17B07"/>
    <w:rsid w:val="00C20174"/>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71E4"/>
    <w:rsid w:val="00C2750C"/>
    <w:rsid w:val="00C27785"/>
    <w:rsid w:val="00C30175"/>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6B79"/>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734"/>
    <w:rsid w:val="00C46B03"/>
    <w:rsid w:val="00C472D1"/>
    <w:rsid w:val="00C4749D"/>
    <w:rsid w:val="00C4763B"/>
    <w:rsid w:val="00C47DA1"/>
    <w:rsid w:val="00C50676"/>
    <w:rsid w:val="00C509E0"/>
    <w:rsid w:val="00C50FE9"/>
    <w:rsid w:val="00C5138A"/>
    <w:rsid w:val="00C5155A"/>
    <w:rsid w:val="00C51EFA"/>
    <w:rsid w:val="00C52018"/>
    <w:rsid w:val="00C52CAF"/>
    <w:rsid w:val="00C53032"/>
    <w:rsid w:val="00C53612"/>
    <w:rsid w:val="00C536C9"/>
    <w:rsid w:val="00C53C79"/>
    <w:rsid w:val="00C53ECA"/>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F94"/>
    <w:rsid w:val="00C5773B"/>
    <w:rsid w:val="00C600B6"/>
    <w:rsid w:val="00C607C8"/>
    <w:rsid w:val="00C6080B"/>
    <w:rsid w:val="00C60CE7"/>
    <w:rsid w:val="00C61055"/>
    <w:rsid w:val="00C61828"/>
    <w:rsid w:val="00C61F47"/>
    <w:rsid w:val="00C628B9"/>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960"/>
    <w:rsid w:val="00C749E0"/>
    <w:rsid w:val="00C75747"/>
    <w:rsid w:val="00C75BE1"/>
    <w:rsid w:val="00C75E83"/>
    <w:rsid w:val="00C760C4"/>
    <w:rsid w:val="00C76F3B"/>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515"/>
    <w:rsid w:val="00C9563F"/>
    <w:rsid w:val="00C96254"/>
    <w:rsid w:val="00C96364"/>
    <w:rsid w:val="00C966FF"/>
    <w:rsid w:val="00C97DDF"/>
    <w:rsid w:val="00C97E25"/>
    <w:rsid w:val="00CA0E8B"/>
    <w:rsid w:val="00CA1D74"/>
    <w:rsid w:val="00CA2116"/>
    <w:rsid w:val="00CA2178"/>
    <w:rsid w:val="00CA2343"/>
    <w:rsid w:val="00CA2558"/>
    <w:rsid w:val="00CA278E"/>
    <w:rsid w:val="00CA3210"/>
    <w:rsid w:val="00CA365E"/>
    <w:rsid w:val="00CA3B79"/>
    <w:rsid w:val="00CA3E84"/>
    <w:rsid w:val="00CA62D2"/>
    <w:rsid w:val="00CA6305"/>
    <w:rsid w:val="00CA659D"/>
    <w:rsid w:val="00CA7397"/>
    <w:rsid w:val="00CA76FF"/>
    <w:rsid w:val="00CA7D33"/>
    <w:rsid w:val="00CA7F9E"/>
    <w:rsid w:val="00CB03FF"/>
    <w:rsid w:val="00CB07AE"/>
    <w:rsid w:val="00CB0A13"/>
    <w:rsid w:val="00CB0EC5"/>
    <w:rsid w:val="00CB1319"/>
    <w:rsid w:val="00CB1951"/>
    <w:rsid w:val="00CB1C4C"/>
    <w:rsid w:val="00CB1D56"/>
    <w:rsid w:val="00CB25E9"/>
    <w:rsid w:val="00CB2AE6"/>
    <w:rsid w:val="00CB336C"/>
    <w:rsid w:val="00CB33B7"/>
    <w:rsid w:val="00CB463A"/>
    <w:rsid w:val="00CB4A52"/>
    <w:rsid w:val="00CB5788"/>
    <w:rsid w:val="00CB5A40"/>
    <w:rsid w:val="00CB612E"/>
    <w:rsid w:val="00CB6958"/>
    <w:rsid w:val="00CB69EE"/>
    <w:rsid w:val="00CB6B9D"/>
    <w:rsid w:val="00CB6F7C"/>
    <w:rsid w:val="00CB7335"/>
    <w:rsid w:val="00CB73DA"/>
    <w:rsid w:val="00CB76BF"/>
    <w:rsid w:val="00CB7FFE"/>
    <w:rsid w:val="00CC00F4"/>
    <w:rsid w:val="00CC0129"/>
    <w:rsid w:val="00CC04AB"/>
    <w:rsid w:val="00CC071C"/>
    <w:rsid w:val="00CC0998"/>
    <w:rsid w:val="00CC0B86"/>
    <w:rsid w:val="00CC15B8"/>
    <w:rsid w:val="00CC1A76"/>
    <w:rsid w:val="00CC2513"/>
    <w:rsid w:val="00CC282F"/>
    <w:rsid w:val="00CC2A93"/>
    <w:rsid w:val="00CC2D39"/>
    <w:rsid w:val="00CC3364"/>
    <w:rsid w:val="00CC3C0A"/>
    <w:rsid w:val="00CC3EE7"/>
    <w:rsid w:val="00CC460C"/>
    <w:rsid w:val="00CC5B95"/>
    <w:rsid w:val="00CC6290"/>
    <w:rsid w:val="00CC6AFA"/>
    <w:rsid w:val="00CC7120"/>
    <w:rsid w:val="00CC753C"/>
    <w:rsid w:val="00CC78CD"/>
    <w:rsid w:val="00CC78DC"/>
    <w:rsid w:val="00CD0197"/>
    <w:rsid w:val="00CD05D2"/>
    <w:rsid w:val="00CD14BB"/>
    <w:rsid w:val="00CD1691"/>
    <w:rsid w:val="00CD1BD9"/>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E02BC"/>
    <w:rsid w:val="00CE03C3"/>
    <w:rsid w:val="00CE0558"/>
    <w:rsid w:val="00CE07D4"/>
    <w:rsid w:val="00CE0A42"/>
    <w:rsid w:val="00CE0D13"/>
    <w:rsid w:val="00CE0EC5"/>
    <w:rsid w:val="00CE12E6"/>
    <w:rsid w:val="00CE14D0"/>
    <w:rsid w:val="00CE2C06"/>
    <w:rsid w:val="00CE30B2"/>
    <w:rsid w:val="00CE33FF"/>
    <w:rsid w:val="00CE37B7"/>
    <w:rsid w:val="00CE3F25"/>
    <w:rsid w:val="00CE4071"/>
    <w:rsid w:val="00CE41D4"/>
    <w:rsid w:val="00CE426B"/>
    <w:rsid w:val="00CE4300"/>
    <w:rsid w:val="00CE43A9"/>
    <w:rsid w:val="00CE4C32"/>
    <w:rsid w:val="00CE4C81"/>
    <w:rsid w:val="00CE4D4E"/>
    <w:rsid w:val="00CE5871"/>
    <w:rsid w:val="00CE5BD1"/>
    <w:rsid w:val="00CE5D33"/>
    <w:rsid w:val="00CE63D9"/>
    <w:rsid w:val="00CE65CB"/>
    <w:rsid w:val="00CE6FCF"/>
    <w:rsid w:val="00CE73E0"/>
    <w:rsid w:val="00CE7958"/>
    <w:rsid w:val="00CE7C70"/>
    <w:rsid w:val="00CF082C"/>
    <w:rsid w:val="00CF0DAE"/>
    <w:rsid w:val="00CF177B"/>
    <w:rsid w:val="00CF1A79"/>
    <w:rsid w:val="00CF1DCD"/>
    <w:rsid w:val="00CF2EB9"/>
    <w:rsid w:val="00CF2F30"/>
    <w:rsid w:val="00CF2FD1"/>
    <w:rsid w:val="00CF3E08"/>
    <w:rsid w:val="00CF431C"/>
    <w:rsid w:val="00CF4539"/>
    <w:rsid w:val="00CF5CAB"/>
    <w:rsid w:val="00CF61BF"/>
    <w:rsid w:val="00CF6796"/>
    <w:rsid w:val="00CF6A47"/>
    <w:rsid w:val="00CF70ED"/>
    <w:rsid w:val="00CF74DE"/>
    <w:rsid w:val="00CF79A9"/>
    <w:rsid w:val="00CF7E82"/>
    <w:rsid w:val="00CF7F5B"/>
    <w:rsid w:val="00D000AE"/>
    <w:rsid w:val="00D000D6"/>
    <w:rsid w:val="00D001F5"/>
    <w:rsid w:val="00D005B1"/>
    <w:rsid w:val="00D00741"/>
    <w:rsid w:val="00D00AFA"/>
    <w:rsid w:val="00D017FC"/>
    <w:rsid w:val="00D018E7"/>
    <w:rsid w:val="00D02570"/>
    <w:rsid w:val="00D02589"/>
    <w:rsid w:val="00D02E11"/>
    <w:rsid w:val="00D03248"/>
    <w:rsid w:val="00D032B3"/>
    <w:rsid w:val="00D03830"/>
    <w:rsid w:val="00D04615"/>
    <w:rsid w:val="00D04A27"/>
    <w:rsid w:val="00D04F35"/>
    <w:rsid w:val="00D05481"/>
    <w:rsid w:val="00D05586"/>
    <w:rsid w:val="00D057D0"/>
    <w:rsid w:val="00D05CB0"/>
    <w:rsid w:val="00D05E7B"/>
    <w:rsid w:val="00D060C6"/>
    <w:rsid w:val="00D06209"/>
    <w:rsid w:val="00D06EB9"/>
    <w:rsid w:val="00D079CE"/>
    <w:rsid w:val="00D1030C"/>
    <w:rsid w:val="00D10BB8"/>
    <w:rsid w:val="00D10F06"/>
    <w:rsid w:val="00D111E2"/>
    <w:rsid w:val="00D1138F"/>
    <w:rsid w:val="00D11A2F"/>
    <w:rsid w:val="00D11CFB"/>
    <w:rsid w:val="00D11FA3"/>
    <w:rsid w:val="00D127D9"/>
    <w:rsid w:val="00D12FF0"/>
    <w:rsid w:val="00D13527"/>
    <w:rsid w:val="00D1393D"/>
    <w:rsid w:val="00D144FD"/>
    <w:rsid w:val="00D14FC8"/>
    <w:rsid w:val="00D15801"/>
    <w:rsid w:val="00D15950"/>
    <w:rsid w:val="00D16174"/>
    <w:rsid w:val="00D16209"/>
    <w:rsid w:val="00D1652F"/>
    <w:rsid w:val="00D16A37"/>
    <w:rsid w:val="00D1797D"/>
    <w:rsid w:val="00D17A2A"/>
    <w:rsid w:val="00D20AAF"/>
    <w:rsid w:val="00D21770"/>
    <w:rsid w:val="00D21AC0"/>
    <w:rsid w:val="00D21AE5"/>
    <w:rsid w:val="00D2233B"/>
    <w:rsid w:val="00D228FF"/>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32B"/>
    <w:rsid w:val="00D27743"/>
    <w:rsid w:val="00D27C3D"/>
    <w:rsid w:val="00D27EC7"/>
    <w:rsid w:val="00D303FF"/>
    <w:rsid w:val="00D30B17"/>
    <w:rsid w:val="00D30D97"/>
    <w:rsid w:val="00D311ED"/>
    <w:rsid w:val="00D31E4C"/>
    <w:rsid w:val="00D31FEE"/>
    <w:rsid w:val="00D3202F"/>
    <w:rsid w:val="00D324DC"/>
    <w:rsid w:val="00D325A8"/>
    <w:rsid w:val="00D32A45"/>
    <w:rsid w:val="00D32D0A"/>
    <w:rsid w:val="00D3309B"/>
    <w:rsid w:val="00D3389D"/>
    <w:rsid w:val="00D33E93"/>
    <w:rsid w:val="00D34FD4"/>
    <w:rsid w:val="00D3521C"/>
    <w:rsid w:val="00D3547E"/>
    <w:rsid w:val="00D3586F"/>
    <w:rsid w:val="00D35A1E"/>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D5"/>
    <w:rsid w:val="00D41AEA"/>
    <w:rsid w:val="00D41F12"/>
    <w:rsid w:val="00D4213B"/>
    <w:rsid w:val="00D421F6"/>
    <w:rsid w:val="00D427C3"/>
    <w:rsid w:val="00D4287C"/>
    <w:rsid w:val="00D42E74"/>
    <w:rsid w:val="00D42EAB"/>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511"/>
    <w:rsid w:val="00D52B08"/>
    <w:rsid w:val="00D52CEC"/>
    <w:rsid w:val="00D53CC7"/>
    <w:rsid w:val="00D53E7C"/>
    <w:rsid w:val="00D54846"/>
    <w:rsid w:val="00D55B41"/>
    <w:rsid w:val="00D55E06"/>
    <w:rsid w:val="00D55E29"/>
    <w:rsid w:val="00D560B2"/>
    <w:rsid w:val="00D560B7"/>
    <w:rsid w:val="00D5698B"/>
    <w:rsid w:val="00D56ABF"/>
    <w:rsid w:val="00D57324"/>
    <w:rsid w:val="00D575DF"/>
    <w:rsid w:val="00D57DD0"/>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576"/>
    <w:rsid w:val="00D6661D"/>
    <w:rsid w:val="00D66743"/>
    <w:rsid w:val="00D66C76"/>
    <w:rsid w:val="00D672B5"/>
    <w:rsid w:val="00D67B5D"/>
    <w:rsid w:val="00D67BFD"/>
    <w:rsid w:val="00D70346"/>
    <w:rsid w:val="00D70DF5"/>
    <w:rsid w:val="00D7172A"/>
    <w:rsid w:val="00D71A40"/>
    <w:rsid w:val="00D72D5C"/>
    <w:rsid w:val="00D7343E"/>
    <w:rsid w:val="00D73C22"/>
    <w:rsid w:val="00D747FC"/>
    <w:rsid w:val="00D74A0D"/>
    <w:rsid w:val="00D74A6E"/>
    <w:rsid w:val="00D74DBD"/>
    <w:rsid w:val="00D74E99"/>
    <w:rsid w:val="00D74FBD"/>
    <w:rsid w:val="00D753CE"/>
    <w:rsid w:val="00D75828"/>
    <w:rsid w:val="00D75AA5"/>
    <w:rsid w:val="00D76338"/>
    <w:rsid w:val="00D76453"/>
    <w:rsid w:val="00D76788"/>
    <w:rsid w:val="00D76792"/>
    <w:rsid w:val="00D76896"/>
    <w:rsid w:val="00D76A59"/>
    <w:rsid w:val="00D76FCD"/>
    <w:rsid w:val="00D77019"/>
    <w:rsid w:val="00D772CE"/>
    <w:rsid w:val="00D777EC"/>
    <w:rsid w:val="00D77B82"/>
    <w:rsid w:val="00D80148"/>
    <w:rsid w:val="00D82CC0"/>
    <w:rsid w:val="00D82D2E"/>
    <w:rsid w:val="00D83567"/>
    <w:rsid w:val="00D838C6"/>
    <w:rsid w:val="00D8408E"/>
    <w:rsid w:val="00D840FC"/>
    <w:rsid w:val="00D84527"/>
    <w:rsid w:val="00D845B6"/>
    <w:rsid w:val="00D84C4A"/>
    <w:rsid w:val="00D84CD4"/>
    <w:rsid w:val="00D84D05"/>
    <w:rsid w:val="00D8501C"/>
    <w:rsid w:val="00D851F2"/>
    <w:rsid w:val="00D85EBF"/>
    <w:rsid w:val="00D85F35"/>
    <w:rsid w:val="00D8643E"/>
    <w:rsid w:val="00D86822"/>
    <w:rsid w:val="00D86AC0"/>
    <w:rsid w:val="00D873FD"/>
    <w:rsid w:val="00D87C21"/>
    <w:rsid w:val="00D87E1D"/>
    <w:rsid w:val="00D9050B"/>
    <w:rsid w:val="00D90706"/>
    <w:rsid w:val="00D90778"/>
    <w:rsid w:val="00D907A2"/>
    <w:rsid w:val="00D90A5B"/>
    <w:rsid w:val="00D90D60"/>
    <w:rsid w:val="00D90FBC"/>
    <w:rsid w:val="00D919DD"/>
    <w:rsid w:val="00D91C35"/>
    <w:rsid w:val="00D91F70"/>
    <w:rsid w:val="00D9289B"/>
    <w:rsid w:val="00D931C5"/>
    <w:rsid w:val="00D933DD"/>
    <w:rsid w:val="00D9431C"/>
    <w:rsid w:val="00D945FA"/>
    <w:rsid w:val="00D94953"/>
    <w:rsid w:val="00D94A04"/>
    <w:rsid w:val="00D94ACC"/>
    <w:rsid w:val="00D95AE8"/>
    <w:rsid w:val="00D95D01"/>
    <w:rsid w:val="00D9625B"/>
    <w:rsid w:val="00D96C28"/>
    <w:rsid w:val="00D96C2C"/>
    <w:rsid w:val="00D976A2"/>
    <w:rsid w:val="00D97744"/>
    <w:rsid w:val="00D978D5"/>
    <w:rsid w:val="00D97B64"/>
    <w:rsid w:val="00D97E7A"/>
    <w:rsid w:val="00DA0DBC"/>
    <w:rsid w:val="00DA11B9"/>
    <w:rsid w:val="00DA19B0"/>
    <w:rsid w:val="00DA1B53"/>
    <w:rsid w:val="00DA1D44"/>
    <w:rsid w:val="00DA2230"/>
    <w:rsid w:val="00DA22D0"/>
    <w:rsid w:val="00DA39A5"/>
    <w:rsid w:val="00DA3E11"/>
    <w:rsid w:val="00DA4026"/>
    <w:rsid w:val="00DA409B"/>
    <w:rsid w:val="00DA4309"/>
    <w:rsid w:val="00DA490E"/>
    <w:rsid w:val="00DA4921"/>
    <w:rsid w:val="00DA4B2E"/>
    <w:rsid w:val="00DA4F45"/>
    <w:rsid w:val="00DA5E54"/>
    <w:rsid w:val="00DA5FD3"/>
    <w:rsid w:val="00DA6114"/>
    <w:rsid w:val="00DA7057"/>
    <w:rsid w:val="00DA72A7"/>
    <w:rsid w:val="00DA7613"/>
    <w:rsid w:val="00DA7644"/>
    <w:rsid w:val="00DA76A6"/>
    <w:rsid w:val="00DA7898"/>
    <w:rsid w:val="00DA7AF2"/>
    <w:rsid w:val="00DA7BAE"/>
    <w:rsid w:val="00DA7E91"/>
    <w:rsid w:val="00DA7FFE"/>
    <w:rsid w:val="00DB0B11"/>
    <w:rsid w:val="00DB108F"/>
    <w:rsid w:val="00DB1090"/>
    <w:rsid w:val="00DB1972"/>
    <w:rsid w:val="00DB1B4B"/>
    <w:rsid w:val="00DB1E12"/>
    <w:rsid w:val="00DB1ED9"/>
    <w:rsid w:val="00DB1F4F"/>
    <w:rsid w:val="00DB2595"/>
    <w:rsid w:val="00DB260D"/>
    <w:rsid w:val="00DB334F"/>
    <w:rsid w:val="00DB33FD"/>
    <w:rsid w:val="00DB342B"/>
    <w:rsid w:val="00DB35BB"/>
    <w:rsid w:val="00DB36F8"/>
    <w:rsid w:val="00DB43BD"/>
    <w:rsid w:val="00DB4708"/>
    <w:rsid w:val="00DB4B6C"/>
    <w:rsid w:val="00DB582C"/>
    <w:rsid w:val="00DB59F4"/>
    <w:rsid w:val="00DB6076"/>
    <w:rsid w:val="00DB654C"/>
    <w:rsid w:val="00DB68E6"/>
    <w:rsid w:val="00DB7877"/>
    <w:rsid w:val="00DB79A4"/>
    <w:rsid w:val="00DC032A"/>
    <w:rsid w:val="00DC034B"/>
    <w:rsid w:val="00DC0445"/>
    <w:rsid w:val="00DC0684"/>
    <w:rsid w:val="00DC0C7E"/>
    <w:rsid w:val="00DC0CC4"/>
    <w:rsid w:val="00DC0F37"/>
    <w:rsid w:val="00DC1075"/>
    <w:rsid w:val="00DC11E5"/>
    <w:rsid w:val="00DC1851"/>
    <w:rsid w:val="00DC1D65"/>
    <w:rsid w:val="00DC1E80"/>
    <w:rsid w:val="00DC281C"/>
    <w:rsid w:val="00DC2B47"/>
    <w:rsid w:val="00DC2B8F"/>
    <w:rsid w:val="00DC2DDD"/>
    <w:rsid w:val="00DC30C1"/>
    <w:rsid w:val="00DC30E0"/>
    <w:rsid w:val="00DC3B18"/>
    <w:rsid w:val="00DC41C3"/>
    <w:rsid w:val="00DC41DE"/>
    <w:rsid w:val="00DC4687"/>
    <w:rsid w:val="00DC4CF3"/>
    <w:rsid w:val="00DC4DE5"/>
    <w:rsid w:val="00DC4F5F"/>
    <w:rsid w:val="00DC4F89"/>
    <w:rsid w:val="00DC509F"/>
    <w:rsid w:val="00DC67B2"/>
    <w:rsid w:val="00DC693C"/>
    <w:rsid w:val="00DC6AE6"/>
    <w:rsid w:val="00DC73CB"/>
    <w:rsid w:val="00DC7864"/>
    <w:rsid w:val="00DC7EB1"/>
    <w:rsid w:val="00DC7F18"/>
    <w:rsid w:val="00DD0991"/>
    <w:rsid w:val="00DD1106"/>
    <w:rsid w:val="00DD1231"/>
    <w:rsid w:val="00DD1389"/>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F23"/>
    <w:rsid w:val="00DD44C6"/>
    <w:rsid w:val="00DD475A"/>
    <w:rsid w:val="00DD4C6B"/>
    <w:rsid w:val="00DD5238"/>
    <w:rsid w:val="00DD5646"/>
    <w:rsid w:val="00DD5A82"/>
    <w:rsid w:val="00DD5AA6"/>
    <w:rsid w:val="00DD6BD2"/>
    <w:rsid w:val="00DD7956"/>
    <w:rsid w:val="00DD7E26"/>
    <w:rsid w:val="00DE078C"/>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6309"/>
    <w:rsid w:val="00DF71E1"/>
    <w:rsid w:val="00DF7372"/>
    <w:rsid w:val="00DF7F04"/>
    <w:rsid w:val="00DF7F95"/>
    <w:rsid w:val="00E00120"/>
    <w:rsid w:val="00E00209"/>
    <w:rsid w:val="00E002B3"/>
    <w:rsid w:val="00E00582"/>
    <w:rsid w:val="00E00699"/>
    <w:rsid w:val="00E00DCE"/>
    <w:rsid w:val="00E00EF1"/>
    <w:rsid w:val="00E00F55"/>
    <w:rsid w:val="00E0236E"/>
    <w:rsid w:val="00E02B69"/>
    <w:rsid w:val="00E02FAC"/>
    <w:rsid w:val="00E037EA"/>
    <w:rsid w:val="00E03D0D"/>
    <w:rsid w:val="00E03DE5"/>
    <w:rsid w:val="00E041F6"/>
    <w:rsid w:val="00E0451E"/>
    <w:rsid w:val="00E0460A"/>
    <w:rsid w:val="00E04870"/>
    <w:rsid w:val="00E04A5D"/>
    <w:rsid w:val="00E0508B"/>
    <w:rsid w:val="00E05329"/>
    <w:rsid w:val="00E05378"/>
    <w:rsid w:val="00E05B2A"/>
    <w:rsid w:val="00E05E32"/>
    <w:rsid w:val="00E05F77"/>
    <w:rsid w:val="00E06362"/>
    <w:rsid w:val="00E064FC"/>
    <w:rsid w:val="00E06CB0"/>
    <w:rsid w:val="00E0717F"/>
    <w:rsid w:val="00E07763"/>
    <w:rsid w:val="00E07AB4"/>
    <w:rsid w:val="00E10157"/>
    <w:rsid w:val="00E1028B"/>
    <w:rsid w:val="00E11037"/>
    <w:rsid w:val="00E1147D"/>
    <w:rsid w:val="00E1297C"/>
    <w:rsid w:val="00E12DEB"/>
    <w:rsid w:val="00E132EC"/>
    <w:rsid w:val="00E13347"/>
    <w:rsid w:val="00E135A2"/>
    <w:rsid w:val="00E13A57"/>
    <w:rsid w:val="00E1426E"/>
    <w:rsid w:val="00E157C3"/>
    <w:rsid w:val="00E15D13"/>
    <w:rsid w:val="00E16102"/>
    <w:rsid w:val="00E16484"/>
    <w:rsid w:val="00E16DE4"/>
    <w:rsid w:val="00E173E5"/>
    <w:rsid w:val="00E207CA"/>
    <w:rsid w:val="00E20BB5"/>
    <w:rsid w:val="00E21B7C"/>
    <w:rsid w:val="00E21CD9"/>
    <w:rsid w:val="00E22446"/>
    <w:rsid w:val="00E22517"/>
    <w:rsid w:val="00E2253B"/>
    <w:rsid w:val="00E226FD"/>
    <w:rsid w:val="00E22ED8"/>
    <w:rsid w:val="00E2302C"/>
    <w:rsid w:val="00E2381B"/>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995"/>
    <w:rsid w:val="00E27EF2"/>
    <w:rsid w:val="00E27FF8"/>
    <w:rsid w:val="00E30185"/>
    <w:rsid w:val="00E305F3"/>
    <w:rsid w:val="00E307C0"/>
    <w:rsid w:val="00E3092B"/>
    <w:rsid w:val="00E30C0B"/>
    <w:rsid w:val="00E31232"/>
    <w:rsid w:val="00E31834"/>
    <w:rsid w:val="00E31F8A"/>
    <w:rsid w:val="00E32FAB"/>
    <w:rsid w:val="00E334C9"/>
    <w:rsid w:val="00E33646"/>
    <w:rsid w:val="00E33AD3"/>
    <w:rsid w:val="00E33B98"/>
    <w:rsid w:val="00E33DEC"/>
    <w:rsid w:val="00E34A72"/>
    <w:rsid w:val="00E34C15"/>
    <w:rsid w:val="00E34EDF"/>
    <w:rsid w:val="00E34EED"/>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DDF"/>
    <w:rsid w:val="00E46077"/>
    <w:rsid w:val="00E469FC"/>
    <w:rsid w:val="00E46B3B"/>
    <w:rsid w:val="00E46E99"/>
    <w:rsid w:val="00E47306"/>
    <w:rsid w:val="00E47500"/>
    <w:rsid w:val="00E47864"/>
    <w:rsid w:val="00E47EA8"/>
    <w:rsid w:val="00E503AA"/>
    <w:rsid w:val="00E50BDB"/>
    <w:rsid w:val="00E515E6"/>
    <w:rsid w:val="00E517CD"/>
    <w:rsid w:val="00E52945"/>
    <w:rsid w:val="00E534BE"/>
    <w:rsid w:val="00E54186"/>
    <w:rsid w:val="00E5462C"/>
    <w:rsid w:val="00E55151"/>
    <w:rsid w:val="00E55259"/>
    <w:rsid w:val="00E55292"/>
    <w:rsid w:val="00E552B8"/>
    <w:rsid w:val="00E553EE"/>
    <w:rsid w:val="00E55A6C"/>
    <w:rsid w:val="00E56BFE"/>
    <w:rsid w:val="00E5711E"/>
    <w:rsid w:val="00E571E0"/>
    <w:rsid w:val="00E57221"/>
    <w:rsid w:val="00E603E3"/>
    <w:rsid w:val="00E603F7"/>
    <w:rsid w:val="00E60740"/>
    <w:rsid w:val="00E60CA2"/>
    <w:rsid w:val="00E60EDF"/>
    <w:rsid w:val="00E60FC3"/>
    <w:rsid w:val="00E60FFA"/>
    <w:rsid w:val="00E6129D"/>
    <w:rsid w:val="00E619FA"/>
    <w:rsid w:val="00E61B85"/>
    <w:rsid w:val="00E620B2"/>
    <w:rsid w:val="00E620DA"/>
    <w:rsid w:val="00E626D4"/>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75CA"/>
    <w:rsid w:val="00E7044C"/>
    <w:rsid w:val="00E70518"/>
    <w:rsid w:val="00E708AB"/>
    <w:rsid w:val="00E709B4"/>
    <w:rsid w:val="00E70AEC"/>
    <w:rsid w:val="00E71086"/>
    <w:rsid w:val="00E726AB"/>
    <w:rsid w:val="00E72A91"/>
    <w:rsid w:val="00E72EE2"/>
    <w:rsid w:val="00E73DA9"/>
    <w:rsid w:val="00E73E9C"/>
    <w:rsid w:val="00E741B3"/>
    <w:rsid w:val="00E742C1"/>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BAE"/>
    <w:rsid w:val="00E77C9E"/>
    <w:rsid w:val="00E77E4F"/>
    <w:rsid w:val="00E804F5"/>
    <w:rsid w:val="00E80640"/>
    <w:rsid w:val="00E8068A"/>
    <w:rsid w:val="00E8082D"/>
    <w:rsid w:val="00E8084F"/>
    <w:rsid w:val="00E808B1"/>
    <w:rsid w:val="00E80A14"/>
    <w:rsid w:val="00E810A5"/>
    <w:rsid w:val="00E8182D"/>
    <w:rsid w:val="00E819F8"/>
    <w:rsid w:val="00E81B5E"/>
    <w:rsid w:val="00E8231E"/>
    <w:rsid w:val="00E8252D"/>
    <w:rsid w:val="00E83732"/>
    <w:rsid w:val="00E83B0A"/>
    <w:rsid w:val="00E84000"/>
    <w:rsid w:val="00E84275"/>
    <w:rsid w:val="00E84362"/>
    <w:rsid w:val="00E84A03"/>
    <w:rsid w:val="00E84C03"/>
    <w:rsid w:val="00E85203"/>
    <w:rsid w:val="00E868A5"/>
    <w:rsid w:val="00E869C0"/>
    <w:rsid w:val="00E86D18"/>
    <w:rsid w:val="00E86E54"/>
    <w:rsid w:val="00E87043"/>
    <w:rsid w:val="00E879D1"/>
    <w:rsid w:val="00E879FB"/>
    <w:rsid w:val="00E9042D"/>
    <w:rsid w:val="00E9067B"/>
    <w:rsid w:val="00E906ED"/>
    <w:rsid w:val="00E9091B"/>
    <w:rsid w:val="00E90D55"/>
    <w:rsid w:val="00E914A3"/>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EC9"/>
    <w:rsid w:val="00EA041F"/>
    <w:rsid w:val="00EA04C0"/>
    <w:rsid w:val="00EA0A7D"/>
    <w:rsid w:val="00EA109C"/>
    <w:rsid w:val="00EA14F0"/>
    <w:rsid w:val="00EA19BD"/>
    <w:rsid w:val="00EA2C5D"/>
    <w:rsid w:val="00EA2F8E"/>
    <w:rsid w:val="00EA2FEB"/>
    <w:rsid w:val="00EA3CA4"/>
    <w:rsid w:val="00EA3E9A"/>
    <w:rsid w:val="00EA44F9"/>
    <w:rsid w:val="00EA49AC"/>
    <w:rsid w:val="00EA4CB4"/>
    <w:rsid w:val="00EA5079"/>
    <w:rsid w:val="00EA5A37"/>
    <w:rsid w:val="00EA5F20"/>
    <w:rsid w:val="00EA63DA"/>
    <w:rsid w:val="00EA6ACF"/>
    <w:rsid w:val="00EA701E"/>
    <w:rsid w:val="00EA7324"/>
    <w:rsid w:val="00EA74EE"/>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F66"/>
    <w:rsid w:val="00EC01BC"/>
    <w:rsid w:val="00EC03E5"/>
    <w:rsid w:val="00EC049B"/>
    <w:rsid w:val="00EC09EE"/>
    <w:rsid w:val="00EC0B84"/>
    <w:rsid w:val="00EC0C74"/>
    <w:rsid w:val="00EC1752"/>
    <w:rsid w:val="00EC1D99"/>
    <w:rsid w:val="00EC1D9A"/>
    <w:rsid w:val="00EC253B"/>
    <w:rsid w:val="00EC2AF5"/>
    <w:rsid w:val="00EC2E9B"/>
    <w:rsid w:val="00EC30CD"/>
    <w:rsid w:val="00EC3C15"/>
    <w:rsid w:val="00EC3FDE"/>
    <w:rsid w:val="00EC4027"/>
    <w:rsid w:val="00EC465D"/>
    <w:rsid w:val="00EC4894"/>
    <w:rsid w:val="00EC4E3A"/>
    <w:rsid w:val="00EC656B"/>
    <w:rsid w:val="00EC66AC"/>
    <w:rsid w:val="00EC684F"/>
    <w:rsid w:val="00EC732C"/>
    <w:rsid w:val="00EC733A"/>
    <w:rsid w:val="00EC76BA"/>
    <w:rsid w:val="00EC7C86"/>
    <w:rsid w:val="00ED0065"/>
    <w:rsid w:val="00ED021A"/>
    <w:rsid w:val="00ED0B38"/>
    <w:rsid w:val="00ED0F79"/>
    <w:rsid w:val="00ED1D9A"/>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7741"/>
    <w:rsid w:val="00ED7815"/>
    <w:rsid w:val="00ED7CBB"/>
    <w:rsid w:val="00EE01E0"/>
    <w:rsid w:val="00EE02EF"/>
    <w:rsid w:val="00EE0957"/>
    <w:rsid w:val="00EE0DB6"/>
    <w:rsid w:val="00EE1951"/>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5D0"/>
    <w:rsid w:val="00EF0882"/>
    <w:rsid w:val="00EF0C42"/>
    <w:rsid w:val="00EF0FBD"/>
    <w:rsid w:val="00EF11F4"/>
    <w:rsid w:val="00EF1448"/>
    <w:rsid w:val="00EF1499"/>
    <w:rsid w:val="00EF1A58"/>
    <w:rsid w:val="00EF1E9A"/>
    <w:rsid w:val="00EF2BB9"/>
    <w:rsid w:val="00EF2EA4"/>
    <w:rsid w:val="00EF2F77"/>
    <w:rsid w:val="00EF3844"/>
    <w:rsid w:val="00EF38B5"/>
    <w:rsid w:val="00EF3966"/>
    <w:rsid w:val="00EF4063"/>
    <w:rsid w:val="00EF40EF"/>
    <w:rsid w:val="00EF4DDC"/>
    <w:rsid w:val="00EF4EF8"/>
    <w:rsid w:val="00EF52DC"/>
    <w:rsid w:val="00EF5D30"/>
    <w:rsid w:val="00EF5E7E"/>
    <w:rsid w:val="00EF6586"/>
    <w:rsid w:val="00EF681E"/>
    <w:rsid w:val="00EF6F17"/>
    <w:rsid w:val="00EF70F9"/>
    <w:rsid w:val="00EF7B84"/>
    <w:rsid w:val="00F00290"/>
    <w:rsid w:val="00F00819"/>
    <w:rsid w:val="00F008D8"/>
    <w:rsid w:val="00F00949"/>
    <w:rsid w:val="00F00D92"/>
    <w:rsid w:val="00F0110A"/>
    <w:rsid w:val="00F01D8D"/>
    <w:rsid w:val="00F0317B"/>
    <w:rsid w:val="00F03E8A"/>
    <w:rsid w:val="00F044A5"/>
    <w:rsid w:val="00F04658"/>
    <w:rsid w:val="00F048FF"/>
    <w:rsid w:val="00F04905"/>
    <w:rsid w:val="00F049FB"/>
    <w:rsid w:val="00F04E24"/>
    <w:rsid w:val="00F04F52"/>
    <w:rsid w:val="00F05390"/>
    <w:rsid w:val="00F0580D"/>
    <w:rsid w:val="00F058B7"/>
    <w:rsid w:val="00F05C3F"/>
    <w:rsid w:val="00F05FF2"/>
    <w:rsid w:val="00F0605F"/>
    <w:rsid w:val="00F068FC"/>
    <w:rsid w:val="00F06B0D"/>
    <w:rsid w:val="00F06B76"/>
    <w:rsid w:val="00F06CDD"/>
    <w:rsid w:val="00F0743A"/>
    <w:rsid w:val="00F07C44"/>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92"/>
    <w:rsid w:val="00F151D3"/>
    <w:rsid w:val="00F154E0"/>
    <w:rsid w:val="00F1567F"/>
    <w:rsid w:val="00F15EEC"/>
    <w:rsid w:val="00F165A6"/>
    <w:rsid w:val="00F16965"/>
    <w:rsid w:val="00F172CC"/>
    <w:rsid w:val="00F176BC"/>
    <w:rsid w:val="00F17BF3"/>
    <w:rsid w:val="00F20277"/>
    <w:rsid w:val="00F20760"/>
    <w:rsid w:val="00F2077C"/>
    <w:rsid w:val="00F20962"/>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28B"/>
    <w:rsid w:val="00F27955"/>
    <w:rsid w:val="00F300F0"/>
    <w:rsid w:val="00F3063C"/>
    <w:rsid w:val="00F30E95"/>
    <w:rsid w:val="00F3123B"/>
    <w:rsid w:val="00F31A9D"/>
    <w:rsid w:val="00F31FCB"/>
    <w:rsid w:val="00F32316"/>
    <w:rsid w:val="00F328FF"/>
    <w:rsid w:val="00F32C9D"/>
    <w:rsid w:val="00F32DCC"/>
    <w:rsid w:val="00F34422"/>
    <w:rsid w:val="00F34BE3"/>
    <w:rsid w:val="00F34F18"/>
    <w:rsid w:val="00F350DB"/>
    <w:rsid w:val="00F351A3"/>
    <w:rsid w:val="00F35252"/>
    <w:rsid w:val="00F354EF"/>
    <w:rsid w:val="00F35735"/>
    <w:rsid w:val="00F36172"/>
    <w:rsid w:val="00F36DEF"/>
    <w:rsid w:val="00F3724E"/>
    <w:rsid w:val="00F37328"/>
    <w:rsid w:val="00F379DC"/>
    <w:rsid w:val="00F37B74"/>
    <w:rsid w:val="00F37F0A"/>
    <w:rsid w:val="00F40424"/>
    <w:rsid w:val="00F40843"/>
    <w:rsid w:val="00F41290"/>
    <w:rsid w:val="00F416E7"/>
    <w:rsid w:val="00F41FFB"/>
    <w:rsid w:val="00F42869"/>
    <w:rsid w:val="00F42FDC"/>
    <w:rsid w:val="00F4328E"/>
    <w:rsid w:val="00F435C5"/>
    <w:rsid w:val="00F43725"/>
    <w:rsid w:val="00F43CF5"/>
    <w:rsid w:val="00F43DA7"/>
    <w:rsid w:val="00F4402E"/>
    <w:rsid w:val="00F4439E"/>
    <w:rsid w:val="00F4441C"/>
    <w:rsid w:val="00F4456E"/>
    <w:rsid w:val="00F44622"/>
    <w:rsid w:val="00F446D3"/>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207"/>
    <w:rsid w:val="00F549E6"/>
    <w:rsid w:val="00F5519E"/>
    <w:rsid w:val="00F55B03"/>
    <w:rsid w:val="00F55BC5"/>
    <w:rsid w:val="00F571E4"/>
    <w:rsid w:val="00F573D0"/>
    <w:rsid w:val="00F57928"/>
    <w:rsid w:val="00F57BF8"/>
    <w:rsid w:val="00F57C32"/>
    <w:rsid w:val="00F60492"/>
    <w:rsid w:val="00F60A83"/>
    <w:rsid w:val="00F612AC"/>
    <w:rsid w:val="00F61670"/>
    <w:rsid w:val="00F61DC5"/>
    <w:rsid w:val="00F61E96"/>
    <w:rsid w:val="00F61F70"/>
    <w:rsid w:val="00F62028"/>
    <w:rsid w:val="00F62931"/>
    <w:rsid w:val="00F62C28"/>
    <w:rsid w:val="00F63203"/>
    <w:rsid w:val="00F6366E"/>
    <w:rsid w:val="00F63D01"/>
    <w:rsid w:val="00F63DA7"/>
    <w:rsid w:val="00F63F07"/>
    <w:rsid w:val="00F64129"/>
    <w:rsid w:val="00F643BB"/>
    <w:rsid w:val="00F64C71"/>
    <w:rsid w:val="00F64D30"/>
    <w:rsid w:val="00F654E9"/>
    <w:rsid w:val="00F65B6E"/>
    <w:rsid w:val="00F6643F"/>
    <w:rsid w:val="00F6649E"/>
    <w:rsid w:val="00F667AC"/>
    <w:rsid w:val="00F66ACB"/>
    <w:rsid w:val="00F66B10"/>
    <w:rsid w:val="00F66B1F"/>
    <w:rsid w:val="00F67818"/>
    <w:rsid w:val="00F67EAB"/>
    <w:rsid w:val="00F703DF"/>
    <w:rsid w:val="00F70762"/>
    <w:rsid w:val="00F70970"/>
    <w:rsid w:val="00F70AA1"/>
    <w:rsid w:val="00F70BC1"/>
    <w:rsid w:val="00F710F8"/>
    <w:rsid w:val="00F719C7"/>
    <w:rsid w:val="00F722B8"/>
    <w:rsid w:val="00F72E09"/>
    <w:rsid w:val="00F73098"/>
    <w:rsid w:val="00F733F3"/>
    <w:rsid w:val="00F735E5"/>
    <w:rsid w:val="00F74518"/>
    <w:rsid w:val="00F746CA"/>
    <w:rsid w:val="00F751C5"/>
    <w:rsid w:val="00F751FE"/>
    <w:rsid w:val="00F75C25"/>
    <w:rsid w:val="00F763B8"/>
    <w:rsid w:val="00F779B7"/>
    <w:rsid w:val="00F77CA6"/>
    <w:rsid w:val="00F77E6A"/>
    <w:rsid w:val="00F801F1"/>
    <w:rsid w:val="00F81127"/>
    <w:rsid w:val="00F81490"/>
    <w:rsid w:val="00F81535"/>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4B2B"/>
    <w:rsid w:val="00F8598A"/>
    <w:rsid w:val="00F85FDB"/>
    <w:rsid w:val="00F86DB9"/>
    <w:rsid w:val="00F876D3"/>
    <w:rsid w:val="00F87AC7"/>
    <w:rsid w:val="00F87E1F"/>
    <w:rsid w:val="00F9021D"/>
    <w:rsid w:val="00F9036F"/>
    <w:rsid w:val="00F909A2"/>
    <w:rsid w:val="00F90E58"/>
    <w:rsid w:val="00F91754"/>
    <w:rsid w:val="00F91864"/>
    <w:rsid w:val="00F92234"/>
    <w:rsid w:val="00F92906"/>
    <w:rsid w:val="00F92CE5"/>
    <w:rsid w:val="00F92F1C"/>
    <w:rsid w:val="00F933B2"/>
    <w:rsid w:val="00F934F3"/>
    <w:rsid w:val="00F937FE"/>
    <w:rsid w:val="00F93BC3"/>
    <w:rsid w:val="00F947C3"/>
    <w:rsid w:val="00F948CE"/>
    <w:rsid w:val="00F94E0A"/>
    <w:rsid w:val="00F95016"/>
    <w:rsid w:val="00F9520B"/>
    <w:rsid w:val="00F952AD"/>
    <w:rsid w:val="00F954DA"/>
    <w:rsid w:val="00F95750"/>
    <w:rsid w:val="00F957C1"/>
    <w:rsid w:val="00F95A12"/>
    <w:rsid w:val="00F9640D"/>
    <w:rsid w:val="00F96B51"/>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85B"/>
    <w:rsid w:val="00FB0FEA"/>
    <w:rsid w:val="00FB174F"/>
    <w:rsid w:val="00FB18F1"/>
    <w:rsid w:val="00FB1BB7"/>
    <w:rsid w:val="00FB225F"/>
    <w:rsid w:val="00FB2621"/>
    <w:rsid w:val="00FB3123"/>
    <w:rsid w:val="00FB3DFB"/>
    <w:rsid w:val="00FB4404"/>
    <w:rsid w:val="00FB44D5"/>
    <w:rsid w:val="00FB463B"/>
    <w:rsid w:val="00FB48CB"/>
    <w:rsid w:val="00FB5A30"/>
    <w:rsid w:val="00FB60C1"/>
    <w:rsid w:val="00FB6DBD"/>
    <w:rsid w:val="00FB6F65"/>
    <w:rsid w:val="00FB7225"/>
    <w:rsid w:val="00FB7AE3"/>
    <w:rsid w:val="00FC0446"/>
    <w:rsid w:val="00FC06A0"/>
    <w:rsid w:val="00FC0E68"/>
    <w:rsid w:val="00FC195D"/>
    <w:rsid w:val="00FC19B3"/>
    <w:rsid w:val="00FC1C62"/>
    <w:rsid w:val="00FC1D5F"/>
    <w:rsid w:val="00FC257C"/>
    <w:rsid w:val="00FC2740"/>
    <w:rsid w:val="00FC2AA8"/>
    <w:rsid w:val="00FC2E1B"/>
    <w:rsid w:val="00FC2E95"/>
    <w:rsid w:val="00FC3BED"/>
    <w:rsid w:val="00FC41F1"/>
    <w:rsid w:val="00FC451C"/>
    <w:rsid w:val="00FC4E2F"/>
    <w:rsid w:val="00FC5CB9"/>
    <w:rsid w:val="00FC6593"/>
    <w:rsid w:val="00FC6F18"/>
    <w:rsid w:val="00FC7D24"/>
    <w:rsid w:val="00FD0975"/>
    <w:rsid w:val="00FD0A4F"/>
    <w:rsid w:val="00FD0CDA"/>
    <w:rsid w:val="00FD1061"/>
    <w:rsid w:val="00FD1166"/>
    <w:rsid w:val="00FD1C2B"/>
    <w:rsid w:val="00FD1D50"/>
    <w:rsid w:val="00FD2AA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608"/>
    <w:rsid w:val="00FE4702"/>
    <w:rsid w:val="00FE5741"/>
    <w:rsid w:val="00FE59BF"/>
    <w:rsid w:val="00FE5A32"/>
    <w:rsid w:val="00FE5ADE"/>
    <w:rsid w:val="00FE5CCE"/>
    <w:rsid w:val="00FE5E31"/>
    <w:rsid w:val="00FE5EA5"/>
    <w:rsid w:val="00FE658A"/>
    <w:rsid w:val="00FE6DDE"/>
    <w:rsid w:val="00FE6E28"/>
    <w:rsid w:val="00FE6F15"/>
    <w:rsid w:val="00FE703F"/>
    <w:rsid w:val="00FE712D"/>
    <w:rsid w:val="00FE7410"/>
    <w:rsid w:val="00FE75EF"/>
    <w:rsid w:val="00FE76FA"/>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0882E462-A734-4A05-BAF7-126B84D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3980</TotalTime>
  <Pages>5</Pages>
  <Words>2168</Words>
  <Characters>12361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19</cp:revision>
  <cp:lastPrinted>2022-10-25T15:09:00Z</cp:lastPrinted>
  <dcterms:created xsi:type="dcterms:W3CDTF">2022-10-17T17:30:00Z</dcterms:created>
  <dcterms:modified xsi:type="dcterms:W3CDTF">2022-10-25T15:09:00Z</dcterms:modified>
</cp:coreProperties>
</file>